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FA" w:rsidRDefault="00370022" w:rsidP="00370022">
      <w:pPr>
        <w:jc w:val="center"/>
        <w:rPr>
          <w:rStyle w:val="a3"/>
          <w:rFonts w:eastAsia="Arial"/>
        </w:rPr>
      </w:pPr>
      <w:r>
        <w:rPr>
          <w:rFonts w:eastAsia="Arial"/>
          <w:b/>
          <w:bCs/>
          <w:noProof/>
        </w:rPr>
        <w:drawing>
          <wp:inline distT="0" distB="0" distL="0" distR="0">
            <wp:extent cx="6477000" cy="8915400"/>
            <wp:effectExtent l="19050" t="0" r="0" b="0"/>
            <wp:docPr id="1" name="Рисунок 1" descr="C:\Documents and Settings\Admin\Рабочий стол\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равила.jpg"/>
                    <pic:cNvPicPr>
                      <a:picLocks noChangeAspect="1" noChangeArrowheads="1"/>
                    </pic:cNvPicPr>
                  </pic:nvPicPr>
                  <pic:blipFill>
                    <a:blip r:embed="rId6" cstate="print"/>
                    <a:srcRect/>
                    <a:stretch>
                      <a:fillRect/>
                    </a:stretch>
                  </pic:blipFill>
                  <pic:spPr bwMode="auto">
                    <a:xfrm>
                      <a:off x="0" y="0"/>
                      <a:ext cx="6477000" cy="8915400"/>
                    </a:xfrm>
                    <a:prstGeom prst="rect">
                      <a:avLst/>
                    </a:prstGeom>
                    <a:noFill/>
                    <a:ln w="9525">
                      <a:noFill/>
                      <a:miter lim="800000"/>
                      <a:headEnd/>
                      <a:tailEnd/>
                    </a:ln>
                  </pic:spPr>
                </pic:pic>
              </a:graphicData>
            </a:graphic>
          </wp:inline>
        </w:drawing>
      </w:r>
    </w:p>
    <w:p w:rsidR="00320658" w:rsidRDefault="00320658" w:rsidP="00B04EFA">
      <w:pPr>
        <w:rPr>
          <w:rStyle w:val="a3"/>
          <w:rFonts w:eastAsia="Arial"/>
        </w:rPr>
      </w:pPr>
    </w:p>
    <w:p w:rsidR="00C8195D" w:rsidRDefault="00370022" w:rsidP="00B04EFA">
      <w:pPr>
        <w:rPr>
          <w:rStyle w:val="a3"/>
          <w:rFonts w:eastAsia="Arial"/>
        </w:rPr>
      </w:pPr>
      <w:r>
        <w:rPr>
          <w:rStyle w:val="a3"/>
          <w:rFonts w:eastAsia="Arial"/>
        </w:rPr>
        <w:t xml:space="preserve">                                      </w:t>
      </w:r>
    </w:p>
    <w:p w:rsidR="00B04EFA" w:rsidRPr="00320658" w:rsidRDefault="00C8195D" w:rsidP="00B04EFA">
      <w:pPr>
        <w:rPr>
          <w:rStyle w:val="a3"/>
          <w:rFonts w:eastAsia="Arial"/>
        </w:rPr>
      </w:pPr>
      <w:r>
        <w:rPr>
          <w:rStyle w:val="a3"/>
          <w:rFonts w:eastAsia="Arial"/>
        </w:rPr>
        <w:lastRenderedPageBreak/>
        <w:t xml:space="preserve">                 </w:t>
      </w:r>
      <w:r w:rsidR="00370022">
        <w:rPr>
          <w:rStyle w:val="a3"/>
          <w:rFonts w:eastAsia="Arial"/>
        </w:rPr>
        <w:t xml:space="preserve">      </w:t>
      </w:r>
      <w:r w:rsidR="00B04EFA">
        <w:rPr>
          <w:rStyle w:val="a3"/>
          <w:rFonts w:eastAsia="Arial"/>
        </w:rPr>
        <w:t xml:space="preserve">  </w:t>
      </w:r>
      <w:r w:rsidR="00B04EFA" w:rsidRPr="00591F7C">
        <w:rPr>
          <w:rStyle w:val="a3"/>
          <w:rFonts w:eastAsia="Arial"/>
        </w:rPr>
        <w:t xml:space="preserve">1.       </w:t>
      </w:r>
      <w:r w:rsidR="00B04EFA" w:rsidRPr="00591F7C">
        <w:rPr>
          <w:rStyle w:val="a3"/>
        </w:rPr>
        <w:t>ОБЩИЕ ПОЛОЖЕНИЯ</w:t>
      </w:r>
    </w:p>
    <w:p w:rsidR="00B04EFA" w:rsidRPr="00591F7C" w:rsidRDefault="00B04EFA" w:rsidP="00B04EFA"/>
    <w:p w:rsidR="00B04EFA" w:rsidRPr="00591F7C" w:rsidRDefault="00B04EFA" w:rsidP="00B04EFA">
      <w:pPr>
        <w:ind w:left="567" w:hanging="567"/>
        <w:jc w:val="both"/>
      </w:pPr>
      <w:r w:rsidRPr="00591F7C">
        <w:t xml:space="preserve">1.1 </w:t>
      </w:r>
      <w:r w:rsidRPr="00591F7C">
        <w:tab/>
        <w:t xml:space="preserve">Трудовой распорядок в </w:t>
      </w:r>
      <w:r>
        <w:t>муниципальном казенном дошкольном образовательном учреждении «Детский сад № 2 «</w:t>
      </w:r>
      <w:proofErr w:type="spellStart"/>
      <w:r>
        <w:t>Аленушка</w:t>
      </w:r>
      <w:proofErr w:type="spellEnd"/>
      <w:r>
        <w:t xml:space="preserve">» </w:t>
      </w:r>
      <w:proofErr w:type="gramStart"/>
      <w:r>
        <w:t>с</w:t>
      </w:r>
      <w:proofErr w:type="gramEnd"/>
      <w:r>
        <w:t xml:space="preserve">. </w:t>
      </w:r>
      <w:proofErr w:type="gramStart"/>
      <w:r>
        <w:t>Малая</w:t>
      </w:r>
      <w:proofErr w:type="gramEnd"/>
      <w:r>
        <w:t xml:space="preserve"> Джалга (далее – учреждение) </w:t>
      </w:r>
      <w:r w:rsidRPr="00591F7C">
        <w:t>определяется Правилами внутреннего трудового распорядка.</w:t>
      </w:r>
    </w:p>
    <w:p w:rsidR="00B04EFA" w:rsidRPr="00591F7C" w:rsidRDefault="00B04EFA" w:rsidP="00B04EFA">
      <w:pPr>
        <w:ind w:left="567" w:hanging="567"/>
        <w:jc w:val="both"/>
      </w:pPr>
      <w:r w:rsidRPr="00591F7C">
        <w:t xml:space="preserve">1.2 </w:t>
      </w:r>
      <w:r w:rsidRPr="00591F7C">
        <w:tab/>
        <w:t xml:space="preserve">Правила внутреннего трудового распорядка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Разработаны и утверждены в соответствии с требованиями ст.ст.189 и 190 Трудового кодекса РФ. </w:t>
      </w:r>
    </w:p>
    <w:p w:rsidR="00B04EFA" w:rsidRPr="00591F7C" w:rsidRDefault="00B04EFA" w:rsidP="00B04EFA">
      <w:pPr>
        <w:ind w:left="567" w:hanging="567"/>
        <w:jc w:val="both"/>
      </w:pPr>
      <w:r w:rsidRPr="00591F7C">
        <w:t xml:space="preserve">1.3 </w:t>
      </w:r>
      <w:r w:rsidRPr="00591F7C">
        <w:tab/>
        <w:t xml:space="preserve">Правила внутреннего трудового распорядка устанавливаются для всех работников учреждения. </w:t>
      </w:r>
    </w:p>
    <w:p w:rsidR="00B04EFA" w:rsidRPr="00591F7C" w:rsidRDefault="00B04EFA" w:rsidP="00B04EFA">
      <w:pPr>
        <w:ind w:left="567" w:hanging="567"/>
        <w:jc w:val="both"/>
      </w:pPr>
      <w:r w:rsidRPr="00591F7C">
        <w:t xml:space="preserve">1.4 </w:t>
      </w:r>
      <w:r w:rsidRPr="00591F7C">
        <w:tab/>
        <w:t>Изменения и дополнения в настоящие Правила утверждаются работодателем с учетом мнения представительного органа работников.</w:t>
      </w:r>
    </w:p>
    <w:p w:rsidR="00B04EFA" w:rsidRPr="00591F7C" w:rsidRDefault="00B04EFA" w:rsidP="00B04EFA">
      <w:r w:rsidRPr="00591F7C">
        <w:t> </w:t>
      </w:r>
    </w:p>
    <w:p w:rsidR="00B04EFA" w:rsidRPr="00591F7C" w:rsidRDefault="00B04EFA" w:rsidP="00B04EFA">
      <w:r w:rsidRPr="00591F7C">
        <w:t> </w:t>
      </w:r>
      <w:r w:rsidRPr="00591F7C">
        <w:rPr>
          <w:rStyle w:val="a3"/>
          <w:rFonts w:eastAsia="Arial"/>
        </w:rPr>
        <w:t xml:space="preserve">2.       </w:t>
      </w:r>
      <w:r w:rsidRPr="00591F7C">
        <w:rPr>
          <w:rStyle w:val="a3"/>
        </w:rPr>
        <w:t>ПРИЕМ И УВОЛЬНЕНИЕ РАБОТНИКОВ</w:t>
      </w:r>
    </w:p>
    <w:p w:rsidR="00B04EFA" w:rsidRPr="00591F7C" w:rsidRDefault="00B04EFA" w:rsidP="00B04EFA">
      <w:r w:rsidRPr="00591F7C">
        <w:t> </w:t>
      </w:r>
    </w:p>
    <w:p w:rsidR="00B04EFA" w:rsidRPr="00591F7C" w:rsidRDefault="00B04EFA" w:rsidP="00B04EFA">
      <w:pPr>
        <w:ind w:left="567" w:hanging="567"/>
        <w:jc w:val="both"/>
      </w:pPr>
      <w:r w:rsidRPr="00591F7C">
        <w:t xml:space="preserve">2.1 </w:t>
      </w:r>
      <w:r w:rsidRPr="00591F7C">
        <w:tab/>
        <w:t xml:space="preserve">Прием и увольнение работников производятся работодателем. </w:t>
      </w:r>
    </w:p>
    <w:p w:rsidR="00B04EFA" w:rsidRPr="00591F7C" w:rsidRDefault="00B04EFA" w:rsidP="00B04EFA">
      <w:pPr>
        <w:ind w:left="567" w:hanging="567"/>
        <w:jc w:val="both"/>
      </w:pPr>
      <w:r w:rsidRPr="00591F7C">
        <w:t>2.2</w:t>
      </w:r>
      <w:proofErr w:type="gramStart"/>
      <w:r w:rsidRPr="00591F7C">
        <w:t xml:space="preserve"> </w:t>
      </w:r>
      <w:r w:rsidRPr="00591F7C">
        <w:tab/>
        <w:t>П</w:t>
      </w:r>
      <w:proofErr w:type="gramEnd"/>
      <w:r w:rsidRPr="00591F7C">
        <w:t>ри заключении трудового договора лицо, поступающее на работу, предъявляет работодателю:</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паспорт или иной документ, удостоверяющий личность;</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трудовую книжку, за исключением случаев, когда трудовой договор заключается впервые </w:t>
      </w:r>
      <w:r>
        <w:br/>
        <w:t xml:space="preserve">   </w:t>
      </w:r>
      <w:r w:rsidRPr="00591F7C">
        <w:t>или работник поступает на работу на условиях совместительства;</w:t>
      </w:r>
    </w:p>
    <w:p w:rsidR="00B04EFA" w:rsidRDefault="00B04EFA" w:rsidP="00B04EFA">
      <w:pPr>
        <w:tabs>
          <w:tab w:val="num" w:pos="567"/>
        </w:tabs>
        <w:ind w:left="567" w:hanging="283"/>
        <w:jc w:val="both"/>
      </w:pPr>
      <w:r>
        <w:rPr>
          <w:rFonts w:eastAsia="Symbol"/>
        </w:rPr>
        <w:t>-</w:t>
      </w:r>
      <w:r w:rsidRPr="00591F7C">
        <w:rPr>
          <w:rFonts w:eastAsia="Symbol"/>
        </w:rPr>
        <w:t xml:space="preserve">      </w:t>
      </w:r>
      <w:r w:rsidRPr="00591F7C">
        <w:t>страховое свидетельство государственного пенсионного страхования;</w:t>
      </w:r>
    </w:p>
    <w:p w:rsidR="00B04EFA" w:rsidRPr="00591F7C" w:rsidRDefault="00B04EFA" w:rsidP="00B04EFA">
      <w:pPr>
        <w:tabs>
          <w:tab w:val="num" w:pos="567"/>
        </w:tabs>
        <w:ind w:left="567" w:hanging="283"/>
        <w:jc w:val="both"/>
      </w:pPr>
      <w:r>
        <w:t>-      свидетельство о постановке на учёт в налоговом органе;</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документы воинского учета - для военнообязанных и лиц, подлежащих призыву на </w:t>
      </w:r>
      <w:r>
        <w:br/>
        <w:t xml:space="preserve">   </w:t>
      </w:r>
      <w:r w:rsidRPr="00591F7C">
        <w:t>военную службу;</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документ об образовании, о квалификации или наличии специальных знаний - при </w:t>
      </w:r>
      <w:r>
        <w:br/>
        <w:t xml:space="preserve">   </w:t>
      </w:r>
      <w:r w:rsidRPr="00591F7C">
        <w:t>поступлении на работу, требующую специальных знаний, подготовки;</w:t>
      </w:r>
    </w:p>
    <w:p w:rsidR="00B04EFA" w:rsidRPr="00591F7C" w:rsidRDefault="00B04EFA" w:rsidP="00B04EFA">
      <w:pPr>
        <w:tabs>
          <w:tab w:val="num" w:pos="567"/>
        </w:tabs>
        <w:ind w:left="567" w:hanging="283"/>
        <w:jc w:val="both"/>
      </w:pPr>
      <w:r>
        <w:t>-      медицинскую книжку;</w:t>
      </w:r>
    </w:p>
    <w:p w:rsidR="00B04EFA" w:rsidRDefault="00B04EFA" w:rsidP="00B04EFA">
      <w:pPr>
        <w:ind w:left="567" w:hanging="567"/>
        <w:jc w:val="both"/>
      </w:pPr>
      <w:r>
        <w:t xml:space="preserve">     -  справку о наличии судимости и сведения о фактах уголовного преследования либо прекращения уголовного преследования.</w:t>
      </w:r>
    </w:p>
    <w:p w:rsidR="00B04EFA" w:rsidRDefault="00B04EFA" w:rsidP="00B04EFA">
      <w:pPr>
        <w:ind w:left="567" w:hanging="567"/>
        <w:jc w:val="both"/>
      </w:pPr>
      <w:r>
        <w:t>2.3.    В образовательное учреждение  к трудовой деятельности не допускаются лица, имеющие или имевшие судимость, подвергающиеся или подвергавшиеся уголовному преследованию ( за исключением лиц, уголовное преследование в отношении которых прекращено по реабилитирующим основаниям)</w:t>
      </w:r>
      <w:proofErr w:type="gramStart"/>
      <w:r>
        <w:t>.</w:t>
      </w:r>
      <w:proofErr w:type="gramEnd"/>
      <w:r>
        <w:t xml:space="preserve"> ( </w:t>
      </w:r>
      <w:proofErr w:type="gramStart"/>
      <w:r>
        <w:t>а</w:t>
      </w:r>
      <w:proofErr w:type="gramEnd"/>
      <w:r>
        <w:t>бзац 3 части 2 ст. 331 ТК РФ)</w:t>
      </w:r>
    </w:p>
    <w:p w:rsidR="00B04EFA" w:rsidRPr="00591F7C" w:rsidRDefault="00B04EFA" w:rsidP="00B04EFA">
      <w:pPr>
        <w:ind w:left="567" w:hanging="567"/>
        <w:jc w:val="both"/>
      </w:pPr>
      <w:r>
        <w:t>2.4</w:t>
      </w:r>
      <w:proofErr w:type="gramStart"/>
      <w:r w:rsidRPr="00591F7C">
        <w:t xml:space="preserve"> </w:t>
      </w:r>
      <w:r w:rsidRPr="00591F7C">
        <w:tab/>
        <w:t>П</w:t>
      </w:r>
      <w:proofErr w:type="gramEnd"/>
      <w:r w:rsidRPr="00591F7C">
        <w:t>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04EFA" w:rsidRPr="00591F7C" w:rsidRDefault="00B04EFA" w:rsidP="00B04EFA">
      <w:pPr>
        <w:ind w:left="567" w:hanging="567"/>
        <w:jc w:val="both"/>
      </w:pPr>
      <w:r>
        <w:t>2.5</w:t>
      </w:r>
      <w:proofErr w:type="gramStart"/>
      <w:r w:rsidRPr="00591F7C">
        <w:t xml:space="preserve"> </w:t>
      </w:r>
      <w:r w:rsidRPr="00591F7C">
        <w:tab/>
        <w:t>П</w:t>
      </w:r>
      <w:proofErr w:type="gramEnd"/>
      <w:r w:rsidRPr="00591F7C">
        <w:t>ри приеме на работу по совместительству к другому работодателю работник обязан предъявить работодателю паспорт или иной док</w:t>
      </w:r>
      <w:r>
        <w:t xml:space="preserve">умент, удостоверяющий личность; копию трудовой книжки, выданную и заверенную работодателем по месту основной работы. </w:t>
      </w:r>
      <w:r>
        <w:br/>
      </w:r>
      <w:proofErr w:type="gramStart"/>
      <w:r w:rsidRPr="00591F7C">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работу с вредными и (или) опасными условиями труда – справку о характере и условиях труда по основному месту работы.</w:t>
      </w:r>
      <w:proofErr w:type="gramEnd"/>
    </w:p>
    <w:p w:rsidR="00B04EFA" w:rsidRPr="00591F7C" w:rsidRDefault="00B04EFA" w:rsidP="00B04EFA">
      <w:pPr>
        <w:ind w:left="567" w:hanging="567"/>
        <w:jc w:val="both"/>
      </w:pPr>
      <w:r>
        <w:t xml:space="preserve">         </w:t>
      </w:r>
      <w:r w:rsidRPr="00591F7C">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04EFA" w:rsidRPr="00591F7C" w:rsidRDefault="00B04EFA" w:rsidP="00B04EFA">
      <w:pPr>
        <w:ind w:left="567" w:hanging="567"/>
        <w:jc w:val="both"/>
      </w:pPr>
      <w:r>
        <w:t>2.6</w:t>
      </w:r>
      <w:r w:rsidRPr="00591F7C">
        <w:t xml:space="preserve"> </w:t>
      </w:r>
      <w:r w:rsidRPr="00591F7C">
        <w:tab/>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w:t>
      </w:r>
      <w:r w:rsidRPr="00591F7C">
        <w:lastRenderedPageBreak/>
        <w:t>передается работнику, другой хранится у работодателя. Получение работником экземпляра трудового договора должно подтверждаться подписью работника</w:t>
      </w:r>
      <w:r>
        <w:t>.</w:t>
      </w:r>
      <w:r w:rsidRPr="00591F7C">
        <w:t xml:space="preserve"> </w:t>
      </w:r>
    </w:p>
    <w:p w:rsidR="00B04EFA" w:rsidRPr="00591F7C" w:rsidRDefault="00B04EFA" w:rsidP="00B04EFA">
      <w:pPr>
        <w:ind w:left="567" w:hanging="567"/>
        <w:jc w:val="both"/>
      </w:pPr>
      <w:r>
        <w:t>2.7</w:t>
      </w:r>
      <w:r w:rsidRPr="00591F7C">
        <w:t xml:space="preserve"> </w:t>
      </w:r>
      <w:r w:rsidRPr="00591F7C">
        <w:tab/>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трудового договора.</w:t>
      </w:r>
    </w:p>
    <w:p w:rsidR="00B04EFA" w:rsidRPr="00591F7C" w:rsidRDefault="00B04EFA" w:rsidP="00B04EFA">
      <w:pPr>
        <w:ind w:left="567" w:hanging="567"/>
        <w:jc w:val="both"/>
      </w:pPr>
      <w:r>
        <w:t xml:space="preserve">         </w:t>
      </w:r>
      <w:r w:rsidRPr="00591F7C">
        <w:t>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копию указанного приказа.</w:t>
      </w:r>
    </w:p>
    <w:p w:rsidR="00B04EFA" w:rsidRPr="00591F7C" w:rsidRDefault="00B04EFA" w:rsidP="00B04EFA">
      <w:pPr>
        <w:ind w:left="567" w:hanging="567"/>
        <w:jc w:val="both"/>
      </w:pPr>
      <w:r>
        <w:t xml:space="preserve">         </w:t>
      </w:r>
      <w:r w:rsidRPr="00591F7C">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B04EFA" w:rsidRPr="00591F7C" w:rsidRDefault="00B04EFA" w:rsidP="00B04EFA">
      <w:pPr>
        <w:ind w:left="567" w:hanging="567"/>
        <w:jc w:val="both"/>
      </w:pPr>
      <w:r w:rsidRPr="00591F7C">
        <w:t>2.</w:t>
      </w:r>
      <w:r>
        <w:t>8</w:t>
      </w:r>
      <w:proofErr w:type="gramStart"/>
      <w:r w:rsidRPr="00591F7C">
        <w:t xml:space="preserve"> </w:t>
      </w:r>
      <w:r w:rsidRPr="00591F7C">
        <w:tab/>
        <w:t>П</w:t>
      </w:r>
      <w:proofErr w:type="gramEnd"/>
      <w:r w:rsidRPr="00591F7C">
        <w:t xml:space="preserve">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 </w:t>
      </w:r>
    </w:p>
    <w:p w:rsidR="00B04EFA" w:rsidRPr="00591F7C" w:rsidRDefault="00B04EFA" w:rsidP="00B04EFA">
      <w:pPr>
        <w:ind w:left="567" w:hanging="567"/>
        <w:jc w:val="both"/>
      </w:pPr>
      <w:r>
        <w:t xml:space="preserve">         </w:t>
      </w:r>
      <w:r w:rsidRPr="00591F7C">
        <w:t>Отсутствие в трудовом договоре указанного условия об испытании означает, что работник принят на работу без испытания.</w:t>
      </w:r>
    </w:p>
    <w:p w:rsidR="00B04EFA" w:rsidRPr="00591F7C" w:rsidRDefault="00B04EFA" w:rsidP="00B04EFA">
      <w:pPr>
        <w:ind w:left="567" w:hanging="567"/>
        <w:jc w:val="both"/>
      </w:pPr>
      <w:r>
        <w:t xml:space="preserve">         </w:t>
      </w:r>
      <w:r w:rsidRPr="00591F7C">
        <w:t>В период испытания на работника распространяются положения трудового законодательства, иных нормативных правовых актов, содержащих нормы трудового права, коллективного договора, локальных нормативных актов.</w:t>
      </w:r>
    </w:p>
    <w:p w:rsidR="00B04EFA" w:rsidRPr="00591F7C" w:rsidRDefault="00B04EFA" w:rsidP="00B04EFA">
      <w:pPr>
        <w:ind w:left="567" w:hanging="567"/>
        <w:jc w:val="both"/>
      </w:pPr>
      <w:r>
        <w:t xml:space="preserve">         </w:t>
      </w:r>
      <w:r w:rsidRPr="00591F7C">
        <w:t xml:space="preserve">Испытание при приеме на работу не устанавливается </w:t>
      </w:r>
      <w:proofErr w:type="gramStart"/>
      <w:r w:rsidRPr="00591F7C">
        <w:t>для</w:t>
      </w:r>
      <w:proofErr w:type="gramEnd"/>
      <w:r w:rsidRPr="00591F7C">
        <w:t>:</w:t>
      </w:r>
    </w:p>
    <w:p w:rsidR="00B04EFA" w:rsidRPr="00591F7C" w:rsidRDefault="00B04EFA" w:rsidP="00B04EFA">
      <w:pPr>
        <w:tabs>
          <w:tab w:val="num" w:pos="567"/>
        </w:tabs>
        <w:ind w:left="567" w:hanging="283"/>
        <w:jc w:val="both"/>
      </w:pPr>
      <w:r>
        <w:rPr>
          <w:rFonts w:eastAsia="Symbol"/>
        </w:rPr>
        <w:t>-   </w:t>
      </w:r>
      <w:r w:rsidRPr="00591F7C">
        <w:t xml:space="preserve">беременных женщин и женщин, имеющих детей в возрасте до полутора лет; </w:t>
      </w:r>
    </w:p>
    <w:p w:rsidR="00B04EFA" w:rsidRPr="00591F7C" w:rsidRDefault="00B04EFA" w:rsidP="00B04EFA">
      <w:pPr>
        <w:tabs>
          <w:tab w:val="num" w:pos="567"/>
        </w:tabs>
        <w:ind w:left="567" w:hanging="283"/>
        <w:jc w:val="both"/>
      </w:pPr>
      <w:r>
        <w:rPr>
          <w:rFonts w:eastAsia="Symbol"/>
        </w:rPr>
        <w:t>-   </w:t>
      </w:r>
      <w:r w:rsidRPr="00591F7C">
        <w:t>лиц, не достигших возраста восемнадцати лет;</w:t>
      </w:r>
    </w:p>
    <w:p w:rsidR="00B04EFA" w:rsidRPr="00591F7C" w:rsidRDefault="00B04EFA" w:rsidP="00B04EFA">
      <w:pPr>
        <w:tabs>
          <w:tab w:val="num" w:pos="567"/>
        </w:tabs>
        <w:ind w:left="567" w:hanging="283"/>
        <w:jc w:val="both"/>
      </w:pPr>
      <w:r>
        <w:rPr>
          <w:rFonts w:eastAsia="Symbol"/>
        </w:rPr>
        <w:t>-   </w:t>
      </w:r>
      <w:r w:rsidRPr="00591F7C">
        <w:t xml:space="preserve">лиц, окончивших имеющие государственную аккредитацию образовательные учреждения </w:t>
      </w:r>
      <w:r>
        <w:br/>
      </w:r>
      <w:r w:rsidRPr="00591F7C">
        <w:t xml:space="preserve">начального, среднего, высшего профессионального образования и впервые поступающих на </w:t>
      </w:r>
      <w:r>
        <w:br/>
      </w:r>
      <w:r w:rsidRPr="00591F7C">
        <w:t xml:space="preserve">работу по полученной специальности в течение одного года со дня окончания </w:t>
      </w:r>
      <w:r>
        <w:br/>
      </w:r>
      <w:r w:rsidRPr="00591F7C">
        <w:t>образовательного учреждения;</w:t>
      </w:r>
    </w:p>
    <w:p w:rsidR="00B04EFA" w:rsidRDefault="00B04EFA" w:rsidP="00B04EFA">
      <w:pPr>
        <w:tabs>
          <w:tab w:val="num" w:pos="567"/>
        </w:tabs>
        <w:ind w:left="567" w:hanging="283"/>
        <w:jc w:val="both"/>
      </w:pPr>
      <w:r>
        <w:rPr>
          <w:rFonts w:eastAsia="Symbol"/>
        </w:rPr>
        <w:t>-   </w:t>
      </w:r>
      <w:r w:rsidRPr="00591F7C">
        <w:t xml:space="preserve">лиц, приглашенных на работу в порядке перевода от другого работодателя </w:t>
      </w:r>
      <w:proofErr w:type="gramStart"/>
      <w:r w:rsidRPr="00591F7C">
        <w:t>по</w:t>
      </w:r>
      <w:proofErr w:type="gramEnd"/>
      <w:r w:rsidRPr="00591F7C">
        <w:t xml:space="preserve"> </w:t>
      </w:r>
    </w:p>
    <w:p w:rsidR="00B04EFA" w:rsidRPr="00591F7C" w:rsidRDefault="00B04EFA" w:rsidP="00B04EFA">
      <w:pPr>
        <w:tabs>
          <w:tab w:val="num" w:pos="567"/>
        </w:tabs>
        <w:ind w:left="567" w:hanging="283"/>
        <w:jc w:val="both"/>
      </w:pPr>
      <w:r>
        <w:t xml:space="preserve">     </w:t>
      </w:r>
      <w:r w:rsidRPr="00591F7C">
        <w:t>согласованию между работодателями;</w:t>
      </w:r>
    </w:p>
    <w:p w:rsidR="00B04EFA" w:rsidRPr="00591F7C" w:rsidRDefault="00B04EFA" w:rsidP="00B04EFA">
      <w:pPr>
        <w:tabs>
          <w:tab w:val="num" w:pos="567"/>
        </w:tabs>
        <w:ind w:left="567" w:hanging="283"/>
        <w:jc w:val="both"/>
      </w:pPr>
      <w:r>
        <w:rPr>
          <w:rFonts w:eastAsia="Symbol"/>
        </w:rPr>
        <w:t>-    </w:t>
      </w:r>
      <w:r w:rsidRPr="00591F7C">
        <w:t xml:space="preserve">иных лиц в случаях, предусмотренных ТК РФ, иными федеральными законами, </w:t>
      </w:r>
      <w:r>
        <w:t xml:space="preserve">   </w:t>
      </w:r>
      <w:r>
        <w:br/>
        <w:t xml:space="preserve"> </w:t>
      </w:r>
      <w:r w:rsidRPr="00591F7C">
        <w:t>коллективным договором.</w:t>
      </w:r>
    </w:p>
    <w:p w:rsidR="00B04EFA" w:rsidRPr="00591F7C" w:rsidRDefault="00B04EFA" w:rsidP="00B04EFA">
      <w:pPr>
        <w:ind w:left="567" w:hanging="567"/>
        <w:jc w:val="both"/>
      </w:pPr>
      <w:r>
        <w:t xml:space="preserve">         </w:t>
      </w:r>
      <w:r w:rsidRPr="00591F7C">
        <w:t>Срок испытания не</w:t>
      </w:r>
      <w:r>
        <w:t xml:space="preserve"> может превышать трех месяцев.</w:t>
      </w:r>
    </w:p>
    <w:p w:rsidR="00B04EFA" w:rsidRPr="00591F7C" w:rsidRDefault="00B04EFA" w:rsidP="00B04EFA">
      <w:pPr>
        <w:ind w:left="567" w:hanging="567"/>
        <w:jc w:val="both"/>
      </w:pPr>
      <w:r>
        <w:t xml:space="preserve">         </w:t>
      </w:r>
      <w:r w:rsidRPr="00591F7C">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B04EFA" w:rsidRDefault="00B04EFA" w:rsidP="00B04EFA">
      <w:pPr>
        <w:ind w:left="567" w:hanging="567"/>
        <w:jc w:val="both"/>
      </w:pPr>
      <w:r w:rsidRPr="00591F7C">
        <w:t>2.</w:t>
      </w:r>
      <w:r>
        <w:t>9</w:t>
      </w:r>
      <w:proofErr w:type="gramStart"/>
      <w:r w:rsidRPr="00591F7C">
        <w:rPr>
          <w:rStyle w:val="a3"/>
        </w:rPr>
        <w:t xml:space="preserve"> </w:t>
      </w:r>
      <w:r w:rsidRPr="00591F7C">
        <w:rPr>
          <w:rStyle w:val="a3"/>
        </w:rPr>
        <w:tab/>
      </w:r>
      <w:r w:rsidRPr="00591F7C">
        <w:t>П</w:t>
      </w:r>
      <w:proofErr w:type="gramEnd"/>
      <w:r w:rsidRPr="00591F7C">
        <w:t>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w:t>
      </w:r>
      <w:r>
        <w:t>е.</w:t>
      </w:r>
    </w:p>
    <w:p w:rsidR="00B04EFA" w:rsidRPr="00591F7C" w:rsidRDefault="00B04EFA" w:rsidP="00B04EFA">
      <w:pPr>
        <w:ind w:left="567" w:hanging="567"/>
        <w:jc w:val="both"/>
      </w:pPr>
      <w:r>
        <w:t xml:space="preserve">         </w:t>
      </w:r>
      <w:r w:rsidRPr="00591F7C">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B04EFA" w:rsidRPr="00591F7C" w:rsidRDefault="00B04EFA" w:rsidP="00B04EFA">
      <w:pPr>
        <w:ind w:left="567" w:hanging="567"/>
        <w:jc w:val="both"/>
      </w:pPr>
      <w:r>
        <w:t xml:space="preserve">          </w:t>
      </w:r>
      <w:r w:rsidRPr="00591F7C">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04EFA" w:rsidRPr="00591F7C" w:rsidRDefault="00B04EFA" w:rsidP="00B04EFA">
      <w:pPr>
        <w:ind w:left="567" w:hanging="567"/>
        <w:jc w:val="both"/>
      </w:pPr>
      <w:r w:rsidRPr="00591F7C">
        <w:rPr>
          <w:rStyle w:val="a3"/>
        </w:rPr>
        <w:t xml:space="preserve"> </w:t>
      </w:r>
      <w:r w:rsidRPr="00591F7C">
        <w:t>2.</w:t>
      </w:r>
      <w:r>
        <w:t>10</w:t>
      </w:r>
      <w:r w:rsidRPr="00591F7C">
        <w:t xml:space="preserve"> </w:t>
      </w:r>
      <w:r w:rsidRPr="00591F7C">
        <w:tab/>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указано в трудовом договоре), при продолжении работы у того же работодателя, а также перевод в другую местность вместе с работодателем. Перевод на другую работу допускается только с письменного согласия работника, за исключ</w:t>
      </w:r>
      <w:r>
        <w:t xml:space="preserve">ением случаев, предусмотренных </w:t>
      </w:r>
      <w:proofErr w:type="gramStart"/>
      <w:r w:rsidRPr="00591F7C">
        <w:t>ч</w:t>
      </w:r>
      <w:proofErr w:type="gramEnd"/>
      <w:r w:rsidRPr="00591F7C">
        <w:t>.2 и 3 ст.72 2 ТК РФ.</w:t>
      </w:r>
    </w:p>
    <w:p w:rsidR="00B04EFA" w:rsidRPr="00591F7C" w:rsidRDefault="00B04EFA" w:rsidP="00B04EFA">
      <w:pPr>
        <w:ind w:left="567" w:hanging="567"/>
        <w:jc w:val="both"/>
      </w:pPr>
      <w:r>
        <w:t>2.11</w:t>
      </w:r>
      <w:proofErr w:type="gramStart"/>
      <w:r w:rsidRPr="00591F7C">
        <w:t xml:space="preserve"> </w:t>
      </w:r>
      <w:r w:rsidRPr="00591F7C">
        <w:tab/>
        <w:t>Н</w:t>
      </w:r>
      <w:proofErr w:type="gramEnd"/>
      <w:r w:rsidRPr="00591F7C">
        <w:t xml:space="preserve">а каждого работника ведется личное дело, которое состоит из личного листка по учету кадров, копий документов об образовании, квалификации, профессиональной подготовке, </w:t>
      </w:r>
      <w:r>
        <w:t xml:space="preserve">приказ о назначении, </w:t>
      </w:r>
      <w:r w:rsidRPr="00591F7C">
        <w:t>хранится у работодателя.</w:t>
      </w:r>
    </w:p>
    <w:p w:rsidR="00B04EFA" w:rsidRPr="00591F7C" w:rsidRDefault="00B04EFA" w:rsidP="00B04EFA">
      <w:pPr>
        <w:ind w:left="567" w:hanging="567"/>
        <w:jc w:val="both"/>
      </w:pPr>
      <w:r>
        <w:lastRenderedPageBreak/>
        <w:t>2.12</w:t>
      </w:r>
      <w:r w:rsidRPr="00591F7C">
        <w:t xml:space="preserve"> </w:t>
      </w:r>
      <w:r w:rsidRPr="00591F7C">
        <w:tab/>
        <w:t xml:space="preserve">Трудовой договор </w:t>
      </w:r>
      <w:proofErr w:type="gramStart"/>
      <w:r w:rsidRPr="00591F7C">
        <w:t>может быть в любое время расторгнут</w:t>
      </w:r>
      <w:proofErr w:type="gramEnd"/>
      <w:r w:rsidRPr="00591F7C">
        <w:t xml:space="preserve"> по соглашению сторон (ст. 78 Трудового кодекса РФ).</w:t>
      </w:r>
    </w:p>
    <w:p w:rsidR="00B04EFA" w:rsidRPr="00591F7C" w:rsidRDefault="00B04EFA" w:rsidP="00B04EFA">
      <w:pPr>
        <w:ind w:left="567" w:hanging="567"/>
        <w:jc w:val="both"/>
      </w:pPr>
      <w:r>
        <w:t>2.13</w:t>
      </w:r>
      <w:r w:rsidRPr="00591F7C">
        <w:tab/>
        <w:t>Срочный трудовой договор расторгается с истечением срока его действия. О прекращении трудового договора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на время исполнения обязанностей отсутствующего работника</w:t>
      </w:r>
      <w:proofErr w:type="gramStart"/>
      <w:r w:rsidRPr="00591F7C">
        <w:t>.</w:t>
      </w:r>
      <w:proofErr w:type="gramEnd"/>
      <w:r w:rsidRPr="00591F7C">
        <w:t xml:space="preserve"> (</w:t>
      </w:r>
      <w:proofErr w:type="gramStart"/>
      <w:r w:rsidRPr="00591F7C">
        <w:t>с</w:t>
      </w:r>
      <w:proofErr w:type="gramEnd"/>
      <w:r w:rsidRPr="00591F7C">
        <w:t>т. 79 Трудового кодекса РФ).</w:t>
      </w:r>
    </w:p>
    <w:p w:rsidR="00B04EFA" w:rsidRPr="00591F7C" w:rsidRDefault="00B04EFA" w:rsidP="00B04EFA">
      <w:pPr>
        <w:pStyle w:val="a4"/>
        <w:spacing w:before="0" w:beforeAutospacing="0" w:after="0" w:afterAutospacing="0"/>
        <w:ind w:left="567" w:hanging="567"/>
      </w:pPr>
      <w:r>
        <w:t>2.14</w:t>
      </w:r>
      <w:r w:rsidRPr="00591F7C">
        <w:t xml:space="preserve"> </w:t>
      </w:r>
      <w:r w:rsidRPr="00591F7C">
        <w:tab/>
      </w:r>
      <w:r w:rsidRPr="00591F7C">
        <w:rPr>
          <w:rStyle w:val="a3"/>
        </w:rPr>
        <w:t>Расторжение трудового договора по инициативе работника (по собственному желанию).</w:t>
      </w:r>
      <w:r w:rsidRPr="00591F7C">
        <w:t xml:space="preserve"> </w:t>
      </w:r>
    </w:p>
    <w:p w:rsidR="00B04EFA" w:rsidRPr="00591F7C" w:rsidRDefault="00B04EFA" w:rsidP="00B04EFA">
      <w:pPr>
        <w:pStyle w:val="a4"/>
        <w:spacing w:before="0" w:beforeAutospacing="0" w:after="0" w:afterAutospacing="0"/>
        <w:ind w:left="567" w:hanging="567"/>
        <w:jc w:val="both"/>
      </w:pPr>
      <w:r>
        <w:t xml:space="preserve">         </w:t>
      </w:r>
      <w:r>
        <w:tab/>
      </w:r>
      <w:r>
        <w:tab/>
      </w:r>
      <w:r>
        <w:tab/>
      </w:r>
      <w:r w:rsidRPr="00591F7C">
        <w:t xml:space="preserve">Работник имеет право расторгнуть трудовой договор, предупредив об этом работодателя в письменной форме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Pr="00591F7C">
        <w:t>договор</w:t>
      </w:r>
      <w:proofErr w:type="gramEnd"/>
      <w:r w:rsidRPr="00591F7C">
        <w:t xml:space="preserve"> может быть расторгнут и до истечения срока предупреждения об увольнении. </w:t>
      </w:r>
    </w:p>
    <w:p w:rsidR="00B04EFA" w:rsidRPr="00591F7C" w:rsidRDefault="00B04EFA" w:rsidP="00B04EFA">
      <w:pPr>
        <w:pStyle w:val="a4"/>
        <w:spacing w:before="0" w:beforeAutospacing="0" w:after="0" w:afterAutospacing="0"/>
        <w:ind w:left="708" w:firstLine="708"/>
        <w:jc w:val="both"/>
      </w:pPr>
      <w:proofErr w:type="gramStart"/>
      <w:r w:rsidRPr="00591F7C">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w:t>
      </w:r>
      <w:proofErr w:type="gramEnd"/>
      <w:r w:rsidRPr="00591F7C">
        <w:t xml:space="preserve">, </w:t>
      </w:r>
      <w:proofErr w:type="gramStart"/>
      <w:r w:rsidRPr="00591F7C">
        <w:t>указанный</w:t>
      </w:r>
      <w:proofErr w:type="gramEnd"/>
      <w:r w:rsidRPr="00591F7C">
        <w:t xml:space="preserve"> в заявлении работника. </w:t>
      </w:r>
    </w:p>
    <w:p w:rsidR="00B04EFA" w:rsidRPr="00591F7C" w:rsidRDefault="00B04EFA" w:rsidP="00B04EFA">
      <w:pPr>
        <w:pStyle w:val="a4"/>
        <w:spacing w:before="0" w:beforeAutospacing="0" w:after="0" w:afterAutospacing="0"/>
        <w:ind w:left="708" w:firstLine="708"/>
        <w:jc w:val="both"/>
      </w:pPr>
      <w:r w:rsidRPr="00591F7C">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591F7C">
        <w:t>и</w:t>
      </w:r>
      <w:proofErr w:type="gramEnd"/>
      <w:r w:rsidRPr="00591F7C">
        <w:t xml:space="preserve"> трудового договора.</w:t>
      </w:r>
    </w:p>
    <w:p w:rsidR="00B04EFA" w:rsidRPr="00591F7C" w:rsidRDefault="00B04EFA" w:rsidP="00B04EFA">
      <w:pPr>
        <w:pStyle w:val="a4"/>
        <w:spacing w:before="0" w:beforeAutospacing="0" w:after="0" w:afterAutospacing="0"/>
        <w:ind w:left="708" w:firstLine="708"/>
        <w:jc w:val="both"/>
      </w:pPr>
      <w:r w:rsidRPr="00591F7C">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произвести финансовый расчет. Если по истечении срока предупреждения об увольнении трудовой договор не </w:t>
      </w:r>
      <w:proofErr w:type="gramStart"/>
      <w:r w:rsidRPr="00591F7C">
        <w:t>был</w:t>
      </w:r>
      <w:proofErr w:type="gramEnd"/>
      <w:r w:rsidRPr="00591F7C">
        <w:t xml:space="preserve"> расторгнут, и работник не настаивает на оформлении увольнения, то действие трудового договора продолжается.</w:t>
      </w:r>
    </w:p>
    <w:p w:rsidR="00B04EFA" w:rsidRPr="00591F7C" w:rsidRDefault="00B04EFA" w:rsidP="00B04EFA">
      <w:pPr>
        <w:tabs>
          <w:tab w:val="num" w:pos="-5103"/>
        </w:tabs>
        <w:ind w:left="567" w:hanging="567"/>
      </w:pPr>
      <w:r>
        <w:rPr>
          <w:rFonts w:eastAsia="Arial"/>
        </w:rPr>
        <w:t xml:space="preserve">2.15. </w:t>
      </w:r>
      <w:r w:rsidRPr="00591F7C">
        <w:rPr>
          <w:rStyle w:val="a3"/>
        </w:rPr>
        <w:t>Расторжение трудового договора по инициативе работодателя.</w:t>
      </w:r>
    </w:p>
    <w:p w:rsidR="00B04EFA" w:rsidRPr="00591F7C" w:rsidRDefault="00B04EFA" w:rsidP="00B04EFA">
      <w:pPr>
        <w:jc w:val="both"/>
      </w:pPr>
      <w:r>
        <w:t xml:space="preserve">         </w:t>
      </w:r>
      <w:r w:rsidRPr="00591F7C">
        <w:t xml:space="preserve">Трудовой </w:t>
      </w:r>
      <w:proofErr w:type="gramStart"/>
      <w:r w:rsidRPr="00591F7C">
        <w:t>договор</w:t>
      </w:r>
      <w:proofErr w:type="gramEnd"/>
      <w:r w:rsidRPr="00591F7C">
        <w:t xml:space="preserve"> может быть расторгнут в случаях:</w:t>
      </w:r>
    </w:p>
    <w:p w:rsidR="00B04EFA" w:rsidRPr="00591F7C" w:rsidRDefault="00B04EFA" w:rsidP="00B04EFA">
      <w:pPr>
        <w:tabs>
          <w:tab w:val="num" w:pos="-5103"/>
        </w:tabs>
        <w:ind w:left="1134" w:hanging="567"/>
        <w:jc w:val="both"/>
      </w:pPr>
      <w:r w:rsidRPr="00591F7C">
        <w:t>1) ликвидации организации;</w:t>
      </w:r>
    </w:p>
    <w:p w:rsidR="00B04EFA" w:rsidRPr="00591F7C" w:rsidRDefault="00B04EFA" w:rsidP="00B04EFA">
      <w:pPr>
        <w:tabs>
          <w:tab w:val="num" w:pos="-5103"/>
        </w:tabs>
        <w:ind w:left="1134" w:hanging="567"/>
        <w:jc w:val="both"/>
      </w:pPr>
      <w:r w:rsidRPr="00591F7C">
        <w:t xml:space="preserve">2) сокращения численности или штата работников организации, </w:t>
      </w:r>
    </w:p>
    <w:p w:rsidR="00B04EFA" w:rsidRPr="00591F7C" w:rsidRDefault="00B04EFA" w:rsidP="00B04EFA">
      <w:pPr>
        <w:tabs>
          <w:tab w:val="num" w:pos="-5103"/>
        </w:tabs>
        <w:ind w:left="900" w:hanging="567"/>
        <w:jc w:val="both"/>
      </w:pPr>
      <w:r>
        <w:t xml:space="preserve">    </w:t>
      </w:r>
      <w:r w:rsidRPr="00591F7C">
        <w:t>3) несоответствия работника занимаемой должности или</w:t>
      </w:r>
      <w:r>
        <w:t xml:space="preserve"> выполняемой работе, вследствие </w:t>
      </w:r>
      <w:r w:rsidRPr="00591F7C">
        <w:t>недостаточной квалификации, подтвержденной результатами аттестации;</w:t>
      </w:r>
    </w:p>
    <w:p w:rsidR="00B04EFA" w:rsidRPr="00591F7C" w:rsidRDefault="00B04EFA" w:rsidP="00B04EFA">
      <w:pPr>
        <w:tabs>
          <w:tab w:val="num" w:pos="-5103"/>
        </w:tabs>
        <w:ind w:left="1134" w:hanging="567"/>
        <w:jc w:val="both"/>
      </w:pPr>
      <w:r w:rsidRPr="00591F7C">
        <w:t>а) состояния здоровья в соответствии с медицинским заключением;</w:t>
      </w:r>
    </w:p>
    <w:p w:rsidR="00B04EFA" w:rsidRPr="00591F7C" w:rsidRDefault="00B04EFA" w:rsidP="00B04EFA">
      <w:pPr>
        <w:tabs>
          <w:tab w:val="num" w:pos="-5103"/>
        </w:tabs>
        <w:ind w:left="1134" w:hanging="567"/>
        <w:jc w:val="both"/>
      </w:pPr>
      <w:r w:rsidRPr="00591F7C">
        <w:t>б) недостаточной квалификации, подтвержденной результатами аттестации;</w:t>
      </w:r>
    </w:p>
    <w:p w:rsidR="00B04EFA" w:rsidRDefault="00B04EFA" w:rsidP="00B04EFA">
      <w:pPr>
        <w:tabs>
          <w:tab w:val="num" w:pos="-5103"/>
        </w:tabs>
        <w:ind w:left="1134" w:hanging="567"/>
        <w:jc w:val="both"/>
      </w:pPr>
      <w:r w:rsidRPr="00591F7C">
        <w:t>4) смены собственника имущества организации (в отношении руководител</w:t>
      </w:r>
      <w:r>
        <w:t>я организации, его</w:t>
      </w:r>
    </w:p>
    <w:p w:rsidR="00B04EFA" w:rsidRPr="00591F7C" w:rsidRDefault="00B04EFA" w:rsidP="00B04EFA">
      <w:pPr>
        <w:tabs>
          <w:tab w:val="num" w:pos="-5103"/>
        </w:tabs>
        <w:ind w:left="1134" w:hanging="567"/>
        <w:jc w:val="both"/>
      </w:pPr>
      <w:r>
        <w:t xml:space="preserve">    </w:t>
      </w:r>
      <w:r w:rsidRPr="00591F7C">
        <w:t>заместителей и главного бухгалтера);</w:t>
      </w:r>
    </w:p>
    <w:p w:rsidR="00B04EFA" w:rsidRPr="00591F7C" w:rsidRDefault="00B04EFA" w:rsidP="00B04EFA">
      <w:pPr>
        <w:tabs>
          <w:tab w:val="num" w:pos="-5103"/>
        </w:tabs>
        <w:ind w:left="720" w:hanging="567"/>
        <w:jc w:val="both"/>
      </w:pPr>
      <w:r>
        <w:t xml:space="preserve">      </w:t>
      </w:r>
      <w:r w:rsidRPr="00591F7C">
        <w:t>5) неоднократного неисполнения работником б</w:t>
      </w:r>
      <w:r>
        <w:t xml:space="preserve">ез уважительных причин трудовых   </w:t>
      </w:r>
      <w:r>
        <w:br/>
        <w:t xml:space="preserve"> </w:t>
      </w:r>
      <w:r w:rsidRPr="00591F7C">
        <w:t>обязанностей, если он имеет дисциплинарное взыскание;</w:t>
      </w:r>
    </w:p>
    <w:p w:rsidR="00B04EFA" w:rsidRPr="00591F7C" w:rsidRDefault="00B04EFA" w:rsidP="00B04EFA">
      <w:pPr>
        <w:tabs>
          <w:tab w:val="num" w:pos="-5103"/>
        </w:tabs>
        <w:ind w:left="1134" w:hanging="567"/>
        <w:jc w:val="both"/>
      </w:pPr>
      <w:r w:rsidRPr="00591F7C">
        <w:t>6) однократного грубого нарушения работником трудовых обязанностей:</w:t>
      </w:r>
    </w:p>
    <w:p w:rsidR="00B04EFA" w:rsidRPr="00591F7C" w:rsidRDefault="00B04EFA" w:rsidP="00B04EFA">
      <w:pPr>
        <w:tabs>
          <w:tab w:val="num" w:pos="-5103"/>
        </w:tabs>
        <w:ind w:left="1701" w:hanging="567"/>
        <w:jc w:val="both"/>
      </w:pPr>
      <w:r w:rsidRPr="00591F7C">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B04EFA" w:rsidRPr="00591F7C" w:rsidRDefault="00B04EFA" w:rsidP="00B04EFA">
      <w:pPr>
        <w:tabs>
          <w:tab w:val="num" w:pos="-5103"/>
        </w:tabs>
        <w:ind w:left="1701" w:hanging="567"/>
        <w:jc w:val="both"/>
      </w:pPr>
      <w:r w:rsidRPr="00591F7C">
        <w:t>б) появления работника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04EFA" w:rsidRPr="00591F7C" w:rsidRDefault="00B04EFA" w:rsidP="00B04EFA">
      <w:pPr>
        <w:tabs>
          <w:tab w:val="num" w:pos="-5103"/>
        </w:tabs>
        <w:ind w:left="1701" w:hanging="567"/>
        <w:jc w:val="both"/>
      </w:pPr>
      <w:r w:rsidRPr="00591F7C">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04EFA" w:rsidRPr="00591F7C" w:rsidRDefault="00B04EFA" w:rsidP="00B04EFA">
      <w:pPr>
        <w:tabs>
          <w:tab w:val="num" w:pos="-5103"/>
        </w:tabs>
        <w:ind w:left="1701" w:hanging="567"/>
        <w:jc w:val="both"/>
      </w:pPr>
      <w:r w:rsidRPr="00591F7C">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04EFA" w:rsidRPr="00591F7C" w:rsidRDefault="00B04EFA" w:rsidP="00B04EFA">
      <w:pPr>
        <w:tabs>
          <w:tab w:val="num" w:pos="-5103"/>
        </w:tabs>
        <w:ind w:left="1701" w:hanging="567"/>
        <w:jc w:val="both"/>
      </w:pPr>
      <w:proofErr w:type="spellStart"/>
      <w:r w:rsidRPr="00591F7C">
        <w:t>д</w:t>
      </w:r>
      <w:proofErr w:type="spellEnd"/>
      <w:r w:rsidRPr="00591F7C">
        <w:t>)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04EFA" w:rsidRPr="00591F7C" w:rsidRDefault="00B04EFA" w:rsidP="00B04EFA">
      <w:pPr>
        <w:tabs>
          <w:tab w:val="num" w:pos="-5103"/>
        </w:tabs>
        <w:ind w:left="900" w:hanging="333"/>
        <w:jc w:val="both"/>
      </w:pPr>
      <w:r w:rsidRPr="00591F7C">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04EFA" w:rsidRPr="00591F7C" w:rsidRDefault="00B04EFA" w:rsidP="00B04EFA">
      <w:pPr>
        <w:tabs>
          <w:tab w:val="num" w:pos="-5103"/>
        </w:tabs>
        <w:ind w:left="900" w:hanging="567"/>
        <w:jc w:val="both"/>
      </w:pPr>
      <w:r>
        <w:t xml:space="preserve">    </w:t>
      </w:r>
      <w:r w:rsidRPr="00591F7C">
        <w:t>8) совершения работником, выполняющим восп</w:t>
      </w:r>
      <w:r>
        <w:t xml:space="preserve">итательные функции, аморального </w:t>
      </w:r>
      <w:r w:rsidRPr="00591F7C">
        <w:t>проступка, несовместимого с продолжением данной работы;</w:t>
      </w:r>
    </w:p>
    <w:p w:rsidR="00B04EFA" w:rsidRPr="00591F7C" w:rsidRDefault="00B04EFA" w:rsidP="00B04EFA">
      <w:pPr>
        <w:tabs>
          <w:tab w:val="num" w:pos="-5103"/>
        </w:tabs>
        <w:ind w:left="900" w:hanging="567"/>
        <w:jc w:val="both"/>
      </w:pPr>
      <w:r>
        <w:t xml:space="preserve">    </w:t>
      </w:r>
      <w:r w:rsidRPr="00591F7C">
        <w:t>9)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04EFA" w:rsidRPr="00591F7C" w:rsidRDefault="00B04EFA" w:rsidP="00B04EFA">
      <w:pPr>
        <w:tabs>
          <w:tab w:val="num" w:pos="-5103"/>
        </w:tabs>
        <w:ind w:left="900" w:hanging="567"/>
        <w:jc w:val="both"/>
      </w:pPr>
      <w:r>
        <w:t xml:space="preserve">   </w:t>
      </w:r>
      <w:r w:rsidRPr="00591F7C">
        <w:t>10) однократного грубого нарушения руководителем организации, его заместителями своих трудовых обязанностей;</w:t>
      </w:r>
    </w:p>
    <w:p w:rsidR="00B04EFA" w:rsidRPr="00591F7C" w:rsidRDefault="00B04EFA" w:rsidP="00B04EFA">
      <w:pPr>
        <w:pStyle w:val="2"/>
        <w:tabs>
          <w:tab w:val="num" w:pos="-5103"/>
        </w:tabs>
        <w:spacing w:before="0" w:beforeAutospacing="0" w:after="0" w:afterAutospacing="0"/>
        <w:ind w:left="900" w:hanging="567"/>
        <w:jc w:val="both"/>
      </w:pPr>
      <w:r>
        <w:t xml:space="preserve">   </w:t>
      </w:r>
      <w:r w:rsidRPr="00591F7C">
        <w:t>11) представления работником работодателю подложных документов при заключении трудового договора;</w:t>
      </w:r>
    </w:p>
    <w:p w:rsidR="00B04EFA" w:rsidRPr="00591F7C" w:rsidRDefault="00B04EFA" w:rsidP="00B04EFA">
      <w:pPr>
        <w:tabs>
          <w:tab w:val="num" w:pos="-5103"/>
        </w:tabs>
        <w:ind w:left="900" w:hanging="567"/>
        <w:jc w:val="both"/>
      </w:pPr>
      <w:r>
        <w:t xml:space="preserve">   </w:t>
      </w:r>
      <w:r w:rsidRPr="00591F7C">
        <w:t>12) в других случаях, установленных Трудовым кодексом РФ и иными федеральными законами.</w:t>
      </w:r>
    </w:p>
    <w:p w:rsidR="00B04EFA" w:rsidRPr="00591F7C" w:rsidRDefault="00B04EFA" w:rsidP="00B04EFA">
      <w:pPr>
        <w:tabs>
          <w:tab w:val="num" w:pos="-5103"/>
        </w:tabs>
        <w:ind w:left="567" w:hanging="567"/>
        <w:jc w:val="both"/>
      </w:pPr>
      <w:r>
        <w:t xml:space="preserve">         </w:t>
      </w:r>
      <w:r w:rsidRPr="00591F7C">
        <w:t xml:space="preserve">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w:t>
      </w:r>
    </w:p>
    <w:p w:rsidR="00B04EFA" w:rsidRPr="00591F7C" w:rsidRDefault="00B04EFA" w:rsidP="00B04EFA">
      <w:pPr>
        <w:tabs>
          <w:tab w:val="num" w:pos="-5103"/>
        </w:tabs>
        <w:ind w:left="567" w:hanging="567"/>
        <w:jc w:val="both"/>
      </w:pPr>
      <w:r>
        <w:t>2.16</w:t>
      </w:r>
      <w:r w:rsidRPr="00591F7C">
        <w:t xml:space="preserve"> </w:t>
      </w:r>
      <w:r w:rsidRPr="00591F7C">
        <w:tab/>
        <w:t>Прекращение трудового договора по обстоятельствам, не зависящим от воли сторон, осуществляется в соответствии со ст. 83 Трудового кодекса РФ.</w:t>
      </w:r>
    </w:p>
    <w:p w:rsidR="00B04EFA" w:rsidRPr="00591F7C" w:rsidRDefault="00B04EFA" w:rsidP="00B04EFA">
      <w:pPr>
        <w:tabs>
          <w:tab w:val="num" w:pos="-5103"/>
        </w:tabs>
        <w:ind w:left="567" w:hanging="567"/>
        <w:jc w:val="both"/>
      </w:pPr>
      <w:r w:rsidRPr="00591F7C">
        <w:t>2</w:t>
      </w:r>
      <w:r>
        <w:t>.17</w:t>
      </w:r>
      <w:r w:rsidRPr="00591F7C">
        <w:t xml:space="preserve"> </w:t>
      </w:r>
      <w:r w:rsidRPr="00591F7C">
        <w:tab/>
        <w:t>Прекращение трудового договора вследствие нарушения установленных Трудовым кодексом РФ или иным федеральным законом правил при заключении трудового договора производится в соответствии со ст. 84 Трудового кодекса РФ.</w:t>
      </w:r>
    </w:p>
    <w:p w:rsidR="00B04EFA" w:rsidRPr="00591F7C" w:rsidRDefault="00B04EFA" w:rsidP="00B04EFA">
      <w:pPr>
        <w:tabs>
          <w:tab w:val="num" w:pos="-5103"/>
        </w:tabs>
        <w:ind w:left="567" w:hanging="567"/>
        <w:jc w:val="both"/>
      </w:pPr>
      <w:r>
        <w:t>2.18</w:t>
      </w:r>
      <w:proofErr w:type="gramStart"/>
      <w:r w:rsidRPr="00591F7C">
        <w:t xml:space="preserve"> </w:t>
      </w:r>
      <w:r w:rsidRPr="00591F7C">
        <w:tab/>
        <w:t>В</w:t>
      </w:r>
      <w:proofErr w:type="gramEnd"/>
      <w:r w:rsidRPr="00591F7C">
        <w:t xml:space="preserve"> день увольнения работника работодатель производит с ним полный денежный расчет, выдает надлежаще оформленную трудовую книжку. </w:t>
      </w:r>
    </w:p>
    <w:p w:rsidR="00B04EFA" w:rsidRPr="00591F7C" w:rsidRDefault="00B04EFA" w:rsidP="00B04EFA">
      <w:r w:rsidRPr="00591F7C">
        <w:t> </w:t>
      </w:r>
    </w:p>
    <w:p w:rsidR="00B04EFA" w:rsidRPr="00591F7C" w:rsidRDefault="00B04EFA" w:rsidP="00B04EFA">
      <w:r w:rsidRPr="00591F7C">
        <w:t> </w:t>
      </w:r>
      <w:r w:rsidRPr="00591F7C">
        <w:rPr>
          <w:rStyle w:val="a3"/>
        </w:rPr>
        <w:t xml:space="preserve">3. </w:t>
      </w:r>
      <w:r>
        <w:rPr>
          <w:rStyle w:val="a3"/>
        </w:rPr>
        <w:t xml:space="preserve">    </w:t>
      </w:r>
      <w:r w:rsidRPr="00591F7C">
        <w:rPr>
          <w:rStyle w:val="a3"/>
        </w:rPr>
        <w:t>ПРАВА И ОБЯЗАННОСТИ РАБОТНИКА И РАБОТОДАТЕЛЯ</w:t>
      </w:r>
    </w:p>
    <w:p w:rsidR="00B04EFA" w:rsidRPr="00591F7C" w:rsidRDefault="00B04EFA" w:rsidP="00B04EFA">
      <w:r w:rsidRPr="00591F7C">
        <w:rPr>
          <w:rStyle w:val="a3"/>
        </w:rPr>
        <w:t> </w:t>
      </w:r>
    </w:p>
    <w:p w:rsidR="00B04EFA" w:rsidRPr="00591F7C" w:rsidRDefault="00B04EFA" w:rsidP="00B04EFA">
      <w:pPr>
        <w:ind w:left="567" w:hanging="567"/>
      </w:pPr>
      <w:r w:rsidRPr="00591F7C">
        <w:rPr>
          <w:rStyle w:val="a3"/>
        </w:rPr>
        <w:t xml:space="preserve">3.1 </w:t>
      </w:r>
      <w:r w:rsidRPr="00591F7C">
        <w:rPr>
          <w:rStyle w:val="a3"/>
        </w:rPr>
        <w:tab/>
        <w:t xml:space="preserve">Работник имеет право </w:t>
      </w:r>
      <w:proofErr w:type="gramStart"/>
      <w:r w:rsidRPr="00591F7C">
        <w:rPr>
          <w:rStyle w:val="a3"/>
        </w:rPr>
        <w:t>на</w:t>
      </w:r>
      <w:proofErr w:type="gramEnd"/>
      <w:r w:rsidRPr="00591F7C">
        <w:rPr>
          <w:rStyle w:val="a3"/>
        </w:rPr>
        <w:t>:</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заключение, изменение и расторжение трудового договора в порядке и на условиях, </w:t>
      </w:r>
      <w:r>
        <w:br/>
        <w:t xml:space="preserve">     </w:t>
      </w:r>
      <w:r w:rsidRPr="00591F7C">
        <w:t xml:space="preserve">которые установлены настоящими Правилами, Трудовым кодексом РФ, иными </w:t>
      </w:r>
      <w:r>
        <w:br/>
        <w:t xml:space="preserve">     </w:t>
      </w:r>
      <w:r w:rsidRPr="00591F7C">
        <w:t>федеральными законами;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предоставление ему работы, обусловленной трудовым договором;</w:t>
      </w:r>
    </w:p>
    <w:p w:rsidR="00B04EFA"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рабочее место, соответствующее </w:t>
      </w:r>
      <w:proofErr w:type="gramStart"/>
      <w:r w:rsidRPr="00591F7C">
        <w:t>государственными</w:t>
      </w:r>
      <w:proofErr w:type="gramEnd"/>
      <w:r w:rsidRPr="00591F7C">
        <w:t xml:space="preserve"> нормативным требованиям охраны </w:t>
      </w:r>
    </w:p>
    <w:p w:rsidR="00B04EFA" w:rsidRPr="00591F7C" w:rsidRDefault="00B04EFA" w:rsidP="00B04EFA">
      <w:pPr>
        <w:tabs>
          <w:tab w:val="num" w:pos="567"/>
        </w:tabs>
        <w:ind w:left="567" w:hanging="283"/>
        <w:jc w:val="both"/>
      </w:pPr>
      <w:r>
        <w:t xml:space="preserve">         </w:t>
      </w:r>
      <w:r w:rsidRPr="00591F7C">
        <w:t>труда и условиям, предусмотренным коллективным договором;</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своевременную и в полном объеме выплату заработной платы в соответствии со своей </w:t>
      </w:r>
      <w:r>
        <w:br/>
        <w:t xml:space="preserve">    </w:t>
      </w:r>
      <w:r w:rsidRPr="00591F7C">
        <w:t>квалификацией, сложностью труда, количеством и качеством выполненной работы;</w:t>
      </w:r>
    </w:p>
    <w:p w:rsidR="00B04EFA"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отдых, обеспечиваемый установлением нормальной продолжительности рабочего времени, </w:t>
      </w:r>
    </w:p>
    <w:p w:rsidR="00B04EFA" w:rsidRPr="00591F7C" w:rsidRDefault="00B04EFA" w:rsidP="00B04EFA">
      <w:pPr>
        <w:tabs>
          <w:tab w:val="num" w:pos="567"/>
        </w:tabs>
        <w:ind w:left="567" w:hanging="283"/>
        <w:jc w:val="both"/>
      </w:pPr>
      <w:r>
        <w:lastRenderedPageBreak/>
        <w:t xml:space="preserve">        </w:t>
      </w:r>
      <w:r w:rsidRPr="00591F7C">
        <w:t xml:space="preserve">сокращенного рабочего времени для отдельных профессий и категорий работников, </w:t>
      </w:r>
      <w:r>
        <w:br/>
        <w:t xml:space="preserve">   </w:t>
      </w:r>
      <w:r w:rsidRPr="00591F7C">
        <w:t xml:space="preserve">предоставлением еженедельных выходных дней, нерабочих праздничных дней, </w:t>
      </w:r>
      <w:r>
        <w:br/>
      </w:r>
      <w:r>
        <w:tab/>
        <w:t xml:space="preserve"> </w:t>
      </w:r>
      <w:r w:rsidRPr="00591F7C">
        <w:t>оплачиваемых ежегодных отпусков;</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полную достоверную информацию об условиях труда и требованиях охраны труда на </w:t>
      </w:r>
      <w:r>
        <w:t xml:space="preserve"> </w:t>
      </w:r>
      <w:r>
        <w:br/>
        <w:t xml:space="preserve">    </w:t>
      </w:r>
      <w:r w:rsidRPr="00591F7C">
        <w:t>рабочем месте;</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профессиональную подготовку, переподготовку и повышение своей квалификации в </w:t>
      </w:r>
      <w:r>
        <w:br/>
        <w:t xml:space="preserve">    </w:t>
      </w:r>
      <w:r w:rsidRPr="00591F7C">
        <w:t>порядке, установленном Трудовым кодексом РФ, иными федеральными законами;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объединение, включая право на создание профессиональных союзов и вступление в них </w:t>
      </w:r>
      <w:r>
        <w:br/>
        <w:t xml:space="preserve">    </w:t>
      </w:r>
      <w:r w:rsidRPr="00591F7C">
        <w:t>для защиты своих трудовых прав, свобод и законных интересов;</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участие в управлении организацией в предусмотренных Трудовым кодексом, иными </w:t>
      </w:r>
      <w:r>
        <w:br/>
        <w:t xml:space="preserve">    </w:t>
      </w:r>
      <w:r w:rsidRPr="00591F7C">
        <w:t>федеральными законами и коллективным договором формах;</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ведение коллективных переговоров и заключение коллективных договоров и соглашений </w:t>
      </w:r>
      <w:r>
        <w:br/>
        <w:t xml:space="preserve">    </w:t>
      </w:r>
      <w:r w:rsidRPr="00591F7C">
        <w:t xml:space="preserve">через своих представителей, а также на информацию о выполнении коллективного </w:t>
      </w:r>
      <w:r>
        <w:t xml:space="preserve">    </w:t>
      </w:r>
      <w:r w:rsidRPr="00591F7C">
        <w:t>договора, соглашений;</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защиту своих трудовых прав, свобод и законных интересов всеми не запрещенными </w:t>
      </w:r>
      <w:r>
        <w:t xml:space="preserve">  </w:t>
      </w:r>
      <w:r w:rsidRPr="00591F7C">
        <w:t>законом способами;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разрешение индивидуальных и коллективных трудовых споров, включая право на </w:t>
      </w:r>
      <w:r>
        <w:br/>
        <w:t xml:space="preserve">    </w:t>
      </w:r>
      <w:r w:rsidRPr="00591F7C">
        <w:t>забастовку, в порядке, установленном Трудовым кодексом РФ, иными федеральными законами;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возмещение вреда, причиненного работнику в связи с исполнением им трудовых </w:t>
      </w:r>
      <w:r>
        <w:br/>
        <w:t xml:space="preserve">   </w:t>
      </w:r>
      <w:r w:rsidRPr="00591F7C">
        <w:t xml:space="preserve">обязанностей, и компенсацию морального вреда в порядке, установленном Трудовым </w:t>
      </w:r>
      <w:r>
        <w:br/>
        <w:t xml:space="preserve">   </w:t>
      </w:r>
      <w:r w:rsidRPr="00591F7C">
        <w:t>кодексом РФ, иными федеральными законами;</w:t>
      </w:r>
    </w:p>
    <w:p w:rsidR="00B04EFA" w:rsidRPr="00591F7C" w:rsidRDefault="00B04EFA" w:rsidP="00B04EFA">
      <w:pPr>
        <w:tabs>
          <w:tab w:val="num" w:pos="567"/>
        </w:tabs>
        <w:ind w:left="567" w:hanging="283"/>
        <w:jc w:val="both"/>
      </w:pPr>
      <w:r>
        <w:rPr>
          <w:rFonts w:eastAsia="Symbol"/>
        </w:rPr>
        <w:t xml:space="preserve">      - </w:t>
      </w:r>
      <w:r w:rsidRPr="00591F7C">
        <w:t xml:space="preserve">обязательное социальное страхование в случаях, предусмотренных федеральными </w:t>
      </w:r>
      <w:r>
        <w:t xml:space="preserve">  </w:t>
      </w:r>
      <w:r>
        <w:br/>
        <w:t xml:space="preserve">   </w:t>
      </w:r>
      <w:r w:rsidRPr="00591F7C">
        <w:t>законами.</w:t>
      </w:r>
    </w:p>
    <w:p w:rsidR="00B04EFA" w:rsidRPr="00591F7C" w:rsidRDefault="00B04EFA" w:rsidP="00B04EFA">
      <w:pPr>
        <w:jc w:val="both"/>
      </w:pPr>
      <w:r w:rsidRPr="00591F7C">
        <w:t> </w:t>
      </w:r>
    </w:p>
    <w:p w:rsidR="00B04EFA" w:rsidRPr="00591F7C" w:rsidRDefault="00B04EFA" w:rsidP="00B04EFA">
      <w:pPr>
        <w:ind w:left="567" w:hanging="567"/>
      </w:pPr>
      <w:r w:rsidRPr="00591F7C">
        <w:rPr>
          <w:rStyle w:val="a3"/>
          <w:rFonts w:eastAsia="Arial"/>
        </w:rPr>
        <w:t xml:space="preserve">3.2          </w:t>
      </w:r>
      <w:r w:rsidRPr="00591F7C">
        <w:rPr>
          <w:rStyle w:val="a3"/>
        </w:rPr>
        <w:t>Работник обязан:</w:t>
      </w:r>
    </w:p>
    <w:p w:rsidR="00B04EFA" w:rsidRPr="00591F7C" w:rsidRDefault="00B04EFA" w:rsidP="00B04EFA">
      <w:pPr>
        <w:tabs>
          <w:tab w:val="num" w:pos="567"/>
        </w:tabs>
        <w:ind w:left="567" w:hanging="283"/>
        <w:jc w:val="both"/>
      </w:pPr>
      <w:r w:rsidRPr="00591F7C">
        <w:rPr>
          <w:rFonts w:eastAsia="Symbol"/>
        </w:rPr>
        <w:t>     </w:t>
      </w:r>
      <w:r>
        <w:rPr>
          <w:rFonts w:eastAsia="Symbol"/>
        </w:rPr>
        <w:t xml:space="preserve">- </w:t>
      </w:r>
      <w:r w:rsidRPr="00591F7C">
        <w:rPr>
          <w:rFonts w:eastAsia="Symbol"/>
        </w:rPr>
        <w:t xml:space="preserve"> </w:t>
      </w:r>
      <w:r w:rsidRPr="00591F7C">
        <w:t xml:space="preserve">добросовестно исполнять свои трудовые обязанности, возложенные на него трудовым </w:t>
      </w:r>
      <w:r>
        <w:t xml:space="preserve"> </w:t>
      </w:r>
      <w:r>
        <w:br/>
        <w:t xml:space="preserve">    </w:t>
      </w:r>
      <w:r w:rsidRPr="00591F7C">
        <w:t>договором;</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своевременно и точно исполнять распоряжения работодателя;</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соблюдать правила внутреннего трудового распорядка;</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соблюдать трудовую дисциплину;</w:t>
      </w:r>
    </w:p>
    <w:p w:rsidR="00B04EFA" w:rsidRPr="00591F7C" w:rsidRDefault="00B04EFA" w:rsidP="00B04EFA">
      <w:pPr>
        <w:tabs>
          <w:tab w:val="num" w:pos="567"/>
        </w:tabs>
        <w:ind w:left="567" w:hanging="283"/>
        <w:jc w:val="both"/>
      </w:pPr>
      <w:r>
        <w:rPr>
          <w:rFonts w:eastAsia="Symbol"/>
        </w:rPr>
        <w:t xml:space="preserve">   </w:t>
      </w:r>
      <w:r w:rsidRPr="00591F7C">
        <w:rPr>
          <w:rFonts w:eastAsia="Symbol"/>
        </w:rPr>
        <w:t> </w:t>
      </w:r>
      <w:r>
        <w:rPr>
          <w:rFonts w:eastAsia="Symbol"/>
        </w:rPr>
        <w:t xml:space="preserve"> </w:t>
      </w:r>
      <w:r w:rsidRPr="00591F7C">
        <w:rPr>
          <w:rFonts w:eastAsia="Symbol"/>
        </w:rPr>
        <w:t> </w:t>
      </w:r>
      <w:r>
        <w:rPr>
          <w:rFonts w:eastAsia="Symbol"/>
        </w:rPr>
        <w:t xml:space="preserve">- </w:t>
      </w:r>
      <w:r w:rsidRPr="00591F7C">
        <w:t xml:space="preserve">выполнять установленные нормы труда; </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соблюдать требования по охране труда и обеспечению безопасности труда;</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своевременно проходить медицинское освидетельствование;</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систематически повышать свою квалификацию путём посещения педагогических </w:t>
      </w:r>
      <w:r>
        <w:br/>
        <w:t xml:space="preserve">    </w:t>
      </w:r>
      <w:r w:rsidRPr="00591F7C">
        <w:t>совещаний, семинаров, курсов усовершенствования;</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бережно относиться к имуществу работодателя (в том числе имуществу третьих лиц, </w:t>
      </w:r>
      <w:r>
        <w:br/>
        <w:t xml:space="preserve">    </w:t>
      </w:r>
      <w:r w:rsidRPr="00591F7C">
        <w:t xml:space="preserve">находящемуся у работодателя, если он несет ответственность за сохранность этого </w:t>
      </w:r>
      <w:r>
        <w:br/>
        <w:t xml:space="preserve">    </w:t>
      </w:r>
      <w:r w:rsidRPr="00591F7C">
        <w:t>имущества), других работников</w:t>
      </w:r>
      <w:r>
        <w:t>, детей</w:t>
      </w:r>
      <w:r w:rsidRPr="00591F7C">
        <w:t>;</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незамедлительно сообщать работодателю</w:t>
      </w:r>
      <w:r>
        <w:t xml:space="preserve">, </w:t>
      </w:r>
      <w:r w:rsidRPr="00591F7C">
        <w:t xml:space="preserve"> либо непосредственному руководителю о </w:t>
      </w:r>
      <w:r>
        <w:br/>
        <w:t xml:space="preserve">    </w:t>
      </w:r>
      <w:r w:rsidRPr="00591F7C">
        <w:t xml:space="preserve">возникновении ситуации, представляющей угрозу жизни и здоровью людей, сохранности </w:t>
      </w:r>
      <w:r>
        <w:br/>
        <w:t xml:space="preserve">    </w:t>
      </w:r>
      <w:r w:rsidRPr="00591F7C">
        <w:t xml:space="preserve">имущества, работодателя (в том числе имущества третьих лиц, находящегося у </w:t>
      </w:r>
      <w:r>
        <w:t xml:space="preserve">    </w:t>
      </w:r>
      <w:r w:rsidRPr="00591F7C">
        <w:t>работодателя, если он несет ответственность за сохранность этого имущества).</w:t>
      </w:r>
    </w:p>
    <w:p w:rsidR="00B04EFA" w:rsidRPr="00591F7C" w:rsidRDefault="00B04EFA" w:rsidP="00B04EFA">
      <w:pPr>
        <w:jc w:val="both"/>
      </w:pPr>
      <w:r w:rsidRPr="00591F7C">
        <w:rPr>
          <w:rStyle w:val="a3"/>
        </w:rPr>
        <w:t> </w:t>
      </w:r>
    </w:p>
    <w:p w:rsidR="00B04EFA" w:rsidRPr="00591F7C" w:rsidRDefault="00B04EFA" w:rsidP="00B04EFA">
      <w:pPr>
        <w:ind w:left="567" w:hanging="567"/>
      </w:pPr>
      <w:r w:rsidRPr="00591F7C">
        <w:rPr>
          <w:rStyle w:val="a3"/>
          <w:rFonts w:eastAsia="Arial"/>
        </w:rPr>
        <w:t xml:space="preserve">3.3          </w:t>
      </w:r>
      <w:r w:rsidRPr="00591F7C">
        <w:rPr>
          <w:rStyle w:val="a3"/>
        </w:rPr>
        <w:t>Работодатель имеет право:</w:t>
      </w:r>
    </w:p>
    <w:p w:rsidR="00B04EFA" w:rsidRPr="00591F7C" w:rsidRDefault="00B04EFA" w:rsidP="00B04EFA">
      <w:pPr>
        <w:tabs>
          <w:tab w:val="num" w:pos="567"/>
        </w:tabs>
        <w:ind w:left="567" w:hanging="283"/>
        <w:jc w:val="both"/>
      </w:pPr>
      <w:r w:rsidRPr="00591F7C">
        <w:rPr>
          <w:rFonts w:eastAsia="Symbol"/>
        </w:rPr>
        <w:t>     </w:t>
      </w:r>
      <w:r>
        <w:rPr>
          <w:rFonts w:eastAsia="Symbol"/>
        </w:rPr>
        <w:t xml:space="preserve">- </w:t>
      </w:r>
      <w:r w:rsidRPr="00591F7C">
        <w:rPr>
          <w:rFonts w:eastAsia="Symbol"/>
        </w:rPr>
        <w:t xml:space="preserve"> </w:t>
      </w:r>
      <w:r w:rsidRPr="00591F7C">
        <w:t xml:space="preserve">заключать, изменять и расторгать трудовые договоры с работниками в порядке и на </w:t>
      </w:r>
      <w:r>
        <w:br/>
        <w:t xml:space="preserve">    </w:t>
      </w:r>
      <w:r w:rsidRPr="00591F7C">
        <w:t>условиях, которые установлены Трудовым кодексом РФ, иными федеральными законами;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вести коллективные переговоры и заключать коллективные договоры;</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поощрять работников за добросовестный и эффективный труд;</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требовать от работников исполнения ими трудовых обязанностей, бережного отношения к </w:t>
      </w:r>
      <w:r>
        <w:br/>
        <w:t xml:space="preserve">    </w:t>
      </w:r>
      <w:r w:rsidRPr="00591F7C">
        <w:t xml:space="preserve">имуществу работодателя (в том числе к имуществу третьих лиц, находящемуся у </w:t>
      </w:r>
      <w:r>
        <w:br/>
        <w:t xml:space="preserve">    </w:t>
      </w:r>
      <w:r w:rsidRPr="00591F7C">
        <w:t xml:space="preserve">работодателя, если он несет ответственность за сохранность этого имущества) и других </w:t>
      </w:r>
      <w:r>
        <w:br/>
        <w:t xml:space="preserve">    </w:t>
      </w:r>
      <w:r w:rsidRPr="00591F7C">
        <w:t>работников, соблюдение правил внутреннего трудового распорядка;</w:t>
      </w:r>
    </w:p>
    <w:p w:rsidR="00B04EFA" w:rsidRPr="00591F7C" w:rsidRDefault="00B04EFA" w:rsidP="00B04EFA">
      <w:pPr>
        <w:tabs>
          <w:tab w:val="num" w:pos="567"/>
        </w:tabs>
        <w:ind w:left="567" w:hanging="283"/>
        <w:jc w:val="both"/>
      </w:pPr>
      <w:r w:rsidRPr="00591F7C">
        <w:rPr>
          <w:rFonts w:eastAsia="Symbol"/>
        </w:rPr>
        <w:lastRenderedPageBreak/>
        <w:t xml:space="preserve">      </w:t>
      </w:r>
      <w:r>
        <w:rPr>
          <w:rFonts w:eastAsia="Symbol"/>
        </w:rPr>
        <w:t xml:space="preserve">- </w:t>
      </w:r>
      <w:r w:rsidRPr="00591F7C">
        <w:t xml:space="preserve">привлекать работников к дисциплинарной и материальной ответственности в порядке, </w:t>
      </w:r>
      <w:r>
        <w:t xml:space="preserve">      </w:t>
      </w:r>
      <w:r w:rsidRPr="00591F7C">
        <w:t>установленной Трудовым кодексом, иными федеральными законами;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принимать локальные нормативные акты.</w:t>
      </w:r>
    </w:p>
    <w:p w:rsidR="00B04EFA" w:rsidRPr="00591F7C" w:rsidRDefault="00B04EFA" w:rsidP="00B04EFA">
      <w:r w:rsidRPr="00591F7C">
        <w:t> </w:t>
      </w:r>
    </w:p>
    <w:p w:rsidR="00B04EFA" w:rsidRPr="00591F7C" w:rsidRDefault="00B04EFA" w:rsidP="00B04EFA">
      <w:pPr>
        <w:ind w:left="567" w:hanging="567"/>
      </w:pPr>
      <w:r w:rsidRPr="00591F7C">
        <w:rPr>
          <w:rStyle w:val="a3"/>
          <w:rFonts w:eastAsia="Arial"/>
        </w:rPr>
        <w:t xml:space="preserve">3.4          </w:t>
      </w:r>
      <w:r w:rsidRPr="00591F7C">
        <w:rPr>
          <w:rStyle w:val="a3"/>
        </w:rPr>
        <w:t>Работодатель обязан:</w:t>
      </w:r>
    </w:p>
    <w:p w:rsidR="00B04EFA"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соблюдать трудовое законодательство и иные нормативные правовые акты, содержащие </w:t>
      </w:r>
      <w:r>
        <w:br/>
        <w:t xml:space="preserve">   </w:t>
      </w:r>
      <w:r w:rsidRPr="00591F7C">
        <w:t xml:space="preserve">нормы трудового права, локальные нормативные акты, условия коллективного договора, </w:t>
      </w:r>
    </w:p>
    <w:p w:rsidR="00B04EFA" w:rsidRPr="00591F7C" w:rsidRDefault="00B04EFA" w:rsidP="00B04EFA">
      <w:pPr>
        <w:tabs>
          <w:tab w:val="num" w:pos="567"/>
        </w:tabs>
        <w:ind w:left="567" w:hanging="283"/>
        <w:jc w:val="both"/>
      </w:pPr>
      <w:r>
        <w:t xml:space="preserve">        </w:t>
      </w:r>
      <w:r w:rsidRPr="00591F7C">
        <w:t>соглашений и трудовых договоров;</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предоставлять работникам работу, обусловленную трудовым договором;</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обеспечивать безопасность и условия труда, отвечающие требованиям охраны и гигиены </w:t>
      </w:r>
      <w:r>
        <w:br/>
        <w:t xml:space="preserve">    </w:t>
      </w:r>
      <w:r w:rsidRPr="00591F7C">
        <w:t xml:space="preserve">труда, соответствующие государственным нормативным требованиям охраны труда; </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обеспечивать работников оборудованием, инструментами, технической документацией и </w:t>
      </w:r>
      <w:r>
        <w:br/>
        <w:t xml:space="preserve">    </w:t>
      </w:r>
      <w:r w:rsidRPr="00591F7C">
        <w:t>иными средствами, необходимыми для исполнения ими трудовых обязанностей;</w:t>
      </w:r>
    </w:p>
    <w:p w:rsidR="00B04EFA" w:rsidRPr="00591F7C" w:rsidRDefault="00B04EFA" w:rsidP="00B04EFA">
      <w:pPr>
        <w:tabs>
          <w:tab w:val="num" w:pos="567"/>
        </w:tabs>
        <w:ind w:left="567" w:hanging="283"/>
        <w:jc w:val="both"/>
      </w:pPr>
      <w:r w:rsidRPr="00591F7C">
        <w:rPr>
          <w:rFonts w:eastAsia="Symbol"/>
        </w:rPr>
        <w:t>     </w:t>
      </w:r>
      <w:r>
        <w:rPr>
          <w:rFonts w:eastAsia="Symbol"/>
        </w:rPr>
        <w:t xml:space="preserve"> - </w:t>
      </w:r>
      <w:r w:rsidRPr="00591F7C">
        <w:t xml:space="preserve">выплачивать в полном размере причитающуюся работникам заработную плату в сроки, </w:t>
      </w:r>
      <w:r>
        <w:br/>
        <w:t xml:space="preserve">   </w:t>
      </w:r>
      <w:r w:rsidRPr="00591F7C">
        <w:t>установленные в соответствии</w:t>
      </w:r>
      <w:r w:rsidRPr="00591F7C">
        <w:rPr>
          <w:smallCaps/>
        </w:rPr>
        <w:t xml:space="preserve"> </w:t>
      </w:r>
      <w:r w:rsidRPr="00591F7C">
        <w:t xml:space="preserve">с Трудовым Кодексом РФ, коллективным договором, </w:t>
      </w:r>
      <w:r>
        <w:br/>
        <w:t xml:space="preserve">   </w:t>
      </w:r>
      <w:r w:rsidRPr="00591F7C">
        <w:t>правилами внутреннего трудового распорядка, трудовыми договорами.</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вести коллективные переговоры, а также заключать коллективный договор в порядке, </w:t>
      </w:r>
      <w:r>
        <w:br/>
        <w:t xml:space="preserve">   </w:t>
      </w:r>
      <w:r w:rsidRPr="00591F7C">
        <w:t xml:space="preserve">установленном Трудовым Кодексом РФ. </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предоставлять представителям работников полную и достоверную информацию, </w:t>
      </w:r>
      <w:r>
        <w:t xml:space="preserve">  </w:t>
      </w:r>
      <w:r w:rsidRPr="00591F7C">
        <w:t xml:space="preserve">необходимую для заключения коллективного договора, соглашения и </w:t>
      </w:r>
      <w:proofErr w:type="gramStart"/>
      <w:r w:rsidRPr="00591F7C">
        <w:t>контроля за</w:t>
      </w:r>
      <w:proofErr w:type="gramEnd"/>
      <w:r w:rsidRPr="00591F7C">
        <w:t xml:space="preserve"> их выполнением;</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знакомить работников под роспись с принимаемыми локальными нормативными актами, </w:t>
      </w:r>
      <w:r>
        <w:br/>
        <w:t xml:space="preserve">   </w:t>
      </w:r>
      <w:r w:rsidRPr="00591F7C">
        <w:t>непосредственно связанными с их трудовой деятельностью;</w:t>
      </w:r>
    </w:p>
    <w:p w:rsidR="00B04EFA" w:rsidRPr="00591F7C" w:rsidRDefault="00B04EFA" w:rsidP="00B04EFA">
      <w:pPr>
        <w:tabs>
          <w:tab w:val="num" w:pos="567"/>
        </w:tabs>
        <w:ind w:left="567" w:hanging="283"/>
        <w:jc w:val="both"/>
      </w:pPr>
      <w:r>
        <w:rPr>
          <w:rFonts w:eastAsia="Symbol"/>
        </w:rPr>
        <w:t xml:space="preserve">     </w:t>
      </w:r>
      <w:proofErr w:type="gramStart"/>
      <w:r>
        <w:rPr>
          <w:rFonts w:eastAsia="Symbol"/>
        </w:rPr>
        <w:t>-  </w:t>
      </w:r>
      <w:r w:rsidRPr="00591F7C">
        <w:t xml:space="preserve">своевременно выполнять предписания федерального органа исполнительной власти, </w:t>
      </w:r>
      <w:r>
        <w:br/>
        <w:t xml:space="preserve">    </w:t>
      </w:r>
      <w:r w:rsidRPr="00591F7C">
        <w:t xml:space="preserve">уполномоченного на проведение госнадзора и контроля за соблюдением трудового </w:t>
      </w:r>
      <w:r>
        <w:t xml:space="preserve"> </w:t>
      </w:r>
      <w:r>
        <w:br/>
        <w:t xml:space="preserve">    </w:t>
      </w:r>
      <w:r w:rsidRPr="00591F7C">
        <w:t xml:space="preserve">законодательства и иных нормативных правовых актов, содержащих нормы трудового </w:t>
      </w:r>
      <w:r>
        <w:br/>
        <w:t xml:space="preserve">    </w:t>
      </w:r>
      <w:r w:rsidRPr="00591F7C">
        <w:t xml:space="preserve">права, других федеральных органов исполнительной власти, осуществляющих функции по </w:t>
      </w:r>
      <w:r>
        <w:br/>
        <w:t xml:space="preserve">    </w:t>
      </w:r>
      <w:r w:rsidRPr="00591F7C">
        <w:t xml:space="preserve">контролю и надзору в установленной сфере деятельности, уплачивать штрафы, </w:t>
      </w:r>
      <w:r>
        <w:br/>
        <w:t xml:space="preserve">    </w:t>
      </w:r>
      <w:r w:rsidRPr="00591F7C">
        <w:t xml:space="preserve">наложенные за нарушения трудового законодательства и иных нормативных правовых </w:t>
      </w:r>
      <w:r>
        <w:br/>
        <w:t xml:space="preserve">    </w:t>
      </w:r>
      <w:r w:rsidRPr="00591F7C">
        <w:t>актов, содержащих нормы трудового права;</w:t>
      </w:r>
      <w:proofErr w:type="gramEnd"/>
    </w:p>
    <w:p w:rsidR="00B04EFA" w:rsidRPr="00591F7C" w:rsidRDefault="00B04EFA" w:rsidP="00B04EFA">
      <w:pPr>
        <w:tabs>
          <w:tab w:val="num" w:pos="567"/>
        </w:tabs>
        <w:ind w:left="567" w:hanging="283"/>
        <w:jc w:val="both"/>
      </w:pPr>
      <w:r w:rsidRPr="00591F7C">
        <w:rPr>
          <w:rFonts w:eastAsia="Symbol"/>
        </w:rPr>
        <w:t>     </w:t>
      </w:r>
      <w:r>
        <w:rPr>
          <w:rFonts w:eastAsia="Symbol"/>
        </w:rPr>
        <w:t xml:space="preserve">- </w:t>
      </w:r>
      <w:r w:rsidRPr="00591F7C">
        <w:rPr>
          <w:rFonts w:eastAsia="Symbol"/>
        </w:rPr>
        <w:t xml:space="preserve"> </w:t>
      </w:r>
      <w:r w:rsidRPr="00591F7C">
        <w:t xml:space="preserve">рассматривать представления соответствующих профсоюзных органов, иных избранных </w:t>
      </w:r>
      <w:r>
        <w:br/>
        <w:t xml:space="preserve">    </w:t>
      </w:r>
      <w:r w:rsidRPr="00591F7C">
        <w:t xml:space="preserve">работниками представителей о выявленных нарушениях трудового законодательства и </w:t>
      </w:r>
      <w:r>
        <w:br/>
        <w:t xml:space="preserve">    </w:t>
      </w:r>
      <w:r w:rsidRPr="00591F7C">
        <w:t xml:space="preserve">иных актов, содержащих нормы трудового права; принимать меры по устранению </w:t>
      </w:r>
      <w:r>
        <w:br/>
        <w:t xml:space="preserve">    </w:t>
      </w:r>
      <w:r w:rsidRPr="00591F7C">
        <w:t xml:space="preserve">выявленных нарушений и сообщать о принятых мерах указанным органам и </w:t>
      </w:r>
      <w:r>
        <w:br/>
        <w:t xml:space="preserve">    </w:t>
      </w:r>
      <w:r w:rsidRPr="00591F7C">
        <w:t>представителям;</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создавать условия, обеспечивающие участие работников в управлении организацией в </w:t>
      </w:r>
      <w:r>
        <w:br/>
        <w:t xml:space="preserve">    </w:t>
      </w:r>
      <w:r w:rsidRPr="00591F7C">
        <w:t xml:space="preserve">предусмотренных Трудовым кодексом, иными федеральными законами и коллективным </w:t>
      </w:r>
      <w:r>
        <w:br/>
        <w:t xml:space="preserve">    </w:t>
      </w:r>
      <w:r w:rsidRPr="00591F7C">
        <w:t>договором формах;</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обеспечивать бытовые нужды работников, связанные с исполнением ими трудовых </w:t>
      </w:r>
      <w:r>
        <w:br/>
        <w:t xml:space="preserve">    </w:t>
      </w:r>
      <w:r w:rsidRPr="00591F7C">
        <w:t>обязанностей;</w:t>
      </w:r>
    </w:p>
    <w:p w:rsidR="00B04EFA" w:rsidRPr="00591F7C" w:rsidRDefault="00B04EFA" w:rsidP="00B04EFA">
      <w:pPr>
        <w:tabs>
          <w:tab w:val="num" w:pos="567"/>
        </w:tabs>
        <w:ind w:left="567" w:hanging="283"/>
        <w:jc w:val="both"/>
      </w:pPr>
      <w:r w:rsidRPr="00591F7C">
        <w:rPr>
          <w:rFonts w:eastAsia="Symbol"/>
        </w:rPr>
        <w:t xml:space="preserve">      </w:t>
      </w:r>
      <w:r>
        <w:rPr>
          <w:rFonts w:eastAsia="Symbol"/>
        </w:rPr>
        <w:t xml:space="preserve">- </w:t>
      </w:r>
      <w:r w:rsidRPr="00591F7C">
        <w:t xml:space="preserve">осуществлять обязательное социальное страхование работников в порядке, установленном </w:t>
      </w:r>
      <w:r>
        <w:br/>
        <w:t xml:space="preserve">    </w:t>
      </w:r>
      <w:r w:rsidRPr="00591F7C">
        <w:t>федеральными законами</w:t>
      </w:r>
      <w:r>
        <w:t>.</w:t>
      </w:r>
    </w:p>
    <w:p w:rsidR="00B04EFA" w:rsidRPr="00591F7C" w:rsidRDefault="00B04EFA" w:rsidP="00B04EFA">
      <w:pPr>
        <w:jc w:val="both"/>
      </w:pPr>
      <w:r w:rsidRPr="00591F7C">
        <w:t xml:space="preserve">  </w:t>
      </w:r>
      <w:r w:rsidRPr="00591F7C">
        <w:rPr>
          <w:rStyle w:val="a3"/>
          <w:rFonts w:eastAsia="Arial"/>
        </w:rPr>
        <w:t xml:space="preserve">4.                  </w:t>
      </w:r>
      <w:r w:rsidRPr="00591F7C">
        <w:rPr>
          <w:rStyle w:val="a3"/>
        </w:rPr>
        <w:t>РЕЖИМ РАБОТЫ И ВРЕМЯ ОТДЫХА.</w:t>
      </w:r>
    </w:p>
    <w:p w:rsidR="00B04EFA" w:rsidRDefault="00B04EFA" w:rsidP="00B04EFA">
      <w:r w:rsidRPr="00591F7C">
        <w:rPr>
          <w:rStyle w:val="a3"/>
        </w:rPr>
        <w:t> </w:t>
      </w:r>
      <w:r w:rsidRPr="00591F7C">
        <w:t>4.1</w:t>
      </w:r>
      <w:proofErr w:type="gramStart"/>
      <w:r w:rsidRPr="00591F7C">
        <w:tab/>
        <w:t>В</w:t>
      </w:r>
      <w:proofErr w:type="gramEnd"/>
      <w:r w:rsidRPr="00591F7C">
        <w:t xml:space="preserve"> </w:t>
      </w:r>
      <w:r>
        <w:t>учреждении</w:t>
      </w:r>
      <w:r w:rsidRPr="00591F7C">
        <w:t xml:space="preserve"> устанавливается пятидневная рабочая неделя с двумя выходными днями - суббота и воскресенье, за исключением стороже</w:t>
      </w:r>
      <w:r>
        <w:t>й (вахтеров)</w:t>
      </w:r>
      <w:r w:rsidRPr="00591F7C">
        <w:t>.</w:t>
      </w:r>
      <w:r>
        <w:t xml:space="preserve"> </w:t>
      </w:r>
      <w:r>
        <w:br/>
        <w:t>Режим работы учреждения  с 07.30. до 17.30</w:t>
      </w:r>
      <w:proofErr w:type="gramStart"/>
      <w:r>
        <w:t xml:space="preserve">( </w:t>
      </w:r>
      <w:proofErr w:type="gramEnd"/>
      <w:r>
        <w:t>2 группы).</w:t>
      </w:r>
    </w:p>
    <w:p w:rsidR="00B04EFA" w:rsidRPr="00B775FB" w:rsidRDefault="00B04EFA" w:rsidP="00B04EFA">
      <w:pPr>
        <w:autoSpaceDE w:val="0"/>
        <w:autoSpaceDN w:val="0"/>
        <w:adjustRightInd w:val="0"/>
        <w:jc w:val="both"/>
      </w:pPr>
      <w:r w:rsidRPr="00B775FB">
        <w:t xml:space="preserve">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которая включает учебную, воспитательную, а также другую педагогическую работу, предусмотренную должностными обязанностями и локальными актами учреждения.</w:t>
      </w:r>
    </w:p>
    <w:p w:rsidR="00B04EFA" w:rsidRPr="00B775FB" w:rsidRDefault="00B04EFA" w:rsidP="00B04EFA">
      <w:pPr>
        <w:autoSpaceDE w:val="0"/>
        <w:autoSpaceDN w:val="0"/>
        <w:adjustRightInd w:val="0"/>
        <w:jc w:val="both"/>
      </w:pPr>
      <w:r w:rsidRPr="00B775FB">
        <w:t xml:space="preserve">     Педагогическим работникам в зависимости от должности и (или) специальности с учетом особенностей их труда устанавливается:</w:t>
      </w:r>
    </w:p>
    <w:p w:rsidR="00B04EFA" w:rsidRPr="00B775FB" w:rsidRDefault="00B04EFA" w:rsidP="00B04EFA">
      <w:pPr>
        <w:autoSpaceDE w:val="0"/>
        <w:autoSpaceDN w:val="0"/>
        <w:adjustRightInd w:val="0"/>
        <w:jc w:val="both"/>
      </w:pPr>
      <w:r w:rsidRPr="00B775FB">
        <w:lastRenderedPageBreak/>
        <w:t xml:space="preserve">  </w:t>
      </w:r>
      <w:r>
        <w:t xml:space="preserve">4.2   </w:t>
      </w:r>
      <w:r w:rsidRPr="00B775FB">
        <w:t xml:space="preserve"> Продолжительность рабочего времени:</w:t>
      </w:r>
    </w:p>
    <w:p w:rsidR="00B04EFA" w:rsidRPr="00B775FB" w:rsidRDefault="00B04EFA" w:rsidP="00B04EFA">
      <w:pPr>
        <w:autoSpaceDE w:val="0"/>
        <w:autoSpaceDN w:val="0"/>
        <w:adjustRightInd w:val="0"/>
        <w:jc w:val="both"/>
      </w:pPr>
      <w:r w:rsidRPr="00B775FB">
        <w:t xml:space="preserve">     36 часов в неделю:</w:t>
      </w:r>
    </w:p>
    <w:p w:rsidR="00B04EFA" w:rsidRPr="00B775FB" w:rsidRDefault="00B04EFA" w:rsidP="00B04EFA">
      <w:pPr>
        <w:autoSpaceDE w:val="0"/>
        <w:autoSpaceDN w:val="0"/>
        <w:adjustRightInd w:val="0"/>
        <w:jc w:val="both"/>
      </w:pPr>
      <w:r w:rsidRPr="00B775FB">
        <w:t xml:space="preserve">    Методисту, педагогу-психологу, воспитателю,  женщинам, работающим в образовательных учреждениях, расположенных в сельской местности,  </w:t>
      </w:r>
    </w:p>
    <w:p w:rsidR="00B04EFA" w:rsidRPr="00B775FB" w:rsidRDefault="00B04EFA" w:rsidP="00B04EFA">
      <w:pPr>
        <w:autoSpaceDE w:val="0"/>
        <w:autoSpaceDN w:val="0"/>
        <w:adjustRightInd w:val="0"/>
        <w:jc w:val="both"/>
      </w:pPr>
      <w:r w:rsidRPr="00B775FB">
        <w:t xml:space="preserve">    20 часов в неделю - учителям-логопедам непосредственной работе с детьми в нормируемую часть рабочего времени и не конкретизированное количество часов, вытекающее из их должностных обязанностей, предусмотренных уставом образовательного учреждения, тарифно-квалификационными  характеристиками, и регулирующимися графиками и планами работы, в т.ч. личными планами педагогического работника;</w:t>
      </w:r>
    </w:p>
    <w:p w:rsidR="00B04EFA" w:rsidRPr="00B775FB" w:rsidRDefault="00B04EFA" w:rsidP="00B04EFA">
      <w:pPr>
        <w:autoSpaceDE w:val="0"/>
        <w:autoSpaceDN w:val="0"/>
        <w:adjustRightInd w:val="0"/>
        <w:jc w:val="both"/>
      </w:pPr>
      <w:r w:rsidRPr="00B775FB">
        <w:t xml:space="preserve">    24 часа в неделю - музыкальным руководителям непосредственной работе с детьми в нормируемую часть рабочего времени и не конкретизированное количество часов, вытекающее из их должностных обязанностей, предусмотренных уставом образовательного учреждения, тарифно-квалификационными  характеристиками, и регулирующимися графиками и планами работы, в т.ч. личными планами педагогического работника;</w:t>
      </w:r>
    </w:p>
    <w:p w:rsidR="00B04EFA" w:rsidRPr="00B775FB" w:rsidRDefault="00B04EFA" w:rsidP="00B04EFA">
      <w:pPr>
        <w:autoSpaceDE w:val="0"/>
        <w:autoSpaceDN w:val="0"/>
        <w:adjustRightInd w:val="0"/>
        <w:jc w:val="both"/>
      </w:pPr>
      <w:r w:rsidRPr="00B775FB">
        <w:t xml:space="preserve">     30 часов в неделю -  инструкторам по физической культуре и не конкретизированное количество часов, вытекающее из их должностных обязанностей, предусмотренных уставом образовательного учреждения, тарифно-квалификационными  характеристиками, и регулирующимися графиками и планами работы, в т.ч. личными планами педагогического работника.</w:t>
      </w:r>
    </w:p>
    <w:p w:rsidR="00B04EFA" w:rsidRPr="00B775FB" w:rsidRDefault="00B04EFA" w:rsidP="00B04EFA">
      <w:pPr>
        <w:autoSpaceDE w:val="0"/>
        <w:autoSpaceDN w:val="0"/>
        <w:adjustRightInd w:val="0"/>
        <w:jc w:val="both"/>
      </w:pPr>
      <w:r>
        <w:t>4.3</w:t>
      </w:r>
      <w:r w:rsidRPr="00B775FB">
        <w:t>. Норма часов педагогической работы за ставку заработной платы:</w:t>
      </w:r>
    </w:p>
    <w:p w:rsidR="00B04EFA" w:rsidRPr="00B775FB" w:rsidRDefault="00B04EFA" w:rsidP="00B04EFA">
      <w:pPr>
        <w:autoSpaceDE w:val="0"/>
        <w:autoSpaceDN w:val="0"/>
        <w:adjustRightInd w:val="0"/>
        <w:jc w:val="both"/>
      </w:pPr>
      <w:r w:rsidRPr="00B775FB">
        <w:t xml:space="preserve">     20 часов в неделю - учителям-логопедам; </w:t>
      </w:r>
    </w:p>
    <w:p w:rsidR="00B04EFA" w:rsidRPr="00B775FB" w:rsidRDefault="00B04EFA" w:rsidP="00B04EFA">
      <w:pPr>
        <w:autoSpaceDE w:val="0"/>
        <w:autoSpaceDN w:val="0"/>
        <w:adjustRightInd w:val="0"/>
        <w:jc w:val="both"/>
      </w:pPr>
      <w:r w:rsidRPr="00B775FB">
        <w:t xml:space="preserve">     24 часа в неделю - музыкальным руководителям;</w:t>
      </w:r>
    </w:p>
    <w:p w:rsidR="00B04EFA" w:rsidRPr="00B775FB" w:rsidRDefault="00B04EFA" w:rsidP="00B04EFA">
      <w:pPr>
        <w:autoSpaceDE w:val="0"/>
        <w:autoSpaceDN w:val="0"/>
        <w:adjustRightInd w:val="0"/>
        <w:jc w:val="both"/>
      </w:pPr>
      <w:r w:rsidRPr="00B775FB">
        <w:t xml:space="preserve">     25 часов в неделю - воспитателям, работающим непосредственно в группах с воспитанниками, имеющими ограниченные возможности здоровья;</w:t>
      </w:r>
    </w:p>
    <w:p w:rsidR="00B04EFA" w:rsidRPr="00B775FB" w:rsidRDefault="00B04EFA" w:rsidP="00B04EFA">
      <w:pPr>
        <w:autoSpaceDE w:val="0"/>
        <w:autoSpaceDN w:val="0"/>
        <w:adjustRightInd w:val="0"/>
        <w:jc w:val="both"/>
      </w:pPr>
      <w:r w:rsidRPr="00B775FB">
        <w:t xml:space="preserve">     30 часов в неделю -  инструкторам по физической культуре;</w:t>
      </w:r>
    </w:p>
    <w:p w:rsidR="00B04EFA" w:rsidRPr="00B775FB" w:rsidRDefault="00B04EFA" w:rsidP="00B04EFA">
      <w:pPr>
        <w:autoSpaceDE w:val="0"/>
        <w:autoSpaceDN w:val="0"/>
        <w:adjustRightInd w:val="0"/>
        <w:jc w:val="both"/>
      </w:pPr>
      <w:r w:rsidRPr="00B775FB">
        <w:t xml:space="preserve">     36 часов в неделю - воспитателям в дошкольных образовательных учреждениях.</w:t>
      </w:r>
    </w:p>
    <w:p w:rsidR="00B04EFA" w:rsidRPr="00B775FB" w:rsidRDefault="00B04EFA" w:rsidP="00B04EFA">
      <w:pPr>
        <w:autoSpaceDE w:val="0"/>
        <w:autoSpaceDN w:val="0"/>
        <w:adjustRightInd w:val="0"/>
        <w:jc w:val="both"/>
      </w:pPr>
      <w:r w:rsidRPr="00B775FB">
        <w:t xml:space="preserve">    </w:t>
      </w:r>
      <w:r>
        <w:t>4.4</w:t>
      </w:r>
      <w:r w:rsidRPr="00B775FB">
        <w:t xml:space="preserve">. Продолжительность рабочего времени педагогических работников включает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w:t>
      </w:r>
      <w:proofErr w:type="gramStart"/>
      <w:r w:rsidRPr="00B775FB">
        <w:t>отдыха</w:t>
      </w:r>
      <w:proofErr w:type="gramEnd"/>
      <w:r w:rsidRPr="00B775FB">
        <w:t xml:space="preserve"> педагогически</w:t>
      </w:r>
      <w:r>
        <w:t>х и других работников МКДОУ № 2 «</w:t>
      </w:r>
      <w:proofErr w:type="spellStart"/>
      <w:r>
        <w:t>Аленушка</w:t>
      </w:r>
      <w:proofErr w:type="spellEnd"/>
      <w:r>
        <w:t>» с. Малая Джалга</w:t>
      </w:r>
      <w:r w:rsidRPr="00B775FB">
        <w:t>, утвержденными в установленном порядке и включает:</w:t>
      </w:r>
    </w:p>
    <w:p w:rsidR="00B04EFA" w:rsidRPr="00B775FB" w:rsidRDefault="00B04EFA" w:rsidP="00B04EFA">
      <w:pPr>
        <w:autoSpaceDE w:val="0"/>
        <w:autoSpaceDN w:val="0"/>
        <w:adjustRightInd w:val="0"/>
        <w:jc w:val="both"/>
      </w:pPr>
      <w:r w:rsidRPr="00B775FB">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04EFA" w:rsidRPr="00B775FB" w:rsidRDefault="00B04EFA" w:rsidP="00B04EFA">
      <w:pPr>
        <w:autoSpaceDE w:val="0"/>
        <w:ind w:firstLine="540"/>
        <w:jc w:val="both"/>
      </w:pPr>
      <w:r w:rsidRPr="00B775FB">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04EFA" w:rsidRPr="00B775FB" w:rsidRDefault="00B04EFA" w:rsidP="00B04EFA">
      <w:pPr>
        <w:autoSpaceDE w:val="0"/>
        <w:ind w:firstLine="540"/>
        <w:jc w:val="both"/>
      </w:pPr>
      <w:r w:rsidRPr="00B775FB">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bookmarkStart w:id="0" w:name="Par55"/>
      <w:bookmarkEnd w:id="0"/>
    </w:p>
    <w:p w:rsidR="00B04EFA" w:rsidRPr="00B775FB" w:rsidRDefault="00B04EFA" w:rsidP="00B04EFA">
      <w:pPr>
        <w:autoSpaceDE w:val="0"/>
        <w:autoSpaceDN w:val="0"/>
        <w:adjustRightInd w:val="0"/>
        <w:jc w:val="both"/>
      </w:pPr>
      <w:r>
        <w:t>4.5</w:t>
      </w:r>
      <w:r w:rsidRPr="00B775FB">
        <w:t>. Норма часов педагогической   работы за ставку заработной платы педагогических работников установлена в астрономических часах.</w:t>
      </w:r>
    </w:p>
    <w:p w:rsidR="00B04EFA" w:rsidRPr="00B775FB" w:rsidRDefault="00B04EFA" w:rsidP="00B04EFA">
      <w:pPr>
        <w:autoSpaceDE w:val="0"/>
        <w:autoSpaceDN w:val="0"/>
        <w:adjustRightInd w:val="0"/>
        <w:jc w:val="both"/>
      </w:pPr>
      <w:r w:rsidRPr="00B775FB">
        <w:t xml:space="preserve">     </w:t>
      </w:r>
      <w:r>
        <w:t>4.6.</w:t>
      </w:r>
      <w:r w:rsidRPr="00B775FB">
        <w:t xml:space="preserve"> За педагогическую работу, выполняемую с согласия</w:t>
      </w:r>
      <w:r>
        <w:t xml:space="preserve"> </w:t>
      </w:r>
      <w:r w:rsidRPr="00B775FB">
        <w:t xml:space="preserve">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B04EFA" w:rsidRPr="00591F7C" w:rsidRDefault="00B04EFA" w:rsidP="00B04EFA">
      <w:pPr>
        <w:autoSpaceDE w:val="0"/>
        <w:autoSpaceDN w:val="0"/>
        <w:adjustRightInd w:val="0"/>
        <w:jc w:val="both"/>
      </w:pPr>
      <w:r w:rsidRPr="00B775FB">
        <w:t xml:space="preserve">  </w:t>
      </w:r>
      <w:r w:rsidRPr="00591F7C">
        <w:t>4.</w:t>
      </w:r>
      <w:r>
        <w:t>7.</w:t>
      </w:r>
      <w:r w:rsidRPr="00591F7C">
        <w:t xml:space="preserve"> </w:t>
      </w:r>
      <w:r w:rsidRPr="00591F7C">
        <w:tab/>
        <w:t>Для педагогических работников и стороже</w:t>
      </w:r>
      <w:r>
        <w:t xml:space="preserve">й (вахтеров) </w:t>
      </w:r>
      <w:r w:rsidRPr="00591F7C">
        <w:t>вводится сменная работа.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B04EFA" w:rsidRPr="00591F7C" w:rsidRDefault="00B04EFA" w:rsidP="00B04EFA">
      <w:pPr>
        <w:pStyle w:val="2"/>
        <w:spacing w:before="0" w:beforeAutospacing="0" w:after="0" w:afterAutospacing="0"/>
        <w:ind w:left="567" w:hanging="567"/>
      </w:pPr>
      <w:r w:rsidRPr="00591F7C">
        <w:t>4.</w:t>
      </w:r>
      <w:r>
        <w:t>8.</w:t>
      </w:r>
      <w:r w:rsidRPr="00591F7C">
        <w:t xml:space="preserve"> </w:t>
      </w:r>
      <w:r w:rsidRPr="00591F7C">
        <w:tab/>
      </w:r>
      <w:r>
        <w:t>Для сторожей (вахтеров)</w:t>
      </w:r>
      <w:r w:rsidRPr="00591F7C">
        <w:t xml:space="preserve"> вводится суммированный учет рабочего времени с тем, чтобы продолжительность рабочего времени не превышала нормального числа рабочих часов за год. Устанавливается учетный период – год.</w:t>
      </w:r>
    </w:p>
    <w:p w:rsidR="00B04EFA" w:rsidRPr="00591F7C" w:rsidRDefault="00B04EFA" w:rsidP="00B04EFA">
      <w:pPr>
        <w:pStyle w:val="2"/>
        <w:spacing w:before="0" w:beforeAutospacing="0" w:after="0" w:afterAutospacing="0"/>
        <w:ind w:left="567" w:hanging="567"/>
      </w:pPr>
      <w:r w:rsidRPr="00591F7C">
        <w:t xml:space="preserve"> </w:t>
      </w:r>
      <w:r>
        <w:t xml:space="preserve">        </w:t>
      </w:r>
      <w:r w:rsidRPr="00591F7C">
        <w:t xml:space="preserve">Выходные дни </w:t>
      </w:r>
      <w:r>
        <w:t xml:space="preserve"> сторожам (вахтерам) </w:t>
      </w:r>
      <w:r w:rsidRPr="00591F7C">
        <w:t>предоставляются в соответствии с графиком сменности.</w:t>
      </w:r>
    </w:p>
    <w:p w:rsidR="00B04EFA" w:rsidRPr="00591F7C" w:rsidRDefault="00B04EFA" w:rsidP="00B04EFA">
      <w:pPr>
        <w:pStyle w:val="2"/>
        <w:spacing w:before="0" w:beforeAutospacing="0" w:after="0" w:afterAutospacing="0"/>
        <w:ind w:left="567" w:hanging="567"/>
      </w:pPr>
      <w:r w:rsidRPr="00591F7C">
        <w:lastRenderedPageBreak/>
        <w:t>4.</w:t>
      </w:r>
      <w:r>
        <w:t>9.</w:t>
      </w:r>
      <w:r w:rsidRPr="00591F7C">
        <w:t xml:space="preserve"> </w:t>
      </w:r>
      <w:r w:rsidRPr="00591F7C">
        <w:tab/>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667"/>
        <w:gridCol w:w="1771"/>
        <w:gridCol w:w="1475"/>
        <w:gridCol w:w="359"/>
        <w:gridCol w:w="1622"/>
        <w:gridCol w:w="1799"/>
      </w:tblGrid>
      <w:tr w:rsidR="00B04EFA" w:rsidTr="00D14EBA">
        <w:tc>
          <w:tcPr>
            <w:tcW w:w="243"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c>
          <w:tcPr>
            <w:tcW w:w="1309"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c>
          <w:tcPr>
            <w:tcW w:w="869"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c>
          <w:tcPr>
            <w:tcW w:w="724"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c>
          <w:tcPr>
            <w:tcW w:w="176"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c>
          <w:tcPr>
            <w:tcW w:w="796"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c>
          <w:tcPr>
            <w:tcW w:w="883" w:type="pct"/>
            <w:tcBorders>
              <w:top w:val="nil"/>
              <w:left w:val="nil"/>
              <w:bottom w:val="nil"/>
              <w:right w:val="nil"/>
            </w:tcBorders>
            <w:shd w:val="clear" w:color="auto" w:fill="auto"/>
          </w:tcPr>
          <w:p w:rsidR="00B04EFA" w:rsidRDefault="00B04EFA" w:rsidP="00D14EBA">
            <w:pPr>
              <w:rPr>
                <w:rFonts w:ascii="Tahoma" w:hAnsi="Tahoma" w:cs="Tahoma"/>
                <w:sz w:val="1"/>
                <w:szCs w:val="18"/>
              </w:rPr>
            </w:pPr>
          </w:p>
        </w:tc>
      </w:tr>
    </w:tbl>
    <w:p w:rsidR="00B04EFA" w:rsidRPr="00591F7C" w:rsidRDefault="00B04EFA" w:rsidP="00B04EFA">
      <w:r w:rsidRPr="00591F7C">
        <w:t>4.</w:t>
      </w:r>
      <w:r>
        <w:t>10.</w:t>
      </w:r>
      <w:r w:rsidRPr="00591F7C">
        <w:t xml:space="preserve"> </w:t>
      </w:r>
      <w:r w:rsidRPr="00591F7C">
        <w:tab/>
      </w:r>
      <w:r w:rsidRPr="00591F7C">
        <w:rPr>
          <w:u w:val="single"/>
        </w:rPr>
        <w:t>Работникам запрещается:</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изменять по своему усмотрению расписание занятий и график работы;</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отменять, удлинять или сокращать продолжительность занятий и перерывов между ними;</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отвлекать работников от их непосредственной работы, вызывать или снимать их с работы </w:t>
      </w:r>
      <w:r>
        <w:br/>
        <w:t xml:space="preserve">   </w:t>
      </w:r>
      <w:r w:rsidRPr="00591F7C">
        <w:t xml:space="preserve">для выполнения общественных обязанностей и проведения разного рода мероприятий не </w:t>
      </w:r>
      <w:r>
        <w:br/>
        <w:t xml:space="preserve">   </w:t>
      </w:r>
      <w:r w:rsidRPr="00591F7C">
        <w:t xml:space="preserve">связанных с их профессиональной деятельностью (семинары, занятия художественной </w:t>
      </w:r>
      <w:r>
        <w:br/>
        <w:t xml:space="preserve">   </w:t>
      </w:r>
      <w:r w:rsidRPr="00591F7C">
        <w:t>самодеятельностью, спортивные соревнования);</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созывать собрания, заседания и всякого рода совещания по общественным делам;</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допускать присутствие на занятиях посторонних лиц без разрешения работодателя;</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входить в группу после начала занятия (таким правом в исключительных случаях </w:t>
      </w:r>
      <w:r>
        <w:br/>
        <w:t xml:space="preserve">   </w:t>
      </w:r>
      <w:r w:rsidRPr="00591F7C">
        <w:t>пользуется только работодатель или его заместители);</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делать педагогическим работникам замечания по поводу их работы во время проведения </w:t>
      </w:r>
      <w:r>
        <w:br/>
        <w:t xml:space="preserve">   </w:t>
      </w:r>
      <w:r w:rsidRPr="00591F7C">
        <w:t>занятий и в присутствии воспитанников;</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курить в помещении и на территории </w:t>
      </w:r>
      <w:r>
        <w:t>учреждения</w:t>
      </w:r>
      <w:r w:rsidRPr="00591F7C">
        <w:t>.</w:t>
      </w:r>
    </w:p>
    <w:p w:rsidR="00B04EFA" w:rsidRPr="00591F7C" w:rsidRDefault="00B04EFA" w:rsidP="00B04EFA">
      <w:pPr>
        <w:ind w:left="567" w:hanging="567"/>
        <w:jc w:val="both"/>
      </w:pPr>
      <w:r w:rsidRPr="00591F7C">
        <w:t>4.</w:t>
      </w:r>
      <w:r>
        <w:t>11.</w:t>
      </w:r>
      <w:r w:rsidRPr="00591F7C">
        <w:t xml:space="preserve"> </w:t>
      </w:r>
      <w:r w:rsidRPr="00591F7C">
        <w:tab/>
        <w:t xml:space="preserve">В случае неявки на работу по болезни работник обязан известить работодателя в первый день отсутствия, а в первый день выхода на работу - предоставить листок временной нетрудоспособности, предупредив накануне о явке на работу. </w:t>
      </w:r>
    </w:p>
    <w:p w:rsidR="00B04EFA" w:rsidRPr="00291952" w:rsidRDefault="00B04EFA" w:rsidP="00B04EFA">
      <w:pPr>
        <w:pStyle w:val="2"/>
        <w:spacing w:before="0" w:beforeAutospacing="0" w:after="0" w:afterAutospacing="0"/>
        <w:ind w:left="567" w:hanging="567"/>
        <w:jc w:val="both"/>
      </w:pPr>
      <w:r w:rsidRPr="00591F7C">
        <w:t>4.</w:t>
      </w:r>
      <w:r>
        <w:t>12.</w:t>
      </w:r>
      <w:r w:rsidRPr="00591F7C">
        <w:t xml:space="preserve"> </w:t>
      </w:r>
      <w:r w:rsidRPr="00591F7C">
        <w:tab/>
        <w:t xml:space="preserve">Работникам  предоставляются ежегодные основные и дополнительные оплачиваемые </w:t>
      </w:r>
      <w:r w:rsidRPr="00291952">
        <w:t xml:space="preserve">отпуска. </w:t>
      </w:r>
    </w:p>
    <w:p w:rsidR="00B04EFA" w:rsidRPr="00BA069F" w:rsidRDefault="00B04EFA" w:rsidP="00B04EFA">
      <w:pPr>
        <w:pStyle w:val="2"/>
        <w:spacing w:before="0" w:beforeAutospacing="0" w:after="0" w:afterAutospacing="0"/>
        <w:ind w:left="567" w:hanging="567"/>
        <w:jc w:val="both"/>
      </w:pPr>
      <w:r w:rsidRPr="00591F7C">
        <w:t>4.1</w:t>
      </w:r>
      <w:r>
        <w:t>3</w:t>
      </w:r>
      <w:r w:rsidRPr="00591F7C">
        <w:tab/>
      </w:r>
      <w:r>
        <w:t>Р</w:t>
      </w:r>
      <w:r w:rsidRPr="00591F7C">
        <w:t xml:space="preserve">аботникам </w:t>
      </w:r>
      <w:r>
        <w:t>предоставляется е</w:t>
      </w:r>
      <w:r w:rsidRPr="00591F7C">
        <w:t xml:space="preserve">жегодный основной оплачиваемый отпуск продолжительностью 28 календарных дней. Педагогическим работникам предоставляется удлиненный ежегодный основной оплачиваемый отпуск продолжительностью 42 </w:t>
      </w:r>
      <w:proofErr w:type="spellStart"/>
      <w:proofErr w:type="gramStart"/>
      <w:r w:rsidRPr="00591F7C">
        <w:t>кален</w:t>
      </w:r>
      <w:r>
        <w:t>-</w:t>
      </w:r>
      <w:r w:rsidRPr="00591F7C">
        <w:t>дарных</w:t>
      </w:r>
      <w:proofErr w:type="spellEnd"/>
      <w:proofErr w:type="gramEnd"/>
      <w:r w:rsidRPr="00591F7C">
        <w:t xml:space="preserve"> дня. </w:t>
      </w:r>
    </w:p>
    <w:p w:rsidR="00B04EFA" w:rsidRPr="00591F7C" w:rsidRDefault="00B04EFA" w:rsidP="00B04EFA">
      <w:pPr>
        <w:pStyle w:val="2"/>
        <w:spacing w:before="0" w:beforeAutospacing="0" w:after="0" w:afterAutospacing="0"/>
        <w:ind w:left="567" w:hanging="567"/>
        <w:jc w:val="both"/>
      </w:pPr>
      <w:r>
        <w:t>4.14</w:t>
      </w:r>
      <w:r w:rsidRPr="00591F7C">
        <w:t xml:space="preserve"> </w:t>
      </w:r>
      <w:r w:rsidRPr="00591F7C">
        <w:tab/>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ст.372 ТК РФ. При составлении графика отпусков учитывается необходимость обеспечения нормальной работы учреждения и благоприятных условий для отдыха работников </w:t>
      </w:r>
    </w:p>
    <w:p w:rsidR="00B04EFA" w:rsidRPr="00591F7C" w:rsidRDefault="00B04EFA" w:rsidP="00B04EFA">
      <w:pPr>
        <w:pStyle w:val="2"/>
        <w:spacing w:before="0" w:beforeAutospacing="0" w:after="0" w:afterAutospacing="0"/>
        <w:ind w:left="567" w:hanging="567"/>
        <w:jc w:val="both"/>
      </w:pPr>
      <w:r>
        <w:t>4.15</w:t>
      </w:r>
      <w:r w:rsidRPr="00591F7C">
        <w:t xml:space="preserve"> </w:t>
      </w:r>
      <w:r w:rsidRPr="00591F7C">
        <w:tab/>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04EFA" w:rsidRPr="00591F7C" w:rsidRDefault="00B04EFA" w:rsidP="00B04EFA">
      <w:pPr>
        <w:pStyle w:val="a7"/>
        <w:spacing w:before="0" w:beforeAutospacing="0" w:after="0" w:afterAutospacing="0"/>
        <w:ind w:left="567" w:hanging="567"/>
        <w:jc w:val="both"/>
      </w:pPr>
      <w:r>
        <w:t xml:space="preserve">         </w:t>
      </w:r>
      <w:r w:rsidRPr="00591F7C">
        <w:t>До истечения шести месяцев непрерывной работы оплачиваемый отпуск по заявлению работника должен быть предоставлен:</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женщинам – перед отпуском по беременности и родам или непосредственно после него;</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работникам в возрасте до восемнадцати лет;</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работникам, усыновившим ребенка (детей) в возрасте до трех месяцев;</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 xml:space="preserve">в других случаях, предусмотренных федеральными законами. </w:t>
      </w:r>
    </w:p>
    <w:p w:rsidR="00B04EFA" w:rsidRPr="00591F7C" w:rsidRDefault="00B04EFA" w:rsidP="00B04EFA">
      <w:pPr>
        <w:pStyle w:val="21"/>
        <w:spacing w:before="0" w:beforeAutospacing="0" w:after="0" w:afterAutospacing="0"/>
        <w:ind w:left="567" w:hanging="567"/>
        <w:jc w:val="both"/>
      </w:pPr>
      <w:r>
        <w:t xml:space="preserve">           </w:t>
      </w:r>
      <w:r w:rsidRPr="00591F7C">
        <w:t xml:space="preserve">Отпуск за второй и последующие годы работы может предоставляться в любое время </w:t>
      </w:r>
      <w:r>
        <w:t xml:space="preserve">  </w:t>
      </w:r>
      <w:r>
        <w:br/>
        <w:t xml:space="preserve">  </w:t>
      </w:r>
      <w:r w:rsidRPr="00591F7C">
        <w:t xml:space="preserve">рабочего года в соответствии с очередностью предоставления ежегодных оплачиваемых </w:t>
      </w:r>
      <w:r>
        <w:t xml:space="preserve">  </w:t>
      </w:r>
      <w:r>
        <w:br/>
        <w:t xml:space="preserve">  </w:t>
      </w:r>
      <w:r w:rsidRPr="00591F7C">
        <w:t>отпусков, установленной у данного работодателя.</w:t>
      </w:r>
    </w:p>
    <w:p w:rsidR="00B04EFA" w:rsidRDefault="00B04EFA" w:rsidP="00B04EFA">
      <w:pPr>
        <w:ind w:left="567" w:hanging="567"/>
        <w:jc w:val="both"/>
      </w:pPr>
      <w:r w:rsidRPr="00591F7C">
        <w:t xml:space="preserve">4.13 </w:t>
      </w:r>
      <w:r w:rsidRPr="00591F7C">
        <w:tab/>
      </w:r>
      <w:r>
        <w:t xml:space="preserve">  </w:t>
      </w:r>
      <w:r w:rsidRPr="00591F7C">
        <w:t xml:space="preserve">Ежегодный оплачиваемый отпуск должен быть продлен или перенесен на другой срок, </w:t>
      </w:r>
      <w:r>
        <w:t xml:space="preserve">  </w:t>
      </w:r>
      <w:r>
        <w:br/>
        <w:t xml:space="preserve">  </w:t>
      </w:r>
      <w:r w:rsidRPr="00591F7C">
        <w:t>определяемый работодателем с учетом пожеланий работника, в случаях:</w:t>
      </w:r>
    </w:p>
    <w:p w:rsidR="00B04EFA" w:rsidRDefault="00B04EFA" w:rsidP="00B04EFA">
      <w:pPr>
        <w:ind w:left="567" w:hanging="567"/>
        <w:jc w:val="both"/>
      </w:pPr>
      <w:r>
        <w:t xml:space="preserve">    </w:t>
      </w:r>
      <w:r>
        <w:rPr>
          <w:rFonts w:eastAsia="Symbol"/>
        </w:rPr>
        <w:t>-</w:t>
      </w:r>
      <w:r w:rsidRPr="00591F7C">
        <w:rPr>
          <w:rFonts w:eastAsia="Symbol"/>
        </w:rPr>
        <w:t xml:space="preserve">      </w:t>
      </w:r>
      <w:r w:rsidRPr="00591F7C">
        <w:t>временной нетрудоспособности работника;</w:t>
      </w:r>
    </w:p>
    <w:p w:rsidR="00B04EFA" w:rsidRDefault="00B04EFA" w:rsidP="00B04EFA">
      <w:pPr>
        <w:ind w:left="567" w:hanging="567"/>
        <w:jc w:val="both"/>
      </w:pPr>
      <w:r>
        <w:t xml:space="preserve">    </w:t>
      </w:r>
      <w:r>
        <w:rPr>
          <w:rFonts w:eastAsia="Symbol"/>
        </w:rPr>
        <w:t>-</w:t>
      </w:r>
      <w:r w:rsidRPr="00591F7C">
        <w:rPr>
          <w:rFonts w:eastAsia="Symbol"/>
        </w:rPr>
        <w:t xml:space="preserve">      </w:t>
      </w:r>
      <w:r w:rsidRPr="00591F7C">
        <w:t xml:space="preserve">исполнения работником во время ежегодного оплачиваемого отпуска </w:t>
      </w:r>
      <w:proofErr w:type="gramStart"/>
      <w:r w:rsidRPr="00591F7C">
        <w:t>государственных</w:t>
      </w:r>
      <w:proofErr w:type="gramEnd"/>
      <w:r w:rsidRPr="00591F7C">
        <w:t xml:space="preserve"> </w:t>
      </w:r>
      <w:r>
        <w:t xml:space="preserve"> </w:t>
      </w:r>
    </w:p>
    <w:p w:rsidR="00B04EFA" w:rsidRDefault="00B04EFA" w:rsidP="00B04EFA">
      <w:pPr>
        <w:ind w:left="567" w:hanging="567"/>
        <w:jc w:val="both"/>
      </w:pPr>
      <w:r>
        <w:t xml:space="preserve">           </w:t>
      </w:r>
      <w:r w:rsidRPr="00591F7C">
        <w:t>обязанностей, если для этого законом предусмотрено освобождение от работы;</w:t>
      </w:r>
    </w:p>
    <w:p w:rsidR="00B04EFA" w:rsidRDefault="00B04EFA" w:rsidP="00B04EFA">
      <w:pPr>
        <w:ind w:left="567" w:hanging="567"/>
        <w:jc w:val="both"/>
      </w:pPr>
      <w:r>
        <w:t xml:space="preserve">    </w:t>
      </w:r>
      <w:r>
        <w:rPr>
          <w:rFonts w:eastAsia="Symbol"/>
        </w:rPr>
        <w:t xml:space="preserve">-      </w:t>
      </w:r>
      <w:r w:rsidRPr="00591F7C">
        <w:t xml:space="preserve">в других случаях, предусмотренных трудовым законодательством, </w:t>
      </w:r>
      <w:proofErr w:type="gramStart"/>
      <w:r w:rsidRPr="00591F7C">
        <w:t>локальными</w:t>
      </w:r>
      <w:proofErr w:type="gramEnd"/>
      <w:r w:rsidRPr="00591F7C">
        <w:t xml:space="preserve"> </w:t>
      </w:r>
      <w:r>
        <w:t xml:space="preserve"> </w:t>
      </w:r>
    </w:p>
    <w:p w:rsidR="00B04EFA" w:rsidRPr="00591F7C" w:rsidRDefault="00B04EFA" w:rsidP="00B04EFA">
      <w:pPr>
        <w:ind w:left="567" w:hanging="567"/>
        <w:jc w:val="both"/>
      </w:pPr>
      <w:r>
        <w:t xml:space="preserve">           </w:t>
      </w:r>
      <w:r w:rsidRPr="00591F7C">
        <w:t>нормативными актами.</w:t>
      </w:r>
    </w:p>
    <w:p w:rsidR="00B04EFA" w:rsidRPr="00591F7C" w:rsidRDefault="00B04EFA" w:rsidP="00B04EFA">
      <w:pPr>
        <w:ind w:left="567" w:hanging="567"/>
        <w:jc w:val="both"/>
      </w:pPr>
      <w:r w:rsidRPr="00591F7C">
        <w:lastRenderedPageBreak/>
        <w:t>4.14</w:t>
      </w:r>
      <w:proofErr w:type="gramStart"/>
      <w:r w:rsidRPr="00591F7C">
        <w:t xml:space="preserve"> </w:t>
      </w:r>
      <w:r w:rsidRPr="00591F7C">
        <w:tab/>
        <w:t>П</w:t>
      </w:r>
      <w:proofErr w:type="gramEnd"/>
      <w:r w:rsidRPr="00591F7C">
        <w:t>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04EFA" w:rsidRPr="00591F7C" w:rsidRDefault="00B04EFA" w:rsidP="00B04EFA">
      <w:pPr>
        <w:pStyle w:val="a7"/>
        <w:spacing w:before="0" w:beforeAutospacing="0" w:after="0" w:afterAutospacing="0"/>
        <w:ind w:left="567" w:hanging="567"/>
        <w:jc w:val="both"/>
      </w:pPr>
      <w:r>
        <w:t xml:space="preserve">         </w:t>
      </w:r>
      <w:r w:rsidRPr="00591F7C">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04EFA" w:rsidRPr="00591F7C" w:rsidRDefault="00B04EFA" w:rsidP="00B04EFA">
      <w:pPr>
        <w:ind w:left="567" w:hanging="567"/>
        <w:jc w:val="both"/>
      </w:pPr>
      <w:r>
        <w:t xml:space="preserve">         </w:t>
      </w:r>
      <w:r w:rsidRPr="00591F7C">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04EFA" w:rsidRPr="00591F7C" w:rsidRDefault="00B04EFA" w:rsidP="00B04EFA">
      <w:pPr>
        <w:ind w:left="567" w:hanging="567"/>
        <w:jc w:val="both"/>
      </w:pPr>
      <w:r w:rsidRPr="00591F7C">
        <w:t>4.15</w:t>
      </w:r>
      <w:proofErr w:type="gramStart"/>
      <w:r w:rsidRPr="00591F7C">
        <w:t xml:space="preserve"> </w:t>
      </w:r>
      <w:r w:rsidRPr="00591F7C">
        <w:tab/>
        <w:t>Н</w:t>
      </w:r>
      <w:proofErr w:type="gramEnd"/>
      <w:r w:rsidRPr="00591F7C">
        <w:t xml:space="preserve">е допускается замена отпуска денежной компенсацией ежегодного основного и дополнительного оплачиваемого отпуска беременным женщинам и работникам в возрасте до 18 лет, а также дополнительного оплачиваемого отпуска работникам, занятых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B04EFA" w:rsidRPr="00591F7C" w:rsidRDefault="00B04EFA" w:rsidP="00B04EFA">
      <w:pPr>
        <w:ind w:left="567" w:hanging="567"/>
      </w:pPr>
      <w:r w:rsidRPr="00591F7C">
        <w:t xml:space="preserve">4.16 </w:t>
      </w:r>
      <w:r w:rsidRPr="00591F7C">
        <w:tab/>
        <w:t>Реализация права на отпуск при увольнении работника осуществляется в соответствии со ст. 127 Трудового кодекса РФ;</w:t>
      </w:r>
    </w:p>
    <w:p w:rsidR="00B04EFA" w:rsidRPr="00591F7C" w:rsidRDefault="00B04EFA" w:rsidP="00B04EFA">
      <w:pPr>
        <w:ind w:left="567" w:hanging="567"/>
      </w:pPr>
      <w:r w:rsidRPr="00591F7C">
        <w:t xml:space="preserve">4.17 </w:t>
      </w:r>
      <w:r w:rsidRPr="00591F7C">
        <w:tab/>
        <w:t>Отпуск без сохранения заработной платы предоставляется работникам ДОУ в соответствии со ст. 128 Трудового кодекса РФ.</w:t>
      </w:r>
    </w:p>
    <w:p w:rsidR="00B04EFA" w:rsidRPr="00591F7C" w:rsidRDefault="00B04EFA" w:rsidP="00B04EFA">
      <w:r w:rsidRPr="00591F7C">
        <w:t> </w:t>
      </w:r>
      <w:r w:rsidRPr="00591F7C">
        <w:rPr>
          <w:rStyle w:val="a3"/>
          <w:rFonts w:eastAsia="Arial"/>
        </w:rPr>
        <w:t>5</w:t>
      </w:r>
      <w:r>
        <w:rPr>
          <w:rStyle w:val="a3"/>
          <w:rFonts w:eastAsia="Arial"/>
        </w:rPr>
        <w:t>.    </w:t>
      </w:r>
      <w:r w:rsidRPr="00591F7C">
        <w:rPr>
          <w:rStyle w:val="a3"/>
        </w:rPr>
        <w:t>ПООЩРЕНИЕ ЗА УСПЕХИ В РАБОТЕ</w:t>
      </w:r>
    </w:p>
    <w:p w:rsidR="00B04EFA" w:rsidRPr="00591F7C" w:rsidRDefault="00B04EFA" w:rsidP="00B04EFA">
      <w:pPr>
        <w:jc w:val="both"/>
      </w:pPr>
      <w:r w:rsidRPr="00591F7C">
        <w:rPr>
          <w:rStyle w:val="a3"/>
        </w:rPr>
        <w:t> </w:t>
      </w:r>
      <w:r w:rsidRPr="00591F7C">
        <w:t>5.1</w:t>
      </w:r>
      <w:proofErr w:type="gramStart"/>
      <w:r w:rsidRPr="00591F7C">
        <w:t xml:space="preserve"> </w:t>
      </w:r>
      <w:r w:rsidRPr="00591F7C">
        <w:tab/>
        <w:t>З</w:t>
      </w:r>
      <w:proofErr w:type="gramEnd"/>
      <w:r w:rsidRPr="00591F7C">
        <w:t>а добросовестный труд, образцовое выполнение трудовых обязанностей, за успехи в обучении и воспитании воспитанников, новаторство в труде и другие достижения в работе применяются следующие формы поощрения работников:</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объявление благодарности;</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выдача премии;</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награждение почетной грамотой;</w:t>
      </w:r>
    </w:p>
    <w:p w:rsidR="00B04EFA" w:rsidRPr="00591F7C" w:rsidRDefault="00B04EFA" w:rsidP="00B04EFA">
      <w:pPr>
        <w:tabs>
          <w:tab w:val="num" w:pos="567"/>
        </w:tabs>
        <w:ind w:left="567" w:hanging="283"/>
        <w:jc w:val="both"/>
      </w:pPr>
      <w:r>
        <w:rPr>
          <w:rFonts w:eastAsia="Symbol"/>
        </w:rPr>
        <w:t>-</w:t>
      </w:r>
      <w:r w:rsidRPr="00591F7C">
        <w:rPr>
          <w:rFonts w:eastAsia="Symbol"/>
        </w:rPr>
        <w:t xml:space="preserve">      </w:t>
      </w:r>
      <w:r w:rsidRPr="00591F7C">
        <w:t>пр</w:t>
      </w:r>
      <w:r>
        <w:t>ед</w:t>
      </w:r>
      <w:r w:rsidRPr="00591F7C">
        <w:t xml:space="preserve">ставление к званию </w:t>
      </w:r>
      <w:r>
        <w:t>« Воспитатель года».</w:t>
      </w:r>
    </w:p>
    <w:p w:rsidR="00B04EFA" w:rsidRPr="00591F7C" w:rsidRDefault="00B04EFA" w:rsidP="00B04EFA">
      <w:pPr>
        <w:ind w:left="567" w:hanging="567"/>
        <w:jc w:val="both"/>
      </w:pPr>
      <w:r w:rsidRPr="00591F7C">
        <w:t>За особые трудовые заслуги перед обществом и государством работники могут быть представлены к государственным наградам (ст. 191 ТК РФ).</w:t>
      </w:r>
    </w:p>
    <w:p w:rsidR="00B04EFA" w:rsidRPr="00591F7C" w:rsidRDefault="00B04EFA" w:rsidP="00B04EFA">
      <w:pPr>
        <w:ind w:left="567" w:hanging="567"/>
        <w:jc w:val="both"/>
      </w:pPr>
      <w:r w:rsidRPr="00591F7C">
        <w:t>Возможно применение нескольких форм поощрения, в том числе моральных и материальных. В течение срока дисциплинарного взыскания меры поощрения к работнику не применяются.</w:t>
      </w:r>
    </w:p>
    <w:p w:rsidR="00B04EFA" w:rsidRDefault="00B04EFA" w:rsidP="00B04EFA">
      <w:pPr>
        <w:ind w:left="567" w:hanging="567"/>
        <w:jc w:val="both"/>
      </w:pPr>
      <w:r w:rsidRPr="00591F7C">
        <w:t>Поощрения объявляются в приказе, доводятся до сведения работника и трудового коллектива и заносятся в трудовую книжку работника.</w:t>
      </w:r>
      <w:r w:rsidRPr="00591F7C">
        <w:rPr>
          <w:rStyle w:val="a3"/>
        </w:rPr>
        <w:t> </w:t>
      </w:r>
    </w:p>
    <w:p w:rsidR="00B04EFA" w:rsidRPr="00591F7C" w:rsidRDefault="00B04EFA" w:rsidP="00B04EFA">
      <w:r>
        <w:rPr>
          <w:rStyle w:val="a3"/>
          <w:rFonts w:eastAsia="Arial"/>
        </w:rPr>
        <w:t>6.       </w:t>
      </w:r>
      <w:r w:rsidRPr="00591F7C">
        <w:rPr>
          <w:rStyle w:val="a3"/>
        </w:rPr>
        <w:t>ОТВЕТСТВЕННОСТЬ ЗА НАРУШЕНИЕ ТРУДОВОЙ ДИСЦИПЛИНЫ</w:t>
      </w:r>
    </w:p>
    <w:p w:rsidR="00B04EFA" w:rsidRPr="00591F7C" w:rsidRDefault="00B04EFA" w:rsidP="00B04EFA">
      <w:pPr>
        <w:pStyle w:val="a4"/>
        <w:spacing w:before="0" w:beforeAutospacing="0" w:after="0" w:afterAutospacing="0"/>
        <w:ind w:left="567" w:hanging="567"/>
        <w:jc w:val="both"/>
      </w:pPr>
      <w:r w:rsidRPr="00591F7C">
        <w:t xml:space="preserve">6.1 </w:t>
      </w:r>
      <w:r w:rsidRPr="00591F7C">
        <w:tab/>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B04EFA" w:rsidRPr="00591F7C" w:rsidRDefault="00B04EFA" w:rsidP="00B04EFA">
      <w:pPr>
        <w:pStyle w:val="a4"/>
        <w:spacing w:before="0" w:beforeAutospacing="0" w:after="0" w:afterAutospacing="0"/>
        <w:ind w:left="567" w:hanging="567"/>
        <w:jc w:val="both"/>
      </w:pPr>
      <w:r w:rsidRPr="00591F7C">
        <w:t>6.2</w:t>
      </w:r>
      <w:proofErr w:type="gramStart"/>
      <w:r w:rsidRPr="00591F7C">
        <w:t xml:space="preserve"> </w:t>
      </w:r>
      <w:r w:rsidRPr="00591F7C">
        <w:tab/>
        <w:t>З</w:t>
      </w:r>
      <w:proofErr w:type="gramEnd"/>
      <w:r w:rsidRPr="00591F7C">
        <w:t>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вправе применить следующие дисциплинарные взыскания:</w:t>
      </w:r>
    </w:p>
    <w:p w:rsidR="00B04EFA" w:rsidRPr="00591F7C" w:rsidRDefault="00B04EFA" w:rsidP="00B04EFA">
      <w:pPr>
        <w:tabs>
          <w:tab w:val="num" w:pos="567"/>
        </w:tabs>
        <w:ind w:left="567" w:hanging="283"/>
        <w:jc w:val="both"/>
      </w:pPr>
      <w:r>
        <w:rPr>
          <w:rFonts w:eastAsia="Symbol"/>
        </w:rPr>
        <w:t>-   </w:t>
      </w:r>
      <w:r w:rsidRPr="00591F7C">
        <w:t>замечание;</w:t>
      </w:r>
    </w:p>
    <w:p w:rsidR="00B04EFA" w:rsidRPr="00591F7C" w:rsidRDefault="00B04EFA" w:rsidP="00B04EFA">
      <w:pPr>
        <w:tabs>
          <w:tab w:val="num" w:pos="567"/>
        </w:tabs>
        <w:ind w:left="567" w:hanging="283"/>
        <w:jc w:val="both"/>
      </w:pPr>
      <w:r>
        <w:rPr>
          <w:rFonts w:eastAsia="Symbol"/>
        </w:rPr>
        <w:t>-   </w:t>
      </w:r>
      <w:r w:rsidRPr="00591F7C">
        <w:t>выговор;</w:t>
      </w:r>
    </w:p>
    <w:p w:rsidR="00B04EFA" w:rsidRPr="00591F7C" w:rsidRDefault="00B04EFA" w:rsidP="00B04EFA">
      <w:pPr>
        <w:tabs>
          <w:tab w:val="num" w:pos="567"/>
        </w:tabs>
        <w:ind w:left="567" w:hanging="283"/>
        <w:jc w:val="both"/>
      </w:pPr>
      <w:r>
        <w:rPr>
          <w:rFonts w:eastAsia="Symbol"/>
        </w:rPr>
        <w:t>-   </w:t>
      </w:r>
      <w:r w:rsidRPr="00591F7C">
        <w:t>увольнение по соответствующим основаниям (ст. 192 Трудового кодекса РФ).</w:t>
      </w:r>
    </w:p>
    <w:p w:rsidR="00B04EFA" w:rsidRDefault="00B04EFA" w:rsidP="00B04EFA">
      <w:pPr>
        <w:pStyle w:val="a4"/>
        <w:spacing w:before="0" w:beforeAutospacing="0" w:after="0" w:afterAutospacing="0"/>
        <w:ind w:left="567" w:hanging="567"/>
        <w:jc w:val="both"/>
      </w:pPr>
      <w:r>
        <w:t xml:space="preserve">         </w:t>
      </w:r>
      <w:r w:rsidRPr="00591F7C">
        <w:t>Не допускается применение дисциплинарных взысканий, не предусмотре</w:t>
      </w:r>
      <w:r>
        <w:t>нных</w:t>
      </w:r>
    </w:p>
    <w:p w:rsidR="00B04EFA" w:rsidRPr="00591F7C" w:rsidRDefault="00B04EFA" w:rsidP="00B04EFA">
      <w:pPr>
        <w:pStyle w:val="a4"/>
        <w:spacing w:before="0" w:beforeAutospacing="0" w:after="0" w:afterAutospacing="0"/>
        <w:ind w:left="567" w:hanging="567"/>
        <w:jc w:val="both"/>
      </w:pPr>
      <w:r>
        <w:t xml:space="preserve">         </w:t>
      </w:r>
      <w:r w:rsidRPr="00591F7C">
        <w:t>федеральными законами, уставами и положениями о дисциплине.</w:t>
      </w:r>
    </w:p>
    <w:p w:rsidR="00B04EFA" w:rsidRPr="00591F7C" w:rsidRDefault="00B04EFA" w:rsidP="00B04EFA">
      <w:pPr>
        <w:pStyle w:val="a4"/>
        <w:spacing w:before="0" w:beforeAutospacing="0" w:after="0" w:afterAutospacing="0"/>
        <w:ind w:left="567" w:hanging="567"/>
        <w:jc w:val="both"/>
      </w:pPr>
      <w:r w:rsidRPr="00591F7C">
        <w:t>6.3</w:t>
      </w:r>
      <w:proofErr w:type="gramStart"/>
      <w:r w:rsidRPr="00591F7C">
        <w:t xml:space="preserve"> </w:t>
      </w:r>
      <w:r w:rsidRPr="00591F7C">
        <w:tab/>
        <w:t>Д</w:t>
      </w:r>
      <w:proofErr w:type="gramEnd"/>
      <w:r w:rsidRPr="00591F7C">
        <w:t xml:space="preserve">о применения дисциплинарного взыскания работодатель должен затребовать от работника письменное объяснение. Если по истечении 2 рабочих дней указанное объяснение работником не предоставлено, то составляется соответствующий акт. </w:t>
      </w:r>
    </w:p>
    <w:p w:rsidR="00B04EFA" w:rsidRPr="00591F7C" w:rsidRDefault="00B04EFA" w:rsidP="00B04EFA">
      <w:pPr>
        <w:pStyle w:val="a4"/>
        <w:spacing w:before="0" w:beforeAutospacing="0" w:after="0" w:afterAutospacing="0"/>
        <w:ind w:left="567" w:hanging="567"/>
        <w:jc w:val="both"/>
      </w:pPr>
      <w:r w:rsidRPr="00591F7C">
        <w:t xml:space="preserve"> </w:t>
      </w:r>
      <w:r>
        <w:t xml:space="preserve">        </w:t>
      </w:r>
      <w:r w:rsidRPr="00591F7C">
        <w:t>Не предоставление работником объяснения не является препятствием для применения дисциплинарного взыскания.</w:t>
      </w:r>
    </w:p>
    <w:p w:rsidR="00B04EFA" w:rsidRPr="00591F7C" w:rsidRDefault="00B04EFA" w:rsidP="00B04EFA">
      <w:pPr>
        <w:ind w:left="567" w:hanging="567"/>
        <w:jc w:val="both"/>
      </w:pPr>
      <w:r w:rsidRPr="00591F7C">
        <w:lastRenderedPageBreak/>
        <w:t xml:space="preserve">6.4. </w:t>
      </w:r>
      <w:r w:rsidRPr="00591F7C">
        <w:tab/>
        <w:t>Дисциплинарное взыскание применяется не позднее одного месяца со дня обнаружения проступка, не считая болезни работника, пребывания его в отпуске, а также времени, необходимого на учёт мнения представительного органа работников.</w:t>
      </w:r>
    </w:p>
    <w:p w:rsidR="00B04EFA" w:rsidRPr="00591F7C" w:rsidRDefault="00B04EFA" w:rsidP="00B04EFA">
      <w:pPr>
        <w:ind w:left="567" w:hanging="567"/>
        <w:jc w:val="both"/>
      </w:pPr>
      <w:r w:rsidRPr="00591F7C">
        <w:t xml:space="preserve">6.5. </w:t>
      </w:r>
      <w:r w:rsidRPr="00591F7C">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B04EFA" w:rsidRPr="00591F7C" w:rsidRDefault="00B04EFA" w:rsidP="00B04EFA">
      <w:pPr>
        <w:ind w:left="567" w:hanging="567"/>
        <w:jc w:val="both"/>
      </w:pPr>
      <w:r w:rsidRPr="00591F7C">
        <w:t xml:space="preserve">6.6. </w:t>
      </w:r>
      <w:r w:rsidRPr="00591F7C">
        <w:tab/>
        <w:t>За каждый дисциплинарный проступок может быть применено только одно дисциплинарное взыскание.</w:t>
      </w:r>
    </w:p>
    <w:p w:rsidR="00B04EFA" w:rsidRPr="00591F7C" w:rsidRDefault="00B04EFA" w:rsidP="00B04EFA">
      <w:pPr>
        <w:pStyle w:val="2"/>
        <w:spacing w:before="0" w:beforeAutospacing="0" w:after="0" w:afterAutospacing="0"/>
        <w:ind w:left="567" w:hanging="567"/>
        <w:jc w:val="both"/>
      </w:pPr>
      <w:r w:rsidRPr="00591F7C">
        <w:t xml:space="preserve">6.7. </w:t>
      </w:r>
      <w:r w:rsidRPr="00591F7C">
        <w:tab/>
        <w:t>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04EFA" w:rsidRPr="00591F7C" w:rsidRDefault="00B04EFA" w:rsidP="00B04EFA">
      <w:pPr>
        <w:ind w:left="567" w:hanging="567"/>
        <w:jc w:val="both"/>
      </w:pPr>
      <w:r w:rsidRPr="00591F7C">
        <w:t xml:space="preserve">6.8. </w:t>
      </w:r>
      <w:r w:rsidRPr="00591F7C">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04EFA" w:rsidRDefault="00B04EFA" w:rsidP="00B04EFA">
      <w:pPr>
        <w:jc w:val="both"/>
      </w:pPr>
      <w:r>
        <w:t xml:space="preserve">6.9.   </w:t>
      </w:r>
      <w:r w:rsidRPr="00591F7C">
        <w:t xml:space="preserve">Работодатель до истечения года со дня применения дисциплинарного взыскания имеет </w:t>
      </w:r>
      <w:r>
        <w:br/>
        <w:t xml:space="preserve">         </w:t>
      </w:r>
      <w:r w:rsidRPr="00591F7C">
        <w:t xml:space="preserve">право снять его с работника по собственной инициативе, просьбе самого работника, </w:t>
      </w:r>
      <w:r>
        <w:br/>
        <w:t xml:space="preserve">         </w:t>
      </w:r>
      <w:r w:rsidRPr="00591F7C">
        <w:t>ходатайству его непосредственного руководителя или представительного органа работников.</w:t>
      </w:r>
    </w:p>
    <w:p w:rsidR="00B04EFA" w:rsidRDefault="00B04EFA" w:rsidP="00B04EFA">
      <w:pPr>
        <w:jc w:val="both"/>
      </w:pPr>
    </w:p>
    <w:p w:rsidR="00B04EFA" w:rsidRDefault="00B04EFA" w:rsidP="00B04EFA"/>
    <w:p w:rsidR="00B04EFA" w:rsidRDefault="00B04EFA" w:rsidP="00B04EFA"/>
    <w:p w:rsidR="00B04EFA" w:rsidRDefault="00B04EFA" w:rsidP="00B04EFA"/>
    <w:p w:rsidR="00B04EFA" w:rsidRDefault="00B04EFA" w:rsidP="00B04EFA"/>
    <w:p w:rsidR="00B04EFA" w:rsidRPr="00591F7C" w:rsidRDefault="00B04EFA" w:rsidP="00B04EFA"/>
    <w:p w:rsidR="00921E80" w:rsidRDefault="00921E80"/>
    <w:sectPr w:rsidR="00921E80" w:rsidSect="00496AE8">
      <w:footerReference w:type="even" r:id="rId7"/>
      <w:footerReference w:type="default" r:id="rId8"/>
      <w:pgSz w:w="11906" w:h="16838"/>
      <w:pgMar w:top="1134" w:right="567" w:bottom="899" w:left="1134"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E1" w:rsidRDefault="00D66EE1" w:rsidP="00D333FA">
      <w:r>
        <w:separator/>
      </w:r>
    </w:p>
  </w:endnote>
  <w:endnote w:type="continuationSeparator" w:id="0">
    <w:p w:rsidR="00D66EE1" w:rsidRDefault="00D66EE1" w:rsidP="00D33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4" w:rsidRDefault="00AC594C" w:rsidP="00496AE8">
    <w:pPr>
      <w:pStyle w:val="a9"/>
      <w:framePr w:wrap="around" w:vAnchor="text" w:hAnchor="margin" w:xAlign="right" w:y="1"/>
      <w:rPr>
        <w:rStyle w:val="ab"/>
      </w:rPr>
    </w:pPr>
    <w:r>
      <w:rPr>
        <w:rStyle w:val="ab"/>
      </w:rPr>
      <w:fldChar w:fldCharType="begin"/>
    </w:r>
    <w:r w:rsidR="00B04EFA">
      <w:rPr>
        <w:rStyle w:val="ab"/>
      </w:rPr>
      <w:instrText xml:space="preserve">PAGE  </w:instrText>
    </w:r>
    <w:r>
      <w:rPr>
        <w:rStyle w:val="ab"/>
      </w:rPr>
      <w:fldChar w:fldCharType="end"/>
    </w:r>
  </w:p>
  <w:p w:rsidR="00004CC4" w:rsidRDefault="00D66EE1" w:rsidP="00963E3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C4" w:rsidRDefault="00AC594C" w:rsidP="00496AE8">
    <w:pPr>
      <w:pStyle w:val="a9"/>
      <w:framePr w:wrap="around" w:vAnchor="text" w:hAnchor="margin" w:xAlign="right" w:y="1"/>
      <w:rPr>
        <w:rStyle w:val="ab"/>
      </w:rPr>
    </w:pPr>
    <w:r>
      <w:rPr>
        <w:rStyle w:val="ab"/>
      </w:rPr>
      <w:fldChar w:fldCharType="begin"/>
    </w:r>
    <w:r w:rsidR="00B04EFA">
      <w:rPr>
        <w:rStyle w:val="ab"/>
      </w:rPr>
      <w:instrText xml:space="preserve">PAGE  </w:instrText>
    </w:r>
    <w:r>
      <w:rPr>
        <w:rStyle w:val="ab"/>
      </w:rPr>
      <w:fldChar w:fldCharType="separate"/>
    </w:r>
    <w:r w:rsidR="00C8195D">
      <w:rPr>
        <w:rStyle w:val="ab"/>
        <w:noProof/>
      </w:rPr>
      <w:t>15</w:t>
    </w:r>
    <w:r>
      <w:rPr>
        <w:rStyle w:val="ab"/>
      </w:rPr>
      <w:fldChar w:fldCharType="end"/>
    </w:r>
  </w:p>
  <w:p w:rsidR="00004CC4" w:rsidRDefault="00D66EE1" w:rsidP="00963E3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E1" w:rsidRDefault="00D66EE1" w:rsidP="00D333FA">
      <w:r>
        <w:separator/>
      </w:r>
    </w:p>
  </w:footnote>
  <w:footnote w:type="continuationSeparator" w:id="0">
    <w:p w:rsidR="00D66EE1" w:rsidRDefault="00D66EE1" w:rsidP="00D33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4EFA"/>
    <w:rsid w:val="00000043"/>
    <w:rsid w:val="00000323"/>
    <w:rsid w:val="000003FC"/>
    <w:rsid w:val="00000795"/>
    <w:rsid w:val="000008AA"/>
    <w:rsid w:val="00000CB2"/>
    <w:rsid w:val="00000F36"/>
    <w:rsid w:val="00000F64"/>
    <w:rsid w:val="00001671"/>
    <w:rsid w:val="0000203A"/>
    <w:rsid w:val="000025F1"/>
    <w:rsid w:val="000030F1"/>
    <w:rsid w:val="00003AE6"/>
    <w:rsid w:val="0000476A"/>
    <w:rsid w:val="0000483D"/>
    <w:rsid w:val="00005621"/>
    <w:rsid w:val="00005B8D"/>
    <w:rsid w:val="00005D3D"/>
    <w:rsid w:val="00006194"/>
    <w:rsid w:val="0000722E"/>
    <w:rsid w:val="000073CB"/>
    <w:rsid w:val="000076EA"/>
    <w:rsid w:val="00007AD6"/>
    <w:rsid w:val="000106B9"/>
    <w:rsid w:val="000107CC"/>
    <w:rsid w:val="00010DA7"/>
    <w:rsid w:val="00011A08"/>
    <w:rsid w:val="00011F39"/>
    <w:rsid w:val="0001259A"/>
    <w:rsid w:val="0001335C"/>
    <w:rsid w:val="000134E6"/>
    <w:rsid w:val="000136C8"/>
    <w:rsid w:val="00013C99"/>
    <w:rsid w:val="00013D65"/>
    <w:rsid w:val="00013F8F"/>
    <w:rsid w:val="000144DB"/>
    <w:rsid w:val="00014657"/>
    <w:rsid w:val="0001484B"/>
    <w:rsid w:val="00014FEA"/>
    <w:rsid w:val="00015BA5"/>
    <w:rsid w:val="000170ED"/>
    <w:rsid w:val="00017140"/>
    <w:rsid w:val="00017421"/>
    <w:rsid w:val="00017746"/>
    <w:rsid w:val="00017DCE"/>
    <w:rsid w:val="00021478"/>
    <w:rsid w:val="00021626"/>
    <w:rsid w:val="00021680"/>
    <w:rsid w:val="00021E7C"/>
    <w:rsid w:val="000227DF"/>
    <w:rsid w:val="00022C6E"/>
    <w:rsid w:val="00022CF2"/>
    <w:rsid w:val="00023DC2"/>
    <w:rsid w:val="0002426D"/>
    <w:rsid w:val="00025677"/>
    <w:rsid w:val="000260DA"/>
    <w:rsid w:val="00030378"/>
    <w:rsid w:val="00030B63"/>
    <w:rsid w:val="00031392"/>
    <w:rsid w:val="00031957"/>
    <w:rsid w:val="00032556"/>
    <w:rsid w:val="00033F63"/>
    <w:rsid w:val="00034133"/>
    <w:rsid w:val="00034248"/>
    <w:rsid w:val="000344AA"/>
    <w:rsid w:val="000345D8"/>
    <w:rsid w:val="00034CBB"/>
    <w:rsid w:val="00035422"/>
    <w:rsid w:val="000355BB"/>
    <w:rsid w:val="000357A2"/>
    <w:rsid w:val="00035B98"/>
    <w:rsid w:val="00035D3D"/>
    <w:rsid w:val="00035D82"/>
    <w:rsid w:val="00036436"/>
    <w:rsid w:val="000365B8"/>
    <w:rsid w:val="00036BB0"/>
    <w:rsid w:val="00036BC0"/>
    <w:rsid w:val="00037C0C"/>
    <w:rsid w:val="00037E03"/>
    <w:rsid w:val="00040AB3"/>
    <w:rsid w:val="00040B23"/>
    <w:rsid w:val="00040E89"/>
    <w:rsid w:val="00040EF0"/>
    <w:rsid w:val="00041570"/>
    <w:rsid w:val="000426B9"/>
    <w:rsid w:val="000430DC"/>
    <w:rsid w:val="0004329E"/>
    <w:rsid w:val="000439E2"/>
    <w:rsid w:val="000440D6"/>
    <w:rsid w:val="000449D5"/>
    <w:rsid w:val="00044B61"/>
    <w:rsid w:val="000450B4"/>
    <w:rsid w:val="000451DD"/>
    <w:rsid w:val="00045473"/>
    <w:rsid w:val="00045669"/>
    <w:rsid w:val="00045ABC"/>
    <w:rsid w:val="00046691"/>
    <w:rsid w:val="000473AD"/>
    <w:rsid w:val="000477CF"/>
    <w:rsid w:val="0005050B"/>
    <w:rsid w:val="00050891"/>
    <w:rsid w:val="00050D41"/>
    <w:rsid w:val="00050EFC"/>
    <w:rsid w:val="0005135E"/>
    <w:rsid w:val="00051516"/>
    <w:rsid w:val="00052CD6"/>
    <w:rsid w:val="00053D87"/>
    <w:rsid w:val="00054197"/>
    <w:rsid w:val="000555B0"/>
    <w:rsid w:val="00055EE4"/>
    <w:rsid w:val="000569CA"/>
    <w:rsid w:val="000569ED"/>
    <w:rsid w:val="00056DBB"/>
    <w:rsid w:val="00057DC3"/>
    <w:rsid w:val="000602C9"/>
    <w:rsid w:val="0006137E"/>
    <w:rsid w:val="00061B9A"/>
    <w:rsid w:val="00062004"/>
    <w:rsid w:val="00062729"/>
    <w:rsid w:val="00063B39"/>
    <w:rsid w:val="00063D8C"/>
    <w:rsid w:val="0006479F"/>
    <w:rsid w:val="00064AB1"/>
    <w:rsid w:val="00065B21"/>
    <w:rsid w:val="00065BDF"/>
    <w:rsid w:val="00065C27"/>
    <w:rsid w:val="0006670B"/>
    <w:rsid w:val="00066A4F"/>
    <w:rsid w:val="00066BD3"/>
    <w:rsid w:val="00066F64"/>
    <w:rsid w:val="00067134"/>
    <w:rsid w:val="00067F04"/>
    <w:rsid w:val="00070262"/>
    <w:rsid w:val="00070394"/>
    <w:rsid w:val="0007045F"/>
    <w:rsid w:val="00070B22"/>
    <w:rsid w:val="000716F9"/>
    <w:rsid w:val="00072439"/>
    <w:rsid w:val="00072C93"/>
    <w:rsid w:val="00073A8A"/>
    <w:rsid w:val="00073D67"/>
    <w:rsid w:val="00074310"/>
    <w:rsid w:val="000743B8"/>
    <w:rsid w:val="0007443F"/>
    <w:rsid w:val="000755B8"/>
    <w:rsid w:val="00075797"/>
    <w:rsid w:val="00075937"/>
    <w:rsid w:val="00075A04"/>
    <w:rsid w:val="00075BF4"/>
    <w:rsid w:val="00077D20"/>
    <w:rsid w:val="00080403"/>
    <w:rsid w:val="00080487"/>
    <w:rsid w:val="00080632"/>
    <w:rsid w:val="00080D13"/>
    <w:rsid w:val="00081146"/>
    <w:rsid w:val="000815AC"/>
    <w:rsid w:val="00081CBE"/>
    <w:rsid w:val="00081CFD"/>
    <w:rsid w:val="00081DB5"/>
    <w:rsid w:val="00081DD9"/>
    <w:rsid w:val="000823AC"/>
    <w:rsid w:val="00082849"/>
    <w:rsid w:val="00082E17"/>
    <w:rsid w:val="00083628"/>
    <w:rsid w:val="0008366A"/>
    <w:rsid w:val="00083BA0"/>
    <w:rsid w:val="0008433A"/>
    <w:rsid w:val="00084370"/>
    <w:rsid w:val="000846F5"/>
    <w:rsid w:val="000851CA"/>
    <w:rsid w:val="0008597E"/>
    <w:rsid w:val="00085B70"/>
    <w:rsid w:val="00085EE8"/>
    <w:rsid w:val="00086500"/>
    <w:rsid w:val="00086F74"/>
    <w:rsid w:val="0009011A"/>
    <w:rsid w:val="0009018C"/>
    <w:rsid w:val="00090303"/>
    <w:rsid w:val="00090D45"/>
    <w:rsid w:val="00091BDC"/>
    <w:rsid w:val="00092168"/>
    <w:rsid w:val="00093900"/>
    <w:rsid w:val="00093E14"/>
    <w:rsid w:val="000940B4"/>
    <w:rsid w:val="000944AA"/>
    <w:rsid w:val="000950DC"/>
    <w:rsid w:val="00095E75"/>
    <w:rsid w:val="00096F76"/>
    <w:rsid w:val="00097167"/>
    <w:rsid w:val="00097802"/>
    <w:rsid w:val="000A045A"/>
    <w:rsid w:val="000A0673"/>
    <w:rsid w:val="000A09FD"/>
    <w:rsid w:val="000A0D76"/>
    <w:rsid w:val="000A19E3"/>
    <w:rsid w:val="000A2145"/>
    <w:rsid w:val="000A2BDE"/>
    <w:rsid w:val="000A41BA"/>
    <w:rsid w:val="000A43C4"/>
    <w:rsid w:val="000A4D00"/>
    <w:rsid w:val="000A4F3A"/>
    <w:rsid w:val="000A63DF"/>
    <w:rsid w:val="000A697C"/>
    <w:rsid w:val="000B0090"/>
    <w:rsid w:val="000B04F6"/>
    <w:rsid w:val="000B0BF0"/>
    <w:rsid w:val="000B1AD6"/>
    <w:rsid w:val="000B236C"/>
    <w:rsid w:val="000B3813"/>
    <w:rsid w:val="000B4C63"/>
    <w:rsid w:val="000B4CB9"/>
    <w:rsid w:val="000B5684"/>
    <w:rsid w:val="000B5EF0"/>
    <w:rsid w:val="000B64AC"/>
    <w:rsid w:val="000B697A"/>
    <w:rsid w:val="000B6F17"/>
    <w:rsid w:val="000B6FF0"/>
    <w:rsid w:val="000B7045"/>
    <w:rsid w:val="000B776D"/>
    <w:rsid w:val="000B79BE"/>
    <w:rsid w:val="000B79E6"/>
    <w:rsid w:val="000B7BC1"/>
    <w:rsid w:val="000B7DEE"/>
    <w:rsid w:val="000C0EEE"/>
    <w:rsid w:val="000C0EF3"/>
    <w:rsid w:val="000C105E"/>
    <w:rsid w:val="000C1CFC"/>
    <w:rsid w:val="000C1E80"/>
    <w:rsid w:val="000C27F2"/>
    <w:rsid w:val="000C335A"/>
    <w:rsid w:val="000C3D34"/>
    <w:rsid w:val="000C3EA4"/>
    <w:rsid w:val="000C427C"/>
    <w:rsid w:val="000C5DBC"/>
    <w:rsid w:val="000C5E21"/>
    <w:rsid w:val="000C63B4"/>
    <w:rsid w:val="000C6D65"/>
    <w:rsid w:val="000C714D"/>
    <w:rsid w:val="000C7351"/>
    <w:rsid w:val="000C7543"/>
    <w:rsid w:val="000C7B30"/>
    <w:rsid w:val="000C7D91"/>
    <w:rsid w:val="000D02B6"/>
    <w:rsid w:val="000D0579"/>
    <w:rsid w:val="000D065F"/>
    <w:rsid w:val="000D10F5"/>
    <w:rsid w:val="000D14A5"/>
    <w:rsid w:val="000D18E8"/>
    <w:rsid w:val="000D1FCF"/>
    <w:rsid w:val="000D220E"/>
    <w:rsid w:val="000D28A4"/>
    <w:rsid w:val="000D2CEE"/>
    <w:rsid w:val="000D53BD"/>
    <w:rsid w:val="000D5819"/>
    <w:rsid w:val="000D5C10"/>
    <w:rsid w:val="000D6417"/>
    <w:rsid w:val="000D6914"/>
    <w:rsid w:val="000D6980"/>
    <w:rsid w:val="000D6A36"/>
    <w:rsid w:val="000D6B25"/>
    <w:rsid w:val="000D6E81"/>
    <w:rsid w:val="000D724E"/>
    <w:rsid w:val="000E0C31"/>
    <w:rsid w:val="000E157F"/>
    <w:rsid w:val="000E1A3B"/>
    <w:rsid w:val="000E23E9"/>
    <w:rsid w:val="000E2BAB"/>
    <w:rsid w:val="000E300F"/>
    <w:rsid w:val="000E32DE"/>
    <w:rsid w:val="000E36FC"/>
    <w:rsid w:val="000E3727"/>
    <w:rsid w:val="000E3B2C"/>
    <w:rsid w:val="000E3EEC"/>
    <w:rsid w:val="000E4880"/>
    <w:rsid w:val="000E4D17"/>
    <w:rsid w:val="000E4ECC"/>
    <w:rsid w:val="000E4F54"/>
    <w:rsid w:val="000E7112"/>
    <w:rsid w:val="000E727C"/>
    <w:rsid w:val="000E75BD"/>
    <w:rsid w:val="000E765F"/>
    <w:rsid w:val="000E79EC"/>
    <w:rsid w:val="000E7ED0"/>
    <w:rsid w:val="000F051E"/>
    <w:rsid w:val="000F0F03"/>
    <w:rsid w:val="000F2265"/>
    <w:rsid w:val="000F2354"/>
    <w:rsid w:val="000F269B"/>
    <w:rsid w:val="000F2B06"/>
    <w:rsid w:val="000F2F6E"/>
    <w:rsid w:val="000F310B"/>
    <w:rsid w:val="000F31BD"/>
    <w:rsid w:val="000F3222"/>
    <w:rsid w:val="000F35E7"/>
    <w:rsid w:val="000F40C6"/>
    <w:rsid w:val="000F4202"/>
    <w:rsid w:val="000F4379"/>
    <w:rsid w:val="000F43F4"/>
    <w:rsid w:val="000F447C"/>
    <w:rsid w:val="000F4C71"/>
    <w:rsid w:val="000F5A46"/>
    <w:rsid w:val="000F5A98"/>
    <w:rsid w:val="000F6090"/>
    <w:rsid w:val="000F654B"/>
    <w:rsid w:val="000F76A7"/>
    <w:rsid w:val="000F7FB3"/>
    <w:rsid w:val="000F7FC4"/>
    <w:rsid w:val="00100641"/>
    <w:rsid w:val="00100707"/>
    <w:rsid w:val="00101795"/>
    <w:rsid w:val="00101B42"/>
    <w:rsid w:val="00101E05"/>
    <w:rsid w:val="00102297"/>
    <w:rsid w:val="00102383"/>
    <w:rsid w:val="00102520"/>
    <w:rsid w:val="001027D8"/>
    <w:rsid w:val="00102C85"/>
    <w:rsid w:val="0010349C"/>
    <w:rsid w:val="001040AE"/>
    <w:rsid w:val="00104887"/>
    <w:rsid w:val="001052FD"/>
    <w:rsid w:val="00105D1A"/>
    <w:rsid w:val="0010641B"/>
    <w:rsid w:val="00107854"/>
    <w:rsid w:val="00107962"/>
    <w:rsid w:val="00110128"/>
    <w:rsid w:val="00110790"/>
    <w:rsid w:val="001108A2"/>
    <w:rsid w:val="00111224"/>
    <w:rsid w:val="00111594"/>
    <w:rsid w:val="00111F3A"/>
    <w:rsid w:val="00112704"/>
    <w:rsid w:val="00113017"/>
    <w:rsid w:val="0011335F"/>
    <w:rsid w:val="00113822"/>
    <w:rsid w:val="0011383E"/>
    <w:rsid w:val="00114362"/>
    <w:rsid w:val="0011523B"/>
    <w:rsid w:val="00115AD9"/>
    <w:rsid w:val="001161BD"/>
    <w:rsid w:val="001167DD"/>
    <w:rsid w:val="00116AF9"/>
    <w:rsid w:val="00117706"/>
    <w:rsid w:val="001178AF"/>
    <w:rsid w:val="00117A4C"/>
    <w:rsid w:val="00120FC0"/>
    <w:rsid w:val="00121136"/>
    <w:rsid w:val="0012160D"/>
    <w:rsid w:val="00122071"/>
    <w:rsid w:val="00122390"/>
    <w:rsid w:val="001225CA"/>
    <w:rsid w:val="00122665"/>
    <w:rsid w:val="0012376F"/>
    <w:rsid w:val="00124963"/>
    <w:rsid w:val="00124AD7"/>
    <w:rsid w:val="00124FB1"/>
    <w:rsid w:val="0012508F"/>
    <w:rsid w:val="0012516B"/>
    <w:rsid w:val="00125B4B"/>
    <w:rsid w:val="0012688F"/>
    <w:rsid w:val="00127B82"/>
    <w:rsid w:val="00130E3F"/>
    <w:rsid w:val="001311BA"/>
    <w:rsid w:val="001318E0"/>
    <w:rsid w:val="00131B5B"/>
    <w:rsid w:val="00131E38"/>
    <w:rsid w:val="0013200B"/>
    <w:rsid w:val="001323BB"/>
    <w:rsid w:val="001324B0"/>
    <w:rsid w:val="00132D55"/>
    <w:rsid w:val="00132F77"/>
    <w:rsid w:val="00134B74"/>
    <w:rsid w:val="00134DA4"/>
    <w:rsid w:val="0013591D"/>
    <w:rsid w:val="001362C6"/>
    <w:rsid w:val="00136758"/>
    <w:rsid w:val="0013688E"/>
    <w:rsid w:val="00137653"/>
    <w:rsid w:val="001377A0"/>
    <w:rsid w:val="00137A89"/>
    <w:rsid w:val="0014087C"/>
    <w:rsid w:val="0014148A"/>
    <w:rsid w:val="00141A45"/>
    <w:rsid w:val="00141AE4"/>
    <w:rsid w:val="00141D06"/>
    <w:rsid w:val="001420C9"/>
    <w:rsid w:val="00142A3C"/>
    <w:rsid w:val="00142BAA"/>
    <w:rsid w:val="001449F0"/>
    <w:rsid w:val="00144C01"/>
    <w:rsid w:val="00144FB3"/>
    <w:rsid w:val="00145763"/>
    <w:rsid w:val="001458C7"/>
    <w:rsid w:val="0014604A"/>
    <w:rsid w:val="00146529"/>
    <w:rsid w:val="0014699B"/>
    <w:rsid w:val="00146C15"/>
    <w:rsid w:val="00146CC3"/>
    <w:rsid w:val="00147D5D"/>
    <w:rsid w:val="001504FC"/>
    <w:rsid w:val="0015186D"/>
    <w:rsid w:val="00151FAB"/>
    <w:rsid w:val="00152278"/>
    <w:rsid w:val="00153437"/>
    <w:rsid w:val="0015349A"/>
    <w:rsid w:val="0015362A"/>
    <w:rsid w:val="001537F8"/>
    <w:rsid w:val="0015439B"/>
    <w:rsid w:val="001554C7"/>
    <w:rsid w:val="0015578C"/>
    <w:rsid w:val="00155BAE"/>
    <w:rsid w:val="00155BED"/>
    <w:rsid w:val="00157C4E"/>
    <w:rsid w:val="00157EA0"/>
    <w:rsid w:val="00157F90"/>
    <w:rsid w:val="0016010A"/>
    <w:rsid w:val="0016105F"/>
    <w:rsid w:val="0016134B"/>
    <w:rsid w:val="00161D08"/>
    <w:rsid w:val="001628A7"/>
    <w:rsid w:val="00163199"/>
    <w:rsid w:val="0016343F"/>
    <w:rsid w:val="00163563"/>
    <w:rsid w:val="00163BEF"/>
    <w:rsid w:val="00163DD3"/>
    <w:rsid w:val="00164C14"/>
    <w:rsid w:val="00164F7B"/>
    <w:rsid w:val="00165E29"/>
    <w:rsid w:val="00166097"/>
    <w:rsid w:val="00166185"/>
    <w:rsid w:val="001662EC"/>
    <w:rsid w:val="00166A37"/>
    <w:rsid w:val="00166F56"/>
    <w:rsid w:val="00166FB7"/>
    <w:rsid w:val="0016706C"/>
    <w:rsid w:val="00167E72"/>
    <w:rsid w:val="00170360"/>
    <w:rsid w:val="001715ED"/>
    <w:rsid w:val="00171F4F"/>
    <w:rsid w:val="00172566"/>
    <w:rsid w:val="00172628"/>
    <w:rsid w:val="00172674"/>
    <w:rsid w:val="001727B0"/>
    <w:rsid w:val="00172D90"/>
    <w:rsid w:val="001738A3"/>
    <w:rsid w:val="00173E55"/>
    <w:rsid w:val="00174356"/>
    <w:rsid w:val="00174C49"/>
    <w:rsid w:val="00175C12"/>
    <w:rsid w:val="00175ECA"/>
    <w:rsid w:val="00176040"/>
    <w:rsid w:val="001766AB"/>
    <w:rsid w:val="001767EB"/>
    <w:rsid w:val="00177803"/>
    <w:rsid w:val="00177FDD"/>
    <w:rsid w:val="0018005C"/>
    <w:rsid w:val="00180496"/>
    <w:rsid w:val="0018097B"/>
    <w:rsid w:val="001809C1"/>
    <w:rsid w:val="00180ABF"/>
    <w:rsid w:val="0018128A"/>
    <w:rsid w:val="001817F6"/>
    <w:rsid w:val="00181AA0"/>
    <w:rsid w:val="00181F24"/>
    <w:rsid w:val="00182AE6"/>
    <w:rsid w:val="00183018"/>
    <w:rsid w:val="00183A68"/>
    <w:rsid w:val="00183DA2"/>
    <w:rsid w:val="00183E27"/>
    <w:rsid w:val="00184AB5"/>
    <w:rsid w:val="0018504B"/>
    <w:rsid w:val="00185744"/>
    <w:rsid w:val="00185B88"/>
    <w:rsid w:val="00185CF2"/>
    <w:rsid w:val="00186306"/>
    <w:rsid w:val="00186965"/>
    <w:rsid w:val="00186BF3"/>
    <w:rsid w:val="00186EB6"/>
    <w:rsid w:val="001924BC"/>
    <w:rsid w:val="00192709"/>
    <w:rsid w:val="00192F0E"/>
    <w:rsid w:val="00193615"/>
    <w:rsid w:val="00193D19"/>
    <w:rsid w:val="001953A5"/>
    <w:rsid w:val="00195B8C"/>
    <w:rsid w:val="001967BD"/>
    <w:rsid w:val="001970FF"/>
    <w:rsid w:val="00197F69"/>
    <w:rsid w:val="001A07EC"/>
    <w:rsid w:val="001A0AA2"/>
    <w:rsid w:val="001A0B14"/>
    <w:rsid w:val="001A0CC7"/>
    <w:rsid w:val="001A107C"/>
    <w:rsid w:val="001A15A7"/>
    <w:rsid w:val="001A1D03"/>
    <w:rsid w:val="001A1DB8"/>
    <w:rsid w:val="001A2F3C"/>
    <w:rsid w:val="001A37D0"/>
    <w:rsid w:val="001A396E"/>
    <w:rsid w:val="001A3B75"/>
    <w:rsid w:val="001A3F88"/>
    <w:rsid w:val="001A4350"/>
    <w:rsid w:val="001A534D"/>
    <w:rsid w:val="001A5901"/>
    <w:rsid w:val="001A5AC6"/>
    <w:rsid w:val="001A5B4C"/>
    <w:rsid w:val="001A5E04"/>
    <w:rsid w:val="001A6D3A"/>
    <w:rsid w:val="001A6EAE"/>
    <w:rsid w:val="001A7677"/>
    <w:rsid w:val="001A7C22"/>
    <w:rsid w:val="001B0F07"/>
    <w:rsid w:val="001B1065"/>
    <w:rsid w:val="001B28E0"/>
    <w:rsid w:val="001B2B67"/>
    <w:rsid w:val="001B3054"/>
    <w:rsid w:val="001B33AA"/>
    <w:rsid w:val="001B33E0"/>
    <w:rsid w:val="001B398A"/>
    <w:rsid w:val="001B3B86"/>
    <w:rsid w:val="001B443E"/>
    <w:rsid w:val="001B45CD"/>
    <w:rsid w:val="001B4801"/>
    <w:rsid w:val="001B4AF0"/>
    <w:rsid w:val="001B6331"/>
    <w:rsid w:val="001B645D"/>
    <w:rsid w:val="001B6C91"/>
    <w:rsid w:val="001B6D1B"/>
    <w:rsid w:val="001B7374"/>
    <w:rsid w:val="001B7809"/>
    <w:rsid w:val="001C034D"/>
    <w:rsid w:val="001C07F9"/>
    <w:rsid w:val="001C1A9D"/>
    <w:rsid w:val="001C21D7"/>
    <w:rsid w:val="001C26D8"/>
    <w:rsid w:val="001C2FAA"/>
    <w:rsid w:val="001C35E7"/>
    <w:rsid w:val="001C41A7"/>
    <w:rsid w:val="001C438A"/>
    <w:rsid w:val="001C4A28"/>
    <w:rsid w:val="001C4DF6"/>
    <w:rsid w:val="001C650D"/>
    <w:rsid w:val="001C74A3"/>
    <w:rsid w:val="001C7894"/>
    <w:rsid w:val="001C7F96"/>
    <w:rsid w:val="001D013C"/>
    <w:rsid w:val="001D06C7"/>
    <w:rsid w:val="001D07B7"/>
    <w:rsid w:val="001D1F4F"/>
    <w:rsid w:val="001D21AA"/>
    <w:rsid w:val="001D2C2C"/>
    <w:rsid w:val="001D31DA"/>
    <w:rsid w:val="001D3DB3"/>
    <w:rsid w:val="001D436F"/>
    <w:rsid w:val="001D5338"/>
    <w:rsid w:val="001D5F55"/>
    <w:rsid w:val="001D7585"/>
    <w:rsid w:val="001D7FA0"/>
    <w:rsid w:val="001E05DA"/>
    <w:rsid w:val="001E0840"/>
    <w:rsid w:val="001E0EC6"/>
    <w:rsid w:val="001E16CF"/>
    <w:rsid w:val="001E1748"/>
    <w:rsid w:val="001E183B"/>
    <w:rsid w:val="001E1B3E"/>
    <w:rsid w:val="001E1BB5"/>
    <w:rsid w:val="001E1E58"/>
    <w:rsid w:val="001E1FA8"/>
    <w:rsid w:val="001E2A02"/>
    <w:rsid w:val="001E355A"/>
    <w:rsid w:val="001E3849"/>
    <w:rsid w:val="001E3E36"/>
    <w:rsid w:val="001E3F0F"/>
    <w:rsid w:val="001E44F8"/>
    <w:rsid w:val="001E4538"/>
    <w:rsid w:val="001E48A6"/>
    <w:rsid w:val="001E4969"/>
    <w:rsid w:val="001E4FBE"/>
    <w:rsid w:val="001E5C31"/>
    <w:rsid w:val="001E5DB3"/>
    <w:rsid w:val="001E6164"/>
    <w:rsid w:val="001E6F11"/>
    <w:rsid w:val="001E7439"/>
    <w:rsid w:val="001E76B1"/>
    <w:rsid w:val="001F0BA9"/>
    <w:rsid w:val="001F0FB5"/>
    <w:rsid w:val="001F10DD"/>
    <w:rsid w:val="001F1284"/>
    <w:rsid w:val="001F142A"/>
    <w:rsid w:val="001F1B10"/>
    <w:rsid w:val="001F1CE0"/>
    <w:rsid w:val="001F2C94"/>
    <w:rsid w:val="001F34A7"/>
    <w:rsid w:val="001F37E3"/>
    <w:rsid w:val="001F3DAE"/>
    <w:rsid w:val="001F405F"/>
    <w:rsid w:val="001F4116"/>
    <w:rsid w:val="001F41C9"/>
    <w:rsid w:val="001F4470"/>
    <w:rsid w:val="001F485B"/>
    <w:rsid w:val="001F4CB6"/>
    <w:rsid w:val="001F4E6E"/>
    <w:rsid w:val="001F5B4F"/>
    <w:rsid w:val="001F795E"/>
    <w:rsid w:val="001F7B2C"/>
    <w:rsid w:val="001F7B46"/>
    <w:rsid w:val="001F7F25"/>
    <w:rsid w:val="00200138"/>
    <w:rsid w:val="00200246"/>
    <w:rsid w:val="0020036D"/>
    <w:rsid w:val="0020104C"/>
    <w:rsid w:val="00201D4F"/>
    <w:rsid w:val="002020BA"/>
    <w:rsid w:val="00202373"/>
    <w:rsid w:val="002025B4"/>
    <w:rsid w:val="00203968"/>
    <w:rsid w:val="00203CD0"/>
    <w:rsid w:val="00203E89"/>
    <w:rsid w:val="0020484A"/>
    <w:rsid w:val="00205E7B"/>
    <w:rsid w:val="00205F9A"/>
    <w:rsid w:val="002070FC"/>
    <w:rsid w:val="0020758A"/>
    <w:rsid w:val="00207BD0"/>
    <w:rsid w:val="00207E22"/>
    <w:rsid w:val="002105C0"/>
    <w:rsid w:val="002105CD"/>
    <w:rsid w:val="00210866"/>
    <w:rsid w:val="00210E2E"/>
    <w:rsid w:val="0021141B"/>
    <w:rsid w:val="002122C3"/>
    <w:rsid w:val="002123EB"/>
    <w:rsid w:val="002128E1"/>
    <w:rsid w:val="00212A7A"/>
    <w:rsid w:val="00213888"/>
    <w:rsid w:val="00214C5A"/>
    <w:rsid w:val="00214F52"/>
    <w:rsid w:val="00215423"/>
    <w:rsid w:val="00216574"/>
    <w:rsid w:val="00217CBB"/>
    <w:rsid w:val="00217EC4"/>
    <w:rsid w:val="002201AD"/>
    <w:rsid w:val="0022175F"/>
    <w:rsid w:val="002217EC"/>
    <w:rsid w:val="00222B59"/>
    <w:rsid w:val="00222CDF"/>
    <w:rsid w:val="00223809"/>
    <w:rsid w:val="002238E2"/>
    <w:rsid w:val="00223EDE"/>
    <w:rsid w:val="00224C8B"/>
    <w:rsid w:val="002255B7"/>
    <w:rsid w:val="00226E4D"/>
    <w:rsid w:val="002276CA"/>
    <w:rsid w:val="00227916"/>
    <w:rsid w:val="00227DAF"/>
    <w:rsid w:val="00230D78"/>
    <w:rsid w:val="00230E69"/>
    <w:rsid w:val="0023190D"/>
    <w:rsid w:val="00231B22"/>
    <w:rsid w:val="002325B7"/>
    <w:rsid w:val="00232661"/>
    <w:rsid w:val="00233100"/>
    <w:rsid w:val="00233385"/>
    <w:rsid w:val="002334CC"/>
    <w:rsid w:val="0023403D"/>
    <w:rsid w:val="00234236"/>
    <w:rsid w:val="002342A2"/>
    <w:rsid w:val="00234842"/>
    <w:rsid w:val="00234D8B"/>
    <w:rsid w:val="00234F2B"/>
    <w:rsid w:val="00235134"/>
    <w:rsid w:val="00235380"/>
    <w:rsid w:val="00235C91"/>
    <w:rsid w:val="0023691A"/>
    <w:rsid w:val="00237328"/>
    <w:rsid w:val="0023749E"/>
    <w:rsid w:val="002374E9"/>
    <w:rsid w:val="002404D2"/>
    <w:rsid w:val="00240B1E"/>
    <w:rsid w:val="00240EBD"/>
    <w:rsid w:val="00241051"/>
    <w:rsid w:val="00241A02"/>
    <w:rsid w:val="00241BC6"/>
    <w:rsid w:val="00242679"/>
    <w:rsid w:val="00242685"/>
    <w:rsid w:val="00243135"/>
    <w:rsid w:val="00243208"/>
    <w:rsid w:val="002438A4"/>
    <w:rsid w:val="00243A79"/>
    <w:rsid w:val="002443E2"/>
    <w:rsid w:val="0024459E"/>
    <w:rsid w:val="002450C7"/>
    <w:rsid w:val="0024566B"/>
    <w:rsid w:val="002456E3"/>
    <w:rsid w:val="00245C83"/>
    <w:rsid w:val="0024647D"/>
    <w:rsid w:val="00246CCC"/>
    <w:rsid w:val="00246E84"/>
    <w:rsid w:val="002501E7"/>
    <w:rsid w:val="00250B76"/>
    <w:rsid w:val="002518FF"/>
    <w:rsid w:val="00251ABD"/>
    <w:rsid w:val="00251D78"/>
    <w:rsid w:val="00252149"/>
    <w:rsid w:val="00252738"/>
    <w:rsid w:val="00253151"/>
    <w:rsid w:val="00253E00"/>
    <w:rsid w:val="0025419B"/>
    <w:rsid w:val="002549E7"/>
    <w:rsid w:val="00254A61"/>
    <w:rsid w:val="00254C1B"/>
    <w:rsid w:val="00254CFF"/>
    <w:rsid w:val="00254D0B"/>
    <w:rsid w:val="002552CE"/>
    <w:rsid w:val="002552D5"/>
    <w:rsid w:val="00255751"/>
    <w:rsid w:val="002561AF"/>
    <w:rsid w:val="002562A6"/>
    <w:rsid w:val="00256398"/>
    <w:rsid w:val="002565CC"/>
    <w:rsid w:val="0025662D"/>
    <w:rsid w:val="00256827"/>
    <w:rsid w:val="00256DFD"/>
    <w:rsid w:val="0025772A"/>
    <w:rsid w:val="0025777A"/>
    <w:rsid w:val="0025778D"/>
    <w:rsid w:val="00257D75"/>
    <w:rsid w:val="00257EC9"/>
    <w:rsid w:val="002600AE"/>
    <w:rsid w:val="00260B5F"/>
    <w:rsid w:val="0026107B"/>
    <w:rsid w:val="00261FEA"/>
    <w:rsid w:val="00262FF3"/>
    <w:rsid w:val="002631B0"/>
    <w:rsid w:val="00263556"/>
    <w:rsid w:val="00263BBA"/>
    <w:rsid w:val="00263C88"/>
    <w:rsid w:val="0026425A"/>
    <w:rsid w:val="002643AD"/>
    <w:rsid w:val="00264883"/>
    <w:rsid w:val="002649D2"/>
    <w:rsid w:val="00265190"/>
    <w:rsid w:val="002651D4"/>
    <w:rsid w:val="00265237"/>
    <w:rsid w:val="0026539C"/>
    <w:rsid w:val="00265993"/>
    <w:rsid w:val="002664B1"/>
    <w:rsid w:val="002700B2"/>
    <w:rsid w:val="002706BD"/>
    <w:rsid w:val="00270847"/>
    <w:rsid w:val="00270C19"/>
    <w:rsid w:val="00270E28"/>
    <w:rsid w:val="00271947"/>
    <w:rsid w:val="00273147"/>
    <w:rsid w:val="00274CA2"/>
    <w:rsid w:val="00274EC4"/>
    <w:rsid w:val="002751C7"/>
    <w:rsid w:val="00275A67"/>
    <w:rsid w:val="00275D32"/>
    <w:rsid w:val="002766B9"/>
    <w:rsid w:val="00277193"/>
    <w:rsid w:val="0027778F"/>
    <w:rsid w:val="00277CD2"/>
    <w:rsid w:val="00281775"/>
    <w:rsid w:val="00281F20"/>
    <w:rsid w:val="00282256"/>
    <w:rsid w:val="0028280A"/>
    <w:rsid w:val="00282845"/>
    <w:rsid w:val="00282E9D"/>
    <w:rsid w:val="00283CF7"/>
    <w:rsid w:val="00284E0E"/>
    <w:rsid w:val="002854C3"/>
    <w:rsid w:val="00285E87"/>
    <w:rsid w:val="00285E89"/>
    <w:rsid w:val="0028748A"/>
    <w:rsid w:val="00287C63"/>
    <w:rsid w:val="00290889"/>
    <w:rsid w:val="002915AB"/>
    <w:rsid w:val="002916CE"/>
    <w:rsid w:val="00291F5E"/>
    <w:rsid w:val="002924A2"/>
    <w:rsid w:val="00293361"/>
    <w:rsid w:val="00294320"/>
    <w:rsid w:val="00294431"/>
    <w:rsid w:val="00294B20"/>
    <w:rsid w:val="002952D9"/>
    <w:rsid w:val="0029536B"/>
    <w:rsid w:val="0029538E"/>
    <w:rsid w:val="0029690E"/>
    <w:rsid w:val="0029704C"/>
    <w:rsid w:val="00297A9A"/>
    <w:rsid w:val="00297C23"/>
    <w:rsid w:val="00297E67"/>
    <w:rsid w:val="002A0230"/>
    <w:rsid w:val="002A0450"/>
    <w:rsid w:val="002A0471"/>
    <w:rsid w:val="002A0473"/>
    <w:rsid w:val="002A04E6"/>
    <w:rsid w:val="002A0622"/>
    <w:rsid w:val="002A080C"/>
    <w:rsid w:val="002A1548"/>
    <w:rsid w:val="002A2472"/>
    <w:rsid w:val="002A268D"/>
    <w:rsid w:val="002A26E0"/>
    <w:rsid w:val="002A2BE0"/>
    <w:rsid w:val="002A2C0F"/>
    <w:rsid w:val="002A3355"/>
    <w:rsid w:val="002A3357"/>
    <w:rsid w:val="002A3989"/>
    <w:rsid w:val="002A3C38"/>
    <w:rsid w:val="002A405B"/>
    <w:rsid w:val="002A4103"/>
    <w:rsid w:val="002A420D"/>
    <w:rsid w:val="002A4311"/>
    <w:rsid w:val="002A43FD"/>
    <w:rsid w:val="002A5020"/>
    <w:rsid w:val="002A511E"/>
    <w:rsid w:val="002A54EC"/>
    <w:rsid w:val="002A56CB"/>
    <w:rsid w:val="002A59B7"/>
    <w:rsid w:val="002A65BB"/>
    <w:rsid w:val="002A689C"/>
    <w:rsid w:val="002A694A"/>
    <w:rsid w:val="002A6C4E"/>
    <w:rsid w:val="002A75D7"/>
    <w:rsid w:val="002A7E29"/>
    <w:rsid w:val="002B017E"/>
    <w:rsid w:val="002B02AA"/>
    <w:rsid w:val="002B1079"/>
    <w:rsid w:val="002B1562"/>
    <w:rsid w:val="002B15ED"/>
    <w:rsid w:val="002B1857"/>
    <w:rsid w:val="002B1B30"/>
    <w:rsid w:val="002B2C65"/>
    <w:rsid w:val="002B434A"/>
    <w:rsid w:val="002B452B"/>
    <w:rsid w:val="002B4655"/>
    <w:rsid w:val="002B46CE"/>
    <w:rsid w:val="002B4BD2"/>
    <w:rsid w:val="002B5037"/>
    <w:rsid w:val="002B5987"/>
    <w:rsid w:val="002B626E"/>
    <w:rsid w:val="002B6321"/>
    <w:rsid w:val="002B6D1D"/>
    <w:rsid w:val="002B6E64"/>
    <w:rsid w:val="002B7686"/>
    <w:rsid w:val="002B7E08"/>
    <w:rsid w:val="002C02CE"/>
    <w:rsid w:val="002C1390"/>
    <w:rsid w:val="002C1568"/>
    <w:rsid w:val="002C1A4E"/>
    <w:rsid w:val="002C2392"/>
    <w:rsid w:val="002C24ED"/>
    <w:rsid w:val="002C3946"/>
    <w:rsid w:val="002C3D74"/>
    <w:rsid w:val="002C3E34"/>
    <w:rsid w:val="002C42EB"/>
    <w:rsid w:val="002C4948"/>
    <w:rsid w:val="002C4F3E"/>
    <w:rsid w:val="002C564D"/>
    <w:rsid w:val="002C61F3"/>
    <w:rsid w:val="002C6840"/>
    <w:rsid w:val="002C6D6A"/>
    <w:rsid w:val="002C7AA2"/>
    <w:rsid w:val="002C7DB7"/>
    <w:rsid w:val="002D007B"/>
    <w:rsid w:val="002D0215"/>
    <w:rsid w:val="002D2B1F"/>
    <w:rsid w:val="002D2D72"/>
    <w:rsid w:val="002D2E50"/>
    <w:rsid w:val="002D2FBB"/>
    <w:rsid w:val="002D313A"/>
    <w:rsid w:val="002D39E4"/>
    <w:rsid w:val="002D54B4"/>
    <w:rsid w:val="002D5820"/>
    <w:rsid w:val="002D5A9D"/>
    <w:rsid w:val="002D63A6"/>
    <w:rsid w:val="002D7210"/>
    <w:rsid w:val="002E0FB8"/>
    <w:rsid w:val="002E1450"/>
    <w:rsid w:val="002E1595"/>
    <w:rsid w:val="002E16E4"/>
    <w:rsid w:val="002E1733"/>
    <w:rsid w:val="002E17FB"/>
    <w:rsid w:val="002E191A"/>
    <w:rsid w:val="002E1BFF"/>
    <w:rsid w:val="002E1EF2"/>
    <w:rsid w:val="002E20E8"/>
    <w:rsid w:val="002E24AB"/>
    <w:rsid w:val="002E2A33"/>
    <w:rsid w:val="002E2F57"/>
    <w:rsid w:val="002E2FC4"/>
    <w:rsid w:val="002E3351"/>
    <w:rsid w:val="002E378A"/>
    <w:rsid w:val="002E3EAC"/>
    <w:rsid w:val="002E4142"/>
    <w:rsid w:val="002E428D"/>
    <w:rsid w:val="002E4C42"/>
    <w:rsid w:val="002E4CA9"/>
    <w:rsid w:val="002E4F25"/>
    <w:rsid w:val="002E5E33"/>
    <w:rsid w:val="002E7606"/>
    <w:rsid w:val="002E78B1"/>
    <w:rsid w:val="002F07EF"/>
    <w:rsid w:val="002F0D1D"/>
    <w:rsid w:val="002F1FCC"/>
    <w:rsid w:val="002F295F"/>
    <w:rsid w:val="002F2F00"/>
    <w:rsid w:val="002F3054"/>
    <w:rsid w:val="002F31C0"/>
    <w:rsid w:val="002F33E7"/>
    <w:rsid w:val="002F34F4"/>
    <w:rsid w:val="002F356C"/>
    <w:rsid w:val="002F49B6"/>
    <w:rsid w:val="002F4F92"/>
    <w:rsid w:val="002F6033"/>
    <w:rsid w:val="002F63A0"/>
    <w:rsid w:val="002F6983"/>
    <w:rsid w:val="002F72C8"/>
    <w:rsid w:val="002F7882"/>
    <w:rsid w:val="003001C3"/>
    <w:rsid w:val="003003B2"/>
    <w:rsid w:val="00300589"/>
    <w:rsid w:val="00301080"/>
    <w:rsid w:val="00301132"/>
    <w:rsid w:val="00301425"/>
    <w:rsid w:val="003019AF"/>
    <w:rsid w:val="00301D80"/>
    <w:rsid w:val="003032DA"/>
    <w:rsid w:val="00303374"/>
    <w:rsid w:val="00303957"/>
    <w:rsid w:val="00303ACC"/>
    <w:rsid w:val="003041C2"/>
    <w:rsid w:val="00304B78"/>
    <w:rsid w:val="00304D67"/>
    <w:rsid w:val="00305579"/>
    <w:rsid w:val="003055EF"/>
    <w:rsid w:val="00305C4E"/>
    <w:rsid w:val="00305D9F"/>
    <w:rsid w:val="00305E55"/>
    <w:rsid w:val="003060C7"/>
    <w:rsid w:val="003069CB"/>
    <w:rsid w:val="00306A15"/>
    <w:rsid w:val="00306B00"/>
    <w:rsid w:val="00306E57"/>
    <w:rsid w:val="00306FEC"/>
    <w:rsid w:val="003079BD"/>
    <w:rsid w:val="00307B60"/>
    <w:rsid w:val="00310565"/>
    <w:rsid w:val="00310699"/>
    <w:rsid w:val="00311442"/>
    <w:rsid w:val="00311483"/>
    <w:rsid w:val="0031173A"/>
    <w:rsid w:val="003123AE"/>
    <w:rsid w:val="00314316"/>
    <w:rsid w:val="003146BA"/>
    <w:rsid w:val="00315355"/>
    <w:rsid w:val="00315489"/>
    <w:rsid w:val="003159D5"/>
    <w:rsid w:val="003160B9"/>
    <w:rsid w:val="00316A4C"/>
    <w:rsid w:val="00316DB1"/>
    <w:rsid w:val="003174AD"/>
    <w:rsid w:val="003175AF"/>
    <w:rsid w:val="00317B19"/>
    <w:rsid w:val="00320658"/>
    <w:rsid w:val="00320E3B"/>
    <w:rsid w:val="0032152D"/>
    <w:rsid w:val="00321594"/>
    <w:rsid w:val="00321B56"/>
    <w:rsid w:val="00321D13"/>
    <w:rsid w:val="00321EBC"/>
    <w:rsid w:val="003221A6"/>
    <w:rsid w:val="003228DD"/>
    <w:rsid w:val="0032294D"/>
    <w:rsid w:val="00322C66"/>
    <w:rsid w:val="003233B7"/>
    <w:rsid w:val="00323BD9"/>
    <w:rsid w:val="00323D79"/>
    <w:rsid w:val="00323E13"/>
    <w:rsid w:val="00323EBE"/>
    <w:rsid w:val="0032402A"/>
    <w:rsid w:val="0032504C"/>
    <w:rsid w:val="003253B7"/>
    <w:rsid w:val="00325522"/>
    <w:rsid w:val="00325E84"/>
    <w:rsid w:val="003266D8"/>
    <w:rsid w:val="003306CB"/>
    <w:rsid w:val="00331522"/>
    <w:rsid w:val="00332092"/>
    <w:rsid w:val="00332F61"/>
    <w:rsid w:val="00333612"/>
    <w:rsid w:val="00333C22"/>
    <w:rsid w:val="00333D60"/>
    <w:rsid w:val="00333EFB"/>
    <w:rsid w:val="0033477B"/>
    <w:rsid w:val="00335186"/>
    <w:rsid w:val="0033577B"/>
    <w:rsid w:val="00335A37"/>
    <w:rsid w:val="00336015"/>
    <w:rsid w:val="00336FFE"/>
    <w:rsid w:val="00337442"/>
    <w:rsid w:val="00337FD2"/>
    <w:rsid w:val="00340988"/>
    <w:rsid w:val="00341854"/>
    <w:rsid w:val="00342836"/>
    <w:rsid w:val="00343D66"/>
    <w:rsid w:val="00345CD2"/>
    <w:rsid w:val="003461AF"/>
    <w:rsid w:val="003462B7"/>
    <w:rsid w:val="003470F7"/>
    <w:rsid w:val="00350270"/>
    <w:rsid w:val="0035035E"/>
    <w:rsid w:val="003506AF"/>
    <w:rsid w:val="0035093F"/>
    <w:rsid w:val="003510CD"/>
    <w:rsid w:val="00352625"/>
    <w:rsid w:val="00352831"/>
    <w:rsid w:val="003529EA"/>
    <w:rsid w:val="00353CA4"/>
    <w:rsid w:val="0035407A"/>
    <w:rsid w:val="00354961"/>
    <w:rsid w:val="00354B2B"/>
    <w:rsid w:val="00354B49"/>
    <w:rsid w:val="00354E3A"/>
    <w:rsid w:val="003558FC"/>
    <w:rsid w:val="003559BE"/>
    <w:rsid w:val="00355A2E"/>
    <w:rsid w:val="00355B5D"/>
    <w:rsid w:val="00355DBB"/>
    <w:rsid w:val="00356729"/>
    <w:rsid w:val="003571FD"/>
    <w:rsid w:val="00357389"/>
    <w:rsid w:val="003575AE"/>
    <w:rsid w:val="003576C4"/>
    <w:rsid w:val="00357798"/>
    <w:rsid w:val="00357850"/>
    <w:rsid w:val="00357A1B"/>
    <w:rsid w:val="00357BD9"/>
    <w:rsid w:val="00357D34"/>
    <w:rsid w:val="00357D35"/>
    <w:rsid w:val="003601C8"/>
    <w:rsid w:val="003609D0"/>
    <w:rsid w:val="00360EC3"/>
    <w:rsid w:val="00361187"/>
    <w:rsid w:val="003614D1"/>
    <w:rsid w:val="00361950"/>
    <w:rsid w:val="00361E97"/>
    <w:rsid w:val="0036260A"/>
    <w:rsid w:val="003628C9"/>
    <w:rsid w:val="00362C2C"/>
    <w:rsid w:val="00363455"/>
    <w:rsid w:val="003637C1"/>
    <w:rsid w:val="00363A4D"/>
    <w:rsid w:val="00363A93"/>
    <w:rsid w:val="00363C80"/>
    <w:rsid w:val="00364542"/>
    <w:rsid w:val="00364953"/>
    <w:rsid w:val="00364AF0"/>
    <w:rsid w:val="00364D6C"/>
    <w:rsid w:val="00364F5F"/>
    <w:rsid w:val="00365536"/>
    <w:rsid w:val="003663C7"/>
    <w:rsid w:val="00366507"/>
    <w:rsid w:val="00366ABA"/>
    <w:rsid w:val="00367E8A"/>
    <w:rsid w:val="00370022"/>
    <w:rsid w:val="00370496"/>
    <w:rsid w:val="0037091E"/>
    <w:rsid w:val="00370D63"/>
    <w:rsid w:val="00370FFF"/>
    <w:rsid w:val="00371773"/>
    <w:rsid w:val="00372949"/>
    <w:rsid w:val="00373C48"/>
    <w:rsid w:val="0037424C"/>
    <w:rsid w:val="0037462A"/>
    <w:rsid w:val="00374646"/>
    <w:rsid w:val="00374E06"/>
    <w:rsid w:val="003751E6"/>
    <w:rsid w:val="00375BA5"/>
    <w:rsid w:val="003769B0"/>
    <w:rsid w:val="00376CCF"/>
    <w:rsid w:val="0037749B"/>
    <w:rsid w:val="00377BC6"/>
    <w:rsid w:val="00380685"/>
    <w:rsid w:val="00380C4C"/>
    <w:rsid w:val="003823A7"/>
    <w:rsid w:val="003823D7"/>
    <w:rsid w:val="00382D8B"/>
    <w:rsid w:val="00382EB9"/>
    <w:rsid w:val="0038317E"/>
    <w:rsid w:val="0038363D"/>
    <w:rsid w:val="00383C34"/>
    <w:rsid w:val="00384304"/>
    <w:rsid w:val="00384461"/>
    <w:rsid w:val="00384FE8"/>
    <w:rsid w:val="00385AC5"/>
    <w:rsid w:val="00385BC4"/>
    <w:rsid w:val="003866F0"/>
    <w:rsid w:val="00386E05"/>
    <w:rsid w:val="00387E1A"/>
    <w:rsid w:val="00387EC3"/>
    <w:rsid w:val="0039006D"/>
    <w:rsid w:val="0039027C"/>
    <w:rsid w:val="0039068E"/>
    <w:rsid w:val="003913F6"/>
    <w:rsid w:val="00391666"/>
    <w:rsid w:val="00392381"/>
    <w:rsid w:val="00392FB5"/>
    <w:rsid w:val="00393A54"/>
    <w:rsid w:val="00393FFE"/>
    <w:rsid w:val="0039495D"/>
    <w:rsid w:val="003954F9"/>
    <w:rsid w:val="003958F0"/>
    <w:rsid w:val="0039594D"/>
    <w:rsid w:val="00395D19"/>
    <w:rsid w:val="00396404"/>
    <w:rsid w:val="00397113"/>
    <w:rsid w:val="003A014C"/>
    <w:rsid w:val="003A0445"/>
    <w:rsid w:val="003A1ACE"/>
    <w:rsid w:val="003A22E1"/>
    <w:rsid w:val="003A23A8"/>
    <w:rsid w:val="003A25F9"/>
    <w:rsid w:val="003A2932"/>
    <w:rsid w:val="003A30E8"/>
    <w:rsid w:val="003A34C5"/>
    <w:rsid w:val="003A356F"/>
    <w:rsid w:val="003A3615"/>
    <w:rsid w:val="003A3B60"/>
    <w:rsid w:val="003A3F2A"/>
    <w:rsid w:val="003A4899"/>
    <w:rsid w:val="003A4D3C"/>
    <w:rsid w:val="003A542D"/>
    <w:rsid w:val="003A553E"/>
    <w:rsid w:val="003A5DB0"/>
    <w:rsid w:val="003A5DEA"/>
    <w:rsid w:val="003A5E8D"/>
    <w:rsid w:val="003A61A8"/>
    <w:rsid w:val="003A649B"/>
    <w:rsid w:val="003A72AE"/>
    <w:rsid w:val="003A759D"/>
    <w:rsid w:val="003A7629"/>
    <w:rsid w:val="003B0122"/>
    <w:rsid w:val="003B11CE"/>
    <w:rsid w:val="003B23AF"/>
    <w:rsid w:val="003B3405"/>
    <w:rsid w:val="003B3748"/>
    <w:rsid w:val="003B3C02"/>
    <w:rsid w:val="003B3CE4"/>
    <w:rsid w:val="003B3E18"/>
    <w:rsid w:val="003B5B92"/>
    <w:rsid w:val="003B5EB9"/>
    <w:rsid w:val="003B617B"/>
    <w:rsid w:val="003B6B58"/>
    <w:rsid w:val="003B6E4F"/>
    <w:rsid w:val="003B7741"/>
    <w:rsid w:val="003C0F3A"/>
    <w:rsid w:val="003C0F90"/>
    <w:rsid w:val="003C10DD"/>
    <w:rsid w:val="003C1258"/>
    <w:rsid w:val="003C1804"/>
    <w:rsid w:val="003C18B1"/>
    <w:rsid w:val="003C25A7"/>
    <w:rsid w:val="003C2CA3"/>
    <w:rsid w:val="003C2CE6"/>
    <w:rsid w:val="003C354F"/>
    <w:rsid w:val="003C37B2"/>
    <w:rsid w:val="003C3E7B"/>
    <w:rsid w:val="003C3FD5"/>
    <w:rsid w:val="003C4501"/>
    <w:rsid w:val="003C46C2"/>
    <w:rsid w:val="003C5779"/>
    <w:rsid w:val="003C5BEA"/>
    <w:rsid w:val="003C61DE"/>
    <w:rsid w:val="003C68A5"/>
    <w:rsid w:val="003C6DB7"/>
    <w:rsid w:val="003D0965"/>
    <w:rsid w:val="003D0A72"/>
    <w:rsid w:val="003D0CC8"/>
    <w:rsid w:val="003D1362"/>
    <w:rsid w:val="003D2550"/>
    <w:rsid w:val="003D2BF7"/>
    <w:rsid w:val="003D3434"/>
    <w:rsid w:val="003D36B2"/>
    <w:rsid w:val="003D4BAB"/>
    <w:rsid w:val="003D55FA"/>
    <w:rsid w:val="003D625E"/>
    <w:rsid w:val="003D7EA3"/>
    <w:rsid w:val="003E094A"/>
    <w:rsid w:val="003E0B2A"/>
    <w:rsid w:val="003E1360"/>
    <w:rsid w:val="003E1A23"/>
    <w:rsid w:val="003E1EAA"/>
    <w:rsid w:val="003E230F"/>
    <w:rsid w:val="003E267A"/>
    <w:rsid w:val="003E2797"/>
    <w:rsid w:val="003E2A8D"/>
    <w:rsid w:val="003E2D49"/>
    <w:rsid w:val="003E416C"/>
    <w:rsid w:val="003E630E"/>
    <w:rsid w:val="003E64A6"/>
    <w:rsid w:val="003E66A1"/>
    <w:rsid w:val="003E6E1C"/>
    <w:rsid w:val="003E75D6"/>
    <w:rsid w:val="003E7D60"/>
    <w:rsid w:val="003F00CB"/>
    <w:rsid w:val="003F0248"/>
    <w:rsid w:val="003F10C5"/>
    <w:rsid w:val="003F1185"/>
    <w:rsid w:val="003F1D36"/>
    <w:rsid w:val="003F27C9"/>
    <w:rsid w:val="003F2E79"/>
    <w:rsid w:val="003F2E7E"/>
    <w:rsid w:val="003F3318"/>
    <w:rsid w:val="003F35F2"/>
    <w:rsid w:val="003F36EA"/>
    <w:rsid w:val="003F3C1A"/>
    <w:rsid w:val="003F4179"/>
    <w:rsid w:val="003F42C7"/>
    <w:rsid w:val="003F43A9"/>
    <w:rsid w:val="003F4720"/>
    <w:rsid w:val="003F4A68"/>
    <w:rsid w:val="003F5A4C"/>
    <w:rsid w:val="003F5DA4"/>
    <w:rsid w:val="003F6404"/>
    <w:rsid w:val="003F640D"/>
    <w:rsid w:val="003F6A20"/>
    <w:rsid w:val="003F75BC"/>
    <w:rsid w:val="0040003E"/>
    <w:rsid w:val="004021AA"/>
    <w:rsid w:val="00402430"/>
    <w:rsid w:val="004025BA"/>
    <w:rsid w:val="00402651"/>
    <w:rsid w:val="004026DD"/>
    <w:rsid w:val="00402760"/>
    <w:rsid w:val="00402B35"/>
    <w:rsid w:val="00403F2F"/>
    <w:rsid w:val="004046BD"/>
    <w:rsid w:val="00405512"/>
    <w:rsid w:val="004056C7"/>
    <w:rsid w:val="00405D32"/>
    <w:rsid w:val="004062EB"/>
    <w:rsid w:val="00406C0D"/>
    <w:rsid w:val="00406E24"/>
    <w:rsid w:val="0040734C"/>
    <w:rsid w:val="00407707"/>
    <w:rsid w:val="0040771C"/>
    <w:rsid w:val="00407A49"/>
    <w:rsid w:val="00407FF8"/>
    <w:rsid w:val="004105CD"/>
    <w:rsid w:val="0041067F"/>
    <w:rsid w:val="004106EC"/>
    <w:rsid w:val="00410AA5"/>
    <w:rsid w:val="00410DE2"/>
    <w:rsid w:val="004112C2"/>
    <w:rsid w:val="00411755"/>
    <w:rsid w:val="0041282C"/>
    <w:rsid w:val="0041332D"/>
    <w:rsid w:val="004133FD"/>
    <w:rsid w:val="004136D6"/>
    <w:rsid w:val="0041397C"/>
    <w:rsid w:val="0041404D"/>
    <w:rsid w:val="00414409"/>
    <w:rsid w:val="0041449B"/>
    <w:rsid w:val="00414971"/>
    <w:rsid w:val="00414D6C"/>
    <w:rsid w:val="00415D09"/>
    <w:rsid w:val="00416255"/>
    <w:rsid w:val="004164DD"/>
    <w:rsid w:val="00416843"/>
    <w:rsid w:val="00416BFA"/>
    <w:rsid w:val="00416C58"/>
    <w:rsid w:val="00417CC8"/>
    <w:rsid w:val="00417F8B"/>
    <w:rsid w:val="0042027C"/>
    <w:rsid w:val="004202F9"/>
    <w:rsid w:val="00420884"/>
    <w:rsid w:val="0042164B"/>
    <w:rsid w:val="00421E2C"/>
    <w:rsid w:val="00421E75"/>
    <w:rsid w:val="00422897"/>
    <w:rsid w:val="00422A2B"/>
    <w:rsid w:val="00422B77"/>
    <w:rsid w:val="004233D7"/>
    <w:rsid w:val="00423BB5"/>
    <w:rsid w:val="00423DCB"/>
    <w:rsid w:val="00424C44"/>
    <w:rsid w:val="0042505E"/>
    <w:rsid w:val="0042538C"/>
    <w:rsid w:val="00425AF7"/>
    <w:rsid w:val="00426568"/>
    <w:rsid w:val="00426CF6"/>
    <w:rsid w:val="004270FA"/>
    <w:rsid w:val="00427302"/>
    <w:rsid w:val="00430655"/>
    <w:rsid w:val="00430BF6"/>
    <w:rsid w:val="00430CC8"/>
    <w:rsid w:val="004317BC"/>
    <w:rsid w:val="00431938"/>
    <w:rsid w:val="0043532F"/>
    <w:rsid w:val="00435B8E"/>
    <w:rsid w:val="00435FAB"/>
    <w:rsid w:val="00436428"/>
    <w:rsid w:val="00437153"/>
    <w:rsid w:val="0044010A"/>
    <w:rsid w:val="004402C1"/>
    <w:rsid w:val="00441192"/>
    <w:rsid w:val="004412D1"/>
    <w:rsid w:val="0044195C"/>
    <w:rsid w:val="00441DF4"/>
    <w:rsid w:val="00441ED9"/>
    <w:rsid w:val="00441F0B"/>
    <w:rsid w:val="00442016"/>
    <w:rsid w:val="00442D3E"/>
    <w:rsid w:val="004432D9"/>
    <w:rsid w:val="00443631"/>
    <w:rsid w:val="00443FC2"/>
    <w:rsid w:val="0044409C"/>
    <w:rsid w:val="00445228"/>
    <w:rsid w:val="00445AAD"/>
    <w:rsid w:val="004463BF"/>
    <w:rsid w:val="00446C5D"/>
    <w:rsid w:val="00446D74"/>
    <w:rsid w:val="004476FF"/>
    <w:rsid w:val="00447CD0"/>
    <w:rsid w:val="00447DA7"/>
    <w:rsid w:val="00447E20"/>
    <w:rsid w:val="0045106C"/>
    <w:rsid w:val="004511D1"/>
    <w:rsid w:val="004522F1"/>
    <w:rsid w:val="00452615"/>
    <w:rsid w:val="00452AEB"/>
    <w:rsid w:val="0045410D"/>
    <w:rsid w:val="00454704"/>
    <w:rsid w:val="0045483A"/>
    <w:rsid w:val="00454892"/>
    <w:rsid w:val="00454B8D"/>
    <w:rsid w:val="0045665F"/>
    <w:rsid w:val="00456805"/>
    <w:rsid w:val="00456C92"/>
    <w:rsid w:val="00457552"/>
    <w:rsid w:val="00457924"/>
    <w:rsid w:val="00457CF0"/>
    <w:rsid w:val="004605E7"/>
    <w:rsid w:val="00460904"/>
    <w:rsid w:val="00461767"/>
    <w:rsid w:val="00461C09"/>
    <w:rsid w:val="00461F01"/>
    <w:rsid w:val="00462060"/>
    <w:rsid w:val="004623C2"/>
    <w:rsid w:val="00462845"/>
    <w:rsid w:val="00462886"/>
    <w:rsid w:val="00462EF3"/>
    <w:rsid w:val="004630A5"/>
    <w:rsid w:val="004630A6"/>
    <w:rsid w:val="00463CB2"/>
    <w:rsid w:val="00464252"/>
    <w:rsid w:val="004648E7"/>
    <w:rsid w:val="00464913"/>
    <w:rsid w:val="00464976"/>
    <w:rsid w:val="00464CC7"/>
    <w:rsid w:val="00467F38"/>
    <w:rsid w:val="00470520"/>
    <w:rsid w:val="00471604"/>
    <w:rsid w:val="0047184A"/>
    <w:rsid w:val="00472925"/>
    <w:rsid w:val="004729D2"/>
    <w:rsid w:val="00472F99"/>
    <w:rsid w:val="004739D3"/>
    <w:rsid w:val="00473C6B"/>
    <w:rsid w:val="00474014"/>
    <w:rsid w:val="00474214"/>
    <w:rsid w:val="004751B4"/>
    <w:rsid w:val="004760DC"/>
    <w:rsid w:val="0047710B"/>
    <w:rsid w:val="0047742D"/>
    <w:rsid w:val="0047767A"/>
    <w:rsid w:val="00477AB3"/>
    <w:rsid w:val="00477C5A"/>
    <w:rsid w:val="00477CEA"/>
    <w:rsid w:val="00480030"/>
    <w:rsid w:val="004814AE"/>
    <w:rsid w:val="00481B43"/>
    <w:rsid w:val="004827F7"/>
    <w:rsid w:val="00482A50"/>
    <w:rsid w:val="00482BFA"/>
    <w:rsid w:val="004832D1"/>
    <w:rsid w:val="00483317"/>
    <w:rsid w:val="00484BCB"/>
    <w:rsid w:val="00484F49"/>
    <w:rsid w:val="004856E9"/>
    <w:rsid w:val="00485A8E"/>
    <w:rsid w:val="00485CE3"/>
    <w:rsid w:val="00486BE1"/>
    <w:rsid w:val="0048706F"/>
    <w:rsid w:val="004871D6"/>
    <w:rsid w:val="00487232"/>
    <w:rsid w:val="0048750B"/>
    <w:rsid w:val="00487635"/>
    <w:rsid w:val="00487B9D"/>
    <w:rsid w:val="00487DC8"/>
    <w:rsid w:val="00487E12"/>
    <w:rsid w:val="004903A2"/>
    <w:rsid w:val="004904C9"/>
    <w:rsid w:val="00490F9B"/>
    <w:rsid w:val="00491ADE"/>
    <w:rsid w:val="00491F4A"/>
    <w:rsid w:val="0049256F"/>
    <w:rsid w:val="004928B9"/>
    <w:rsid w:val="00492935"/>
    <w:rsid w:val="00492DD7"/>
    <w:rsid w:val="004949FD"/>
    <w:rsid w:val="00494C67"/>
    <w:rsid w:val="00494CD1"/>
    <w:rsid w:val="00494D9B"/>
    <w:rsid w:val="0049507A"/>
    <w:rsid w:val="00495086"/>
    <w:rsid w:val="00495238"/>
    <w:rsid w:val="004952FE"/>
    <w:rsid w:val="004955F6"/>
    <w:rsid w:val="00495A2B"/>
    <w:rsid w:val="004968A5"/>
    <w:rsid w:val="00496E20"/>
    <w:rsid w:val="00496F57"/>
    <w:rsid w:val="00497D1F"/>
    <w:rsid w:val="00497E6D"/>
    <w:rsid w:val="004A05A2"/>
    <w:rsid w:val="004A05D6"/>
    <w:rsid w:val="004A0656"/>
    <w:rsid w:val="004A0C71"/>
    <w:rsid w:val="004A1973"/>
    <w:rsid w:val="004A2598"/>
    <w:rsid w:val="004A25A2"/>
    <w:rsid w:val="004A2E6E"/>
    <w:rsid w:val="004A3713"/>
    <w:rsid w:val="004A38D9"/>
    <w:rsid w:val="004A3BD1"/>
    <w:rsid w:val="004A3FBA"/>
    <w:rsid w:val="004A476F"/>
    <w:rsid w:val="004A4883"/>
    <w:rsid w:val="004A4DBA"/>
    <w:rsid w:val="004A4F41"/>
    <w:rsid w:val="004A5447"/>
    <w:rsid w:val="004A58B2"/>
    <w:rsid w:val="004A5F29"/>
    <w:rsid w:val="004A66E9"/>
    <w:rsid w:val="004A6D70"/>
    <w:rsid w:val="004A71C8"/>
    <w:rsid w:val="004B150D"/>
    <w:rsid w:val="004B1534"/>
    <w:rsid w:val="004B2661"/>
    <w:rsid w:val="004B28A3"/>
    <w:rsid w:val="004B3562"/>
    <w:rsid w:val="004B3598"/>
    <w:rsid w:val="004B3CA8"/>
    <w:rsid w:val="004B4354"/>
    <w:rsid w:val="004B46CC"/>
    <w:rsid w:val="004B4B47"/>
    <w:rsid w:val="004B4C0F"/>
    <w:rsid w:val="004B6C64"/>
    <w:rsid w:val="004B75AF"/>
    <w:rsid w:val="004B79AD"/>
    <w:rsid w:val="004B7CCB"/>
    <w:rsid w:val="004B7D56"/>
    <w:rsid w:val="004C0073"/>
    <w:rsid w:val="004C0551"/>
    <w:rsid w:val="004C0704"/>
    <w:rsid w:val="004C0C08"/>
    <w:rsid w:val="004C0CAE"/>
    <w:rsid w:val="004C335F"/>
    <w:rsid w:val="004C3430"/>
    <w:rsid w:val="004C3463"/>
    <w:rsid w:val="004C53D3"/>
    <w:rsid w:val="004C5D63"/>
    <w:rsid w:val="004C6016"/>
    <w:rsid w:val="004C6177"/>
    <w:rsid w:val="004C6387"/>
    <w:rsid w:val="004C6915"/>
    <w:rsid w:val="004C6E96"/>
    <w:rsid w:val="004C7268"/>
    <w:rsid w:val="004D139C"/>
    <w:rsid w:val="004D151C"/>
    <w:rsid w:val="004D1989"/>
    <w:rsid w:val="004D1E2F"/>
    <w:rsid w:val="004D342F"/>
    <w:rsid w:val="004D42EF"/>
    <w:rsid w:val="004D45CD"/>
    <w:rsid w:val="004D4E95"/>
    <w:rsid w:val="004D513F"/>
    <w:rsid w:val="004D5DA2"/>
    <w:rsid w:val="004D61D8"/>
    <w:rsid w:val="004D624B"/>
    <w:rsid w:val="004D7308"/>
    <w:rsid w:val="004E00D9"/>
    <w:rsid w:val="004E03DA"/>
    <w:rsid w:val="004E0F19"/>
    <w:rsid w:val="004E232E"/>
    <w:rsid w:val="004E25E8"/>
    <w:rsid w:val="004E2AE7"/>
    <w:rsid w:val="004E3172"/>
    <w:rsid w:val="004E4E9B"/>
    <w:rsid w:val="004E6271"/>
    <w:rsid w:val="004E65DF"/>
    <w:rsid w:val="004E67F3"/>
    <w:rsid w:val="004E6BE4"/>
    <w:rsid w:val="004E7561"/>
    <w:rsid w:val="004E7E9D"/>
    <w:rsid w:val="004F0245"/>
    <w:rsid w:val="004F0D04"/>
    <w:rsid w:val="004F0D57"/>
    <w:rsid w:val="004F212E"/>
    <w:rsid w:val="004F2972"/>
    <w:rsid w:val="004F2A6D"/>
    <w:rsid w:val="004F3883"/>
    <w:rsid w:val="004F3EFE"/>
    <w:rsid w:val="004F42B6"/>
    <w:rsid w:val="004F44B1"/>
    <w:rsid w:val="004F4D61"/>
    <w:rsid w:val="004F538E"/>
    <w:rsid w:val="004F5CF4"/>
    <w:rsid w:val="004F6159"/>
    <w:rsid w:val="004F61C3"/>
    <w:rsid w:val="004F633A"/>
    <w:rsid w:val="004F698D"/>
    <w:rsid w:val="004F7FD5"/>
    <w:rsid w:val="005011B6"/>
    <w:rsid w:val="00501747"/>
    <w:rsid w:val="0050253C"/>
    <w:rsid w:val="0050281E"/>
    <w:rsid w:val="005029AC"/>
    <w:rsid w:val="00502B89"/>
    <w:rsid w:val="005034EC"/>
    <w:rsid w:val="00503502"/>
    <w:rsid w:val="00504149"/>
    <w:rsid w:val="00504972"/>
    <w:rsid w:val="00504A66"/>
    <w:rsid w:val="00504FE3"/>
    <w:rsid w:val="005051B0"/>
    <w:rsid w:val="005052A3"/>
    <w:rsid w:val="00505331"/>
    <w:rsid w:val="00505ACD"/>
    <w:rsid w:val="00506397"/>
    <w:rsid w:val="00506B95"/>
    <w:rsid w:val="0050751F"/>
    <w:rsid w:val="00507701"/>
    <w:rsid w:val="00507AA9"/>
    <w:rsid w:val="00507B96"/>
    <w:rsid w:val="00507F4D"/>
    <w:rsid w:val="00510614"/>
    <w:rsid w:val="0051080F"/>
    <w:rsid w:val="00511C14"/>
    <w:rsid w:val="00512105"/>
    <w:rsid w:val="00512330"/>
    <w:rsid w:val="00513075"/>
    <w:rsid w:val="00513297"/>
    <w:rsid w:val="005136E9"/>
    <w:rsid w:val="005139F8"/>
    <w:rsid w:val="00513EB5"/>
    <w:rsid w:val="00514D1B"/>
    <w:rsid w:val="00514D58"/>
    <w:rsid w:val="0051526A"/>
    <w:rsid w:val="0051531A"/>
    <w:rsid w:val="00515330"/>
    <w:rsid w:val="0051555A"/>
    <w:rsid w:val="00516539"/>
    <w:rsid w:val="00516C56"/>
    <w:rsid w:val="00516D0E"/>
    <w:rsid w:val="00517149"/>
    <w:rsid w:val="00517370"/>
    <w:rsid w:val="00520112"/>
    <w:rsid w:val="00520117"/>
    <w:rsid w:val="00520993"/>
    <w:rsid w:val="0052127C"/>
    <w:rsid w:val="005212AD"/>
    <w:rsid w:val="00521D03"/>
    <w:rsid w:val="00522131"/>
    <w:rsid w:val="0052275E"/>
    <w:rsid w:val="00522940"/>
    <w:rsid w:val="00522C3B"/>
    <w:rsid w:val="00522DE6"/>
    <w:rsid w:val="00522E5F"/>
    <w:rsid w:val="00522FAA"/>
    <w:rsid w:val="0052305F"/>
    <w:rsid w:val="00523614"/>
    <w:rsid w:val="0052397C"/>
    <w:rsid w:val="00523A13"/>
    <w:rsid w:val="0052439C"/>
    <w:rsid w:val="0052460F"/>
    <w:rsid w:val="00524737"/>
    <w:rsid w:val="00524A83"/>
    <w:rsid w:val="00525AF0"/>
    <w:rsid w:val="00525EFC"/>
    <w:rsid w:val="0052650F"/>
    <w:rsid w:val="00526CEF"/>
    <w:rsid w:val="005274DA"/>
    <w:rsid w:val="00527DDA"/>
    <w:rsid w:val="00530094"/>
    <w:rsid w:val="005310A9"/>
    <w:rsid w:val="00531BA7"/>
    <w:rsid w:val="005330E8"/>
    <w:rsid w:val="00533160"/>
    <w:rsid w:val="0053394A"/>
    <w:rsid w:val="005342B1"/>
    <w:rsid w:val="00535B9E"/>
    <w:rsid w:val="00535ECF"/>
    <w:rsid w:val="00536379"/>
    <w:rsid w:val="00536A69"/>
    <w:rsid w:val="005374A7"/>
    <w:rsid w:val="005404E1"/>
    <w:rsid w:val="00540F4B"/>
    <w:rsid w:val="0054153A"/>
    <w:rsid w:val="00541E2F"/>
    <w:rsid w:val="005439B1"/>
    <w:rsid w:val="0054499D"/>
    <w:rsid w:val="005457FC"/>
    <w:rsid w:val="00545D37"/>
    <w:rsid w:val="00545FF1"/>
    <w:rsid w:val="00547131"/>
    <w:rsid w:val="00547BB8"/>
    <w:rsid w:val="00550A36"/>
    <w:rsid w:val="00551495"/>
    <w:rsid w:val="00551CEE"/>
    <w:rsid w:val="0055296A"/>
    <w:rsid w:val="00552A72"/>
    <w:rsid w:val="0055512A"/>
    <w:rsid w:val="005557BD"/>
    <w:rsid w:val="00555BB0"/>
    <w:rsid w:val="00555C56"/>
    <w:rsid w:val="005567C9"/>
    <w:rsid w:val="00556FF5"/>
    <w:rsid w:val="005574FC"/>
    <w:rsid w:val="0055765A"/>
    <w:rsid w:val="0055770C"/>
    <w:rsid w:val="00560331"/>
    <w:rsid w:val="005608F2"/>
    <w:rsid w:val="00563249"/>
    <w:rsid w:val="005636F9"/>
    <w:rsid w:val="00563BEB"/>
    <w:rsid w:val="00563E37"/>
    <w:rsid w:val="005640B2"/>
    <w:rsid w:val="0056437F"/>
    <w:rsid w:val="005645F2"/>
    <w:rsid w:val="00564688"/>
    <w:rsid w:val="00564724"/>
    <w:rsid w:val="00564DF4"/>
    <w:rsid w:val="005656CB"/>
    <w:rsid w:val="00565B90"/>
    <w:rsid w:val="00565F68"/>
    <w:rsid w:val="00566967"/>
    <w:rsid w:val="00566D15"/>
    <w:rsid w:val="00567625"/>
    <w:rsid w:val="005676C3"/>
    <w:rsid w:val="00570539"/>
    <w:rsid w:val="00570837"/>
    <w:rsid w:val="00570A49"/>
    <w:rsid w:val="00570E42"/>
    <w:rsid w:val="00571093"/>
    <w:rsid w:val="005717B0"/>
    <w:rsid w:val="005723AF"/>
    <w:rsid w:val="0057244F"/>
    <w:rsid w:val="005729C5"/>
    <w:rsid w:val="00572A89"/>
    <w:rsid w:val="0057335C"/>
    <w:rsid w:val="00573F0F"/>
    <w:rsid w:val="00574727"/>
    <w:rsid w:val="00574C66"/>
    <w:rsid w:val="0057627C"/>
    <w:rsid w:val="00576354"/>
    <w:rsid w:val="005766C6"/>
    <w:rsid w:val="005766D3"/>
    <w:rsid w:val="00576C16"/>
    <w:rsid w:val="0058087D"/>
    <w:rsid w:val="005808E1"/>
    <w:rsid w:val="005825AF"/>
    <w:rsid w:val="00582807"/>
    <w:rsid w:val="0058401B"/>
    <w:rsid w:val="005845A2"/>
    <w:rsid w:val="00584BB3"/>
    <w:rsid w:val="00584C4F"/>
    <w:rsid w:val="00585622"/>
    <w:rsid w:val="00585B20"/>
    <w:rsid w:val="00586026"/>
    <w:rsid w:val="00586510"/>
    <w:rsid w:val="00586F7C"/>
    <w:rsid w:val="005870DC"/>
    <w:rsid w:val="0058713B"/>
    <w:rsid w:val="005872D9"/>
    <w:rsid w:val="005875E6"/>
    <w:rsid w:val="00587625"/>
    <w:rsid w:val="005902A3"/>
    <w:rsid w:val="00590A6B"/>
    <w:rsid w:val="00590C61"/>
    <w:rsid w:val="005916C2"/>
    <w:rsid w:val="00591A18"/>
    <w:rsid w:val="00591F09"/>
    <w:rsid w:val="00592BA1"/>
    <w:rsid w:val="005932F2"/>
    <w:rsid w:val="005936FC"/>
    <w:rsid w:val="0059389B"/>
    <w:rsid w:val="0059522F"/>
    <w:rsid w:val="00595CF9"/>
    <w:rsid w:val="00596056"/>
    <w:rsid w:val="0059633E"/>
    <w:rsid w:val="005964F6"/>
    <w:rsid w:val="005A09F9"/>
    <w:rsid w:val="005A0D59"/>
    <w:rsid w:val="005A13D1"/>
    <w:rsid w:val="005A182B"/>
    <w:rsid w:val="005A2C6C"/>
    <w:rsid w:val="005A2D7F"/>
    <w:rsid w:val="005A2E8E"/>
    <w:rsid w:val="005A2EDB"/>
    <w:rsid w:val="005A30DB"/>
    <w:rsid w:val="005A355C"/>
    <w:rsid w:val="005A3914"/>
    <w:rsid w:val="005A396B"/>
    <w:rsid w:val="005A5164"/>
    <w:rsid w:val="005A54C5"/>
    <w:rsid w:val="005A554A"/>
    <w:rsid w:val="005A5BF7"/>
    <w:rsid w:val="005A5E80"/>
    <w:rsid w:val="005A7CCC"/>
    <w:rsid w:val="005B002A"/>
    <w:rsid w:val="005B0175"/>
    <w:rsid w:val="005B0BE5"/>
    <w:rsid w:val="005B1384"/>
    <w:rsid w:val="005B1D28"/>
    <w:rsid w:val="005B2478"/>
    <w:rsid w:val="005B2ACA"/>
    <w:rsid w:val="005B2B3F"/>
    <w:rsid w:val="005B375B"/>
    <w:rsid w:val="005B3AA8"/>
    <w:rsid w:val="005B3D36"/>
    <w:rsid w:val="005B3D43"/>
    <w:rsid w:val="005B3E2D"/>
    <w:rsid w:val="005B461A"/>
    <w:rsid w:val="005B4EA3"/>
    <w:rsid w:val="005B5A9B"/>
    <w:rsid w:val="005B7C6A"/>
    <w:rsid w:val="005B7FEE"/>
    <w:rsid w:val="005C11AF"/>
    <w:rsid w:val="005C190C"/>
    <w:rsid w:val="005C1D47"/>
    <w:rsid w:val="005C315F"/>
    <w:rsid w:val="005C480D"/>
    <w:rsid w:val="005C4845"/>
    <w:rsid w:val="005C4C6A"/>
    <w:rsid w:val="005C4CD0"/>
    <w:rsid w:val="005C5A92"/>
    <w:rsid w:val="005C6BC8"/>
    <w:rsid w:val="005C6E5E"/>
    <w:rsid w:val="005C6F96"/>
    <w:rsid w:val="005C722D"/>
    <w:rsid w:val="005C73C2"/>
    <w:rsid w:val="005C76C0"/>
    <w:rsid w:val="005D010C"/>
    <w:rsid w:val="005D0410"/>
    <w:rsid w:val="005D1040"/>
    <w:rsid w:val="005D14E1"/>
    <w:rsid w:val="005D281F"/>
    <w:rsid w:val="005D2888"/>
    <w:rsid w:val="005D2DB8"/>
    <w:rsid w:val="005D317A"/>
    <w:rsid w:val="005D338B"/>
    <w:rsid w:val="005D4577"/>
    <w:rsid w:val="005D4A4A"/>
    <w:rsid w:val="005D5744"/>
    <w:rsid w:val="005D6C76"/>
    <w:rsid w:val="005D6DF4"/>
    <w:rsid w:val="005D700B"/>
    <w:rsid w:val="005D7442"/>
    <w:rsid w:val="005E0313"/>
    <w:rsid w:val="005E04B9"/>
    <w:rsid w:val="005E08AF"/>
    <w:rsid w:val="005E0E45"/>
    <w:rsid w:val="005E11B4"/>
    <w:rsid w:val="005E1B12"/>
    <w:rsid w:val="005E250E"/>
    <w:rsid w:val="005E27FE"/>
    <w:rsid w:val="005E2803"/>
    <w:rsid w:val="005E3454"/>
    <w:rsid w:val="005E395F"/>
    <w:rsid w:val="005E4B7C"/>
    <w:rsid w:val="005E4F00"/>
    <w:rsid w:val="005E5B43"/>
    <w:rsid w:val="005E65E3"/>
    <w:rsid w:val="005E6A97"/>
    <w:rsid w:val="005E7428"/>
    <w:rsid w:val="005E74A6"/>
    <w:rsid w:val="005E7849"/>
    <w:rsid w:val="005F0A1B"/>
    <w:rsid w:val="005F1407"/>
    <w:rsid w:val="005F19A0"/>
    <w:rsid w:val="005F1B24"/>
    <w:rsid w:val="005F2378"/>
    <w:rsid w:val="005F24A1"/>
    <w:rsid w:val="005F3032"/>
    <w:rsid w:val="005F3546"/>
    <w:rsid w:val="005F383F"/>
    <w:rsid w:val="005F3A2B"/>
    <w:rsid w:val="005F4015"/>
    <w:rsid w:val="005F435E"/>
    <w:rsid w:val="005F4F1D"/>
    <w:rsid w:val="005F4F71"/>
    <w:rsid w:val="005F5017"/>
    <w:rsid w:val="005F5076"/>
    <w:rsid w:val="005F57A7"/>
    <w:rsid w:val="005F58E8"/>
    <w:rsid w:val="005F63DD"/>
    <w:rsid w:val="005F6660"/>
    <w:rsid w:val="005F67C2"/>
    <w:rsid w:val="005F7F95"/>
    <w:rsid w:val="00600468"/>
    <w:rsid w:val="006005A9"/>
    <w:rsid w:val="00600C23"/>
    <w:rsid w:val="00600FFD"/>
    <w:rsid w:val="00601422"/>
    <w:rsid w:val="00601438"/>
    <w:rsid w:val="00601CE1"/>
    <w:rsid w:val="00601E0E"/>
    <w:rsid w:val="00602CF9"/>
    <w:rsid w:val="00603069"/>
    <w:rsid w:val="00603359"/>
    <w:rsid w:val="006035E0"/>
    <w:rsid w:val="00603CF7"/>
    <w:rsid w:val="006043A1"/>
    <w:rsid w:val="00604451"/>
    <w:rsid w:val="00606756"/>
    <w:rsid w:val="00606DF2"/>
    <w:rsid w:val="00607059"/>
    <w:rsid w:val="0060791F"/>
    <w:rsid w:val="00607C31"/>
    <w:rsid w:val="006105E9"/>
    <w:rsid w:val="00610D62"/>
    <w:rsid w:val="00611DB9"/>
    <w:rsid w:val="0061217C"/>
    <w:rsid w:val="006122FD"/>
    <w:rsid w:val="0061279E"/>
    <w:rsid w:val="00612B95"/>
    <w:rsid w:val="00613910"/>
    <w:rsid w:val="00614C00"/>
    <w:rsid w:val="00614D17"/>
    <w:rsid w:val="00614D1D"/>
    <w:rsid w:val="006157BA"/>
    <w:rsid w:val="00616018"/>
    <w:rsid w:val="00616822"/>
    <w:rsid w:val="00616CF5"/>
    <w:rsid w:val="00616FB2"/>
    <w:rsid w:val="006176D3"/>
    <w:rsid w:val="006177F0"/>
    <w:rsid w:val="0061788E"/>
    <w:rsid w:val="00617A75"/>
    <w:rsid w:val="00620517"/>
    <w:rsid w:val="006214FD"/>
    <w:rsid w:val="006215E3"/>
    <w:rsid w:val="0062291F"/>
    <w:rsid w:val="00622C93"/>
    <w:rsid w:val="00622FE9"/>
    <w:rsid w:val="00624796"/>
    <w:rsid w:val="00624B57"/>
    <w:rsid w:val="00624DF1"/>
    <w:rsid w:val="00624FF5"/>
    <w:rsid w:val="006254EB"/>
    <w:rsid w:val="00625598"/>
    <w:rsid w:val="00625915"/>
    <w:rsid w:val="006260D6"/>
    <w:rsid w:val="006264EB"/>
    <w:rsid w:val="006266F9"/>
    <w:rsid w:val="0062738F"/>
    <w:rsid w:val="00627524"/>
    <w:rsid w:val="0063006E"/>
    <w:rsid w:val="00630163"/>
    <w:rsid w:val="00630861"/>
    <w:rsid w:val="00631F9C"/>
    <w:rsid w:val="00632ACD"/>
    <w:rsid w:val="00632B5D"/>
    <w:rsid w:val="00632B77"/>
    <w:rsid w:val="00632C0B"/>
    <w:rsid w:val="00632CDF"/>
    <w:rsid w:val="00633030"/>
    <w:rsid w:val="006331BB"/>
    <w:rsid w:val="00634113"/>
    <w:rsid w:val="00635396"/>
    <w:rsid w:val="00635F87"/>
    <w:rsid w:val="0063607C"/>
    <w:rsid w:val="0063639F"/>
    <w:rsid w:val="006370ED"/>
    <w:rsid w:val="00637AD5"/>
    <w:rsid w:val="0064031D"/>
    <w:rsid w:val="006406F2"/>
    <w:rsid w:val="006411C6"/>
    <w:rsid w:val="006421C1"/>
    <w:rsid w:val="006435F5"/>
    <w:rsid w:val="00643614"/>
    <w:rsid w:val="00643CE7"/>
    <w:rsid w:val="00643ECB"/>
    <w:rsid w:val="00644687"/>
    <w:rsid w:val="00646B8C"/>
    <w:rsid w:val="00646D18"/>
    <w:rsid w:val="00650282"/>
    <w:rsid w:val="0065069A"/>
    <w:rsid w:val="006509B2"/>
    <w:rsid w:val="00650E20"/>
    <w:rsid w:val="00651893"/>
    <w:rsid w:val="0065197F"/>
    <w:rsid w:val="00651987"/>
    <w:rsid w:val="006524DE"/>
    <w:rsid w:val="0065260E"/>
    <w:rsid w:val="00652D4E"/>
    <w:rsid w:val="00652E7C"/>
    <w:rsid w:val="006531C5"/>
    <w:rsid w:val="006536B3"/>
    <w:rsid w:val="00653997"/>
    <w:rsid w:val="00654D9C"/>
    <w:rsid w:val="00655224"/>
    <w:rsid w:val="00655632"/>
    <w:rsid w:val="00655CA6"/>
    <w:rsid w:val="00655EEC"/>
    <w:rsid w:val="0065624C"/>
    <w:rsid w:val="00656816"/>
    <w:rsid w:val="00656A1D"/>
    <w:rsid w:val="00656B5B"/>
    <w:rsid w:val="00657B0C"/>
    <w:rsid w:val="0066020F"/>
    <w:rsid w:val="0066033A"/>
    <w:rsid w:val="0066069D"/>
    <w:rsid w:val="00660E90"/>
    <w:rsid w:val="0066165E"/>
    <w:rsid w:val="0066178D"/>
    <w:rsid w:val="00661D4A"/>
    <w:rsid w:val="00662B91"/>
    <w:rsid w:val="00663D86"/>
    <w:rsid w:val="00664750"/>
    <w:rsid w:val="006668B0"/>
    <w:rsid w:val="00666A57"/>
    <w:rsid w:val="0066708B"/>
    <w:rsid w:val="00667438"/>
    <w:rsid w:val="00667C69"/>
    <w:rsid w:val="00667F08"/>
    <w:rsid w:val="0067082A"/>
    <w:rsid w:val="006714E7"/>
    <w:rsid w:val="00671B18"/>
    <w:rsid w:val="00671D43"/>
    <w:rsid w:val="00671D44"/>
    <w:rsid w:val="00673B6D"/>
    <w:rsid w:val="00674B18"/>
    <w:rsid w:val="0067514F"/>
    <w:rsid w:val="006753D4"/>
    <w:rsid w:val="0067557E"/>
    <w:rsid w:val="00675686"/>
    <w:rsid w:val="006757F6"/>
    <w:rsid w:val="0067600C"/>
    <w:rsid w:val="0067670B"/>
    <w:rsid w:val="00676C68"/>
    <w:rsid w:val="00676FAA"/>
    <w:rsid w:val="00677385"/>
    <w:rsid w:val="006777B3"/>
    <w:rsid w:val="00680226"/>
    <w:rsid w:val="00680266"/>
    <w:rsid w:val="00682FFE"/>
    <w:rsid w:val="00683162"/>
    <w:rsid w:val="00683571"/>
    <w:rsid w:val="00683AF1"/>
    <w:rsid w:val="00683CA7"/>
    <w:rsid w:val="00683EC9"/>
    <w:rsid w:val="006848B2"/>
    <w:rsid w:val="00684A97"/>
    <w:rsid w:val="00685F25"/>
    <w:rsid w:val="006867F7"/>
    <w:rsid w:val="00686991"/>
    <w:rsid w:val="00686CE4"/>
    <w:rsid w:val="00686D7E"/>
    <w:rsid w:val="006877AA"/>
    <w:rsid w:val="00687C37"/>
    <w:rsid w:val="00687C4A"/>
    <w:rsid w:val="00690474"/>
    <w:rsid w:val="006909DA"/>
    <w:rsid w:val="00690E69"/>
    <w:rsid w:val="00691CD6"/>
    <w:rsid w:val="006930CD"/>
    <w:rsid w:val="00693852"/>
    <w:rsid w:val="00693E10"/>
    <w:rsid w:val="006941CB"/>
    <w:rsid w:val="00694260"/>
    <w:rsid w:val="0069469C"/>
    <w:rsid w:val="00695578"/>
    <w:rsid w:val="0069625A"/>
    <w:rsid w:val="0069641E"/>
    <w:rsid w:val="006965B9"/>
    <w:rsid w:val="00696EC9"/>
    <w:rsid w:val="0069726D"/>
    <w:rsid w:val="00697379"/>
    <w:rsid w:val="0069789F"/>
    <w:rsid w:val="00697C6F"/>
    <w:rsid w:val="006A0EBE"/>
    <w:rsid w:val="006A1C32"/>
    <w:rsid w:val="006A1EBF"/>
    <w:rsid w:val="006A21A9"/>
    <w:rsid w:val="006A2923"/>
    <w:rsid w:val="006A2AAF"/>
    <w:rsid w:val="006A323D"/>
    <w:rsid w:val="006A331F"/>
    <w:rsid w:val="006A354B"/>
    <w:rsid w:val="006A37DD"/>
    <w:rsid w:val="006A39C8"/>
    <w:rsid w:val="006A3E25"/>
    <w:rsid w:val="006A3E9A"/>
    <w:rsid w:val="006A4167"/>
    <w:rsid w:val="006A4375"/>
    <w:rsid w:val="006A4BFD"/>
    <w:rsid w:val="006A54AA"/>
    <w:rsid w:val="006A59E0"/>
    <w:rsid w:val="006A604D"/>
    <w:rsid w:val="006A6A37"/>
    <w:rsid w:val="006A6E19"/>
    <w:rsid w:val="006B07D9"/>
    <w:rsid w:val="006B0A8D"/>
    <w:rsid w:val="006B1386"/>
    <w:rsid w:val="006B161F"/>
    <w:rsid w:val="006B162B"/>
    <w:rsid w:val="006B1637"/>
    <w:rsid w:val="006B1DDB"/>
    <w:rsid w:val="006B2D02"/>
    <w:rsid w:val="006B2E1B"/>
    <w:rsid w:val="006B4C48"/>
    <w:rsid w:val="006B4E3F"/>
    <w:rsid w:val="006B51C6"/>
    <w:rsid w:val="006B59AD"/>
    <w:rsid w:val="006B5B86"/>
    <w:rsid w:val="006B5ED0"/>
    <w:rsid w:val="006B6EBC"/>
    <w:rsid w:val="006B7C48"/>
    <w:rsid w:val="006B7CC0"/>
    <w:rsid w:val="006B7F5D"/>
    <w:rsid w:val="006C0464"/>
    <w:rsid w:val="006C07F2"/>
    <w:rsid w:val="006C0C0C"/>
    <w:rsid w:val="006C1688"/>
    <w:rsid w:val="006C19B9"/>
    <w:rsid w:val="006C1BE7"/>
    <w:rsid w:val="006C2013"/>
    <w:rsid w:val="006C282E"/>
    <w:rsid w:val="006C2C62"/>
    <w:rsid w:val="006C3846"/>
    <w:rsid w:val="006C3E1D"/>
    <w:rsid w:val="006C4D44"/>
    <w:rsid w:val="006C512E"/>
    <w:rsid w:val="006C5312"/>
    <w:rsid w:val="006C77E0"/>
    <w:rsid w:val="006C7823"/>
    <w:rsid w:val="006C7C03"/>
    <w:rsid w:val="006D03D5"/>
    <w:rsid w:val="006D0560"/>
    <w:rsid w:val="006D1741"/>
    <w:rsid w:val="006D1CA4"/>
    <w:rsid w:val="006D1CA5"/>
    <w:rsid w:val="006D1F69"/>
    <w:rsid w:val="006D21FB"/>
    <w:rsid w:val="006D233A"/>
    <w:rsid w:val="006D265E"/>
    <w:rsid w:val="006D2B2C"/>
    <w:rsid w:val="006D3460"/>
    <w:rsid w:val="006D34DD"/>
    <w:rsid w:val="006D3921"/>
    <w:rsid w:val="006D3BAD"/>
    <w:rsid w:val="006D3C62"/>
    <w:rsid w:val="006D3E06"/>
    <w:rsid w:val="006D40E4"/>
    <w:rsid w:val="006D4F4F"/>
    <w:rsid w:val="006D5413"/>
    <w:rsid w:val="006D5502"/>
    <w:rsid w:val="006D5690"/>
    <w:rsid w:val="006D5AE2"/>
    <w:rsid w:val="006D5E52"/>
    <w:rsid w:val="006D627A"/>
    <w:rsid w:val="006D6830"/>
    <w:rsid w:val="006D7442"/>
    <w:rsid w:val="006D75EC"/>
    <w:rsid w:val="006D798C"/>
    <w:rsid w:val="006E06F3"/>
    <w:rsid w:val="006E0DAE"/>
    <w:rsid w:val="006E1C96"/>
    <w:rsid w:val="006E2181"/>
    <w:rsid w:val="006E2E06"/>
    <w:rsid w:val="006E2E56"/>
    <w:rsid w:val="006E309E"/>
    <w:rsid w:val="006E31E6"/>
    <w:rsid w:val="006E38DE"/>
    <w:rsid w:val="006E3935"/>
    <w:rsid w:val="006E3B1D"/>
    <w:rsid w:val="006E3EF5"/>
    <w:rsid w:val="006E42E6"/>
    <w:rsid w:val="006E487C"/>
    <w:rsid w:val="006E48B0"/>
    <w:rsid w:val="006E55F8"/>
    <w:rsid w:val="006E57E1"/>
    <w:rsid w:val="006E5BDA"/>
    <w:rsid w:val="006E5FB1"/>
    <w:rsid w:val="006E60F5"/>
    <w:rsid w:val="006E632E"/>
    <w:rsid w:val="006E6D7B"/>
    <w:rsid w:val="006E6F11"/>
    <w:rsid w:val="006E7F20"/>
    <w:rsid w:val="006F0A6A"/>
    <w:rsid w:val="006F0F7A"/>
    <w:rsid w:val="006F2365"/>
    <w:rsid w:val="006F2807"/>
    <w:rsid w:val="006F28A3"/>
    <w:rsid w:val="006F29F1"/>
    <w:rsid w:val="006F328C"/>
    <w:rsid w:val="006F346C"/>
    <w:rsid w:val="006F37DC"/>
    <w:rsid w:val="006F3A78"/>
    <w:rsid w:val="006F3E11"/>
    <w:rsid w:val="006F4414"/>
    <w:rsid w:val="006F4AFA"/>
    <w:rsid w:val="006F51BF"/>
    <w:rsid w:val="006F5301"/>
    <w:rsid w:val="006F56FD"/>
    <w:rsid w:val="006F5C20"/>
    <w:rsid w:val="006F5E48"/>
    <w:rsid w:val="006F5F0A"/>
    <w:rsid w:val="006F67C1"/>
    <w:rsid w:val="006F6D50"/>
    <w:rsid w:val="006F74FB"/>
    <w:rsid w:val="006F757E"/>
    <w:rsid w:val="006F7BD9"/>
    <w:rsid w:val="006F7DB0"/>
    <w:rsid w:val="006F7DB7"/>
    <w:rsid w:val="00700001"/>
    <w:rsid w:val="00700647"/>
    <w:rsid w:val="00700CAA"/>
    <w:rsid w:val="0070120F"/>
    <w:rsid w:val="00701385"/>
    <w:rsid w:val="00702934"/>
    <w:rsid w:val="00702B2C"/>
    <w:rsid w:val="0070313B"/>
    <w:rsid w:val="00703894"/>
    <w:rsid w:val="007059ED"/>
    <w:rsid w:val="007061A4"/>
    <w:rsid w:val="0070690E"/>
    <w:rsid w:val="00706D49"/>
    <w:rsid w:val="0071007B"/>
    <w:rsid w:val="0071035A"/>
    <w:rsid w:val="00710995"/>
    <w:rsid w:val="00710D89"/>
    <w:rsid w:val="00712025"/>
    <w:rsid w:val="007122B1"/>
    <w:rsid w:val="00712D5D"/>
    <w:rsid w:val="00712F62"/>
    <w:rsid w:val="00713B2D"/>
    <w:rsid w:val="00713DA9"/>
    <w:rsid w:val="00714978"/>
    <w:rsid w:val="007150FF"/>
    <w:rsid w:val="007153EB"/>
    <w:rsid w:val="007162A5"/>
    <w:rsid w:val="0071648F"/>
    <w:rsid w:val="00717906"/>
    <w:rsid w:val="00717E26"/>
    <w:rsid w:val="007200F4"/>
    <w:rsid w:val="00720666"/>
    <w:rsid w:val="007206F4"/>
    <w:rsid w:val="00720EA9"/>
    <w:rsid w:val="0072164C"/>
    <w:rsid w:val="00721901"/>
    <w:rsid w:val="0072207F"/>
    <w:rsid w:val="00723291"/>
    <w:rsid w:val="00723858"/>
    <w:rsid w:val="00723C3A"/>
    <w:rsid w:val="00723F08"/>
    <w:rsid w:val="00724776"/>
    <w:rsid w:val="0072558F"/>
    <w:rsid w:val="00726CAF"/>
    <w:rsid w:val="0072736C"/>
    <w:rsid w:val="0072765F"/>
    <w:rsid w:val="00727C89"/>
    <w:rsid w:val="00730308"/>
    <w:rsid w:val="0073049F"/>
    <w:rsid w:val="00730DCD"/>
    <w:rsid w:val="00731246"/>
    <w:rsid w:val="00731390"/>
    <w:rsid w:val="00731414"/>
    <w:rsid w:val="00731D57"/>
    <w:rsid w:val="00731EAF"/>
    <w:rsid w:val="00732088"/>
    <w:rsid w:val="007324CC"/>
    <w:rsid w:val="00732BD4"/>
    <w:rsid w:val="00732F39"/>
    <w:rsid w:val="00732F59"/>
    <w:rsid w:val="00732FA6"/>
    <w:rsid w:val="00733867"/>
    <w:rsid w:val="00733E25"/>
    <w:rsid w:val="00734276"/>
    <w:rsid w:val="0073443E"/>
    <w:rsid w:val="00734B6E"/>
    <w:rsid w:val="00734E59"/>
    <w:rsid w:val="00735841"/>
    <w:rsid w:val="00735FDA"/>
    <w:rsid w:val="00737DC7"/>
    <w:rsid w:val="007402D4"/>
    <w:rsid w:val="0074047C"/>
    <w:rsid w:val="00741102"/>
    <w:rsid w:val="007412FF"/>
    <w:rsid w:val="00741422"/>
    <w:rsid w:val="007415FF"/>
    <w:rsid w:val="0074211C"/>
    <w:rsid w:val="007422D7"/>
    <w:rsid w:val="00742399"/>
    <w:rsid w:val="0074334F"/>
    <w:rsid w:val="00745653"/>
    <w:rsid w:val="00745689"/>
    <w:rsid w:val="00745BAF"/>
    <w:rsid w:val="00745D95"/>
    <w:rsid w:val="00745F11"/>
    <w:rsid w:val="00746CEF"/>
    <w:rsid w:val="007474B6"/>
    <w:rsid w:val="00747778"/>
    <w:rsid w:val="0075003A"/>
    <w:rsid w:val="007508E9"/>
    <w:rsid w:val="00751312"/>
    <w:rsid w:val="00751825"/>
    <w:rsid w:val="00752F45"/>
    <w:rsid w:val="00754076"/>
    <w:rsid w:val="00754596"/>
    <w:rsid w:val="0075548E"/>
    <w:rsid w:val="007554DC"/>
    <w:rsid w:val="007567F1"/>
    <w:rsid w:val="00756BDB"/>
    <w:rsid w:val="00757BB3"/>
    <w:rsid w:val="007600B0"/>
    <w:rsid w:val="0076098E"/>
    <w:rsid w:val="00760D19"/>
    <w:rsid w:val="0076152B"/>
    <w:rsid w:val="0076197B"/>
    <w:rsid w:val="00761A0F"/>
    <w:rsid w:val="00761EFD"/>
    <w:rsid w:val="0076252A"/>
    <w:rsid w:val="00763299"/>
    <w:rsid w:val="00763302"/>
    <w:rsid w:val="007635E1"/>
    <w:rsid w:val="00764AFE"/>
    <w:rsid w:val="00764FB9"/>
    <w:rsid w:val="007656ED"/>
    <w:rsid w:val="0076583F"/>
    <w:rsid w:val="00771072"/>
    <w:rsid w:val="007715C0"/>
    <w:rsid w:val="00772149"/>
    <w:rsid w:val="00773849"/>
    <w:rsid w:val="0077401F"/>
    <w:rsid w:val="007746DA"/>
    <w:rsid w:val="0077552A"/>
    <w:rsid w:val="0077629A"/>
    <w:rsid w:val="00776525"/>
    <w:rsid w:val="00777412"/>
    <w:rsid w:val="0078202C"/>
    <w:rsid w:val="007823E4"/>
    <w:rsid w:val="007828A1"/>
    <w:rsid w:val="007829D8"/>
    <w:rsid w:val="00782C75"/>
    <w:rsid w:val="00782EA8"/>
    <w:rsid w:val="00782F8B"/>
    <w:rsid w:val="00783063"/>
    <w:rsid w:val="007833A9"/>
    <w:rsid w:val="00783A7B"/>
    <w:rsid w:val="00783B2C"/>
    <w:rsid w:val="00784B76"/>
    <w:rsid w:val="00785C9C"/>
    <w:rsid w:val="00786055"/>
    <w:rsid w:val="0078624B"/>
    <w:rsid w:val="007862B6"/>
    <w:rsid w:val="00786344"/>
    <w:rsid w:val="00786497"/>
    <w:rsid w:val="00786673"/>
    <w:rsid w:val="0078768F"/>
    <w:rsid w:val="007879F4"/>
    <w:rsid w:val="00790BC9"/>
    <w:rsid w:val="0079110F"/>
    <w:rsid w:val="007912CB"/>
    <w:rsid w:val="00791894"/>
    <w:rsid w:val="00792CAB"/>
    <w:rsid w:val="00793232"/>
    <w:rsid w:val="00793FDE"/>
    <w:rsid w:val="00794051"/>
    <w:rsid w:val="00794110"/>
    <w:rsid w:val="00794A22"/>
    <w:rsid w:val="00794B26"/>
    <w:rsid w:val="00794CA7"/>
    <w:rsid w:val="00795D38"/>
    <w:rsid w:val="00795E2F"/>
    <w:rsid w:val="00796192"/>
    <w:rsid w:val="00797148"/>
    <w:rsid w:val="007976F3"/>
    <w:rsid w:val="00797B08"/>
    <w:rsid w:val="00797B8C"/>
    <w:rsid w:val="00797EFA"/>
    <w:rsid w:val="007A0909"/>
    <w:rsid w:val="007A11E4"/>
    <w:rsid w:val="007A194B"/>
    <w:rsid w:val="007A243D"/>
    <w:rsid w:val="007A2582"/>
    <w:rsid w:val="007A2A68"/>
    <w:rsid w:val="007A2BE8"/>
    <w:rsid w:val="007A30CD"/>
    <w:rsid w:val="007A3173"/>
    <w:rsid w:val="007A332B"/>
    <w:rsid w:val="007A3330"/>
    <w:rsid w:val="007A3910"/>
    <w:rsid w:val="007A3CF6"/>
    <w:rsid w:val="007A414C"/>
    <w:rsid w:val="007A458D"/>
    <w:rsid w:val="007A48BD"/>
    <w:rsid w:val="007A4BE1"/>
    <w:rsid w:val="007A4E96"/>
    <w:rsid w:val="007A5375"/>
    <w:rsid w:val="007A543A"/>
    <w:rsid w:val="007A5465"/>
    <w:rsid w:val="007A574D"/>
    <w:rsid w:val="007A5D84"/>
    <w:rsid w:val="007A5E2B"/>
    <w:rsid w:val="007A6841"/>
    <w:rsid w:val="007A6E86"/>
    <w:rsid w:val="007A72E3"/>
    <w:rsid w:val="007A72E5"/>
    <w:rsid w:val="007A7812"/>
    <w:rsid w:val="007A7A44"/>
    <w:rsid w:val="007A7EB1"/>
    <w:rsid w:val="007B0075"/>
    <w:rsid w:val="007B00A4"/>
    <w:rsid w:val="007B02DC"/>
    <w:rsid w:val="007B0D38"/>
    <w:rsid w:val="007B0F23"/>
    <w:rsid w:val="007B17BB"/>
    <w:rsid w:val="007B1E3E"/>
    <w:rsid w:val="007B26A2"/>
    <w:rsid w:val="007B28AB"/>
    <w:rsid w:val="007B38D0"/>
    <w:rsid w:val="007B4131"/>
    <w:rsid w:val="007B5152"/>
    <w:rsid w:val="007B5530"/>
    <w:rsid w:val="007B5607"/>
    <w:rsid w:val="007B5704"/>
    <w:rsid w:val="007B6683"/>
    <w:rsid w:val="007B7F30"/>
    <w:rsid w:val="007C0178"/>
    <w:rsid w:val="007C03A6"/>
    <w:rsid w:val="007C0D16"/>
    <w:rsid w:val="007C0FC9"/>
    <w:rsid w:val="007C140A"/>
    <w:rsid w:val="007C16D7"/>
    <w:rsid w:val="007C19C2"/>
    <w:rsid w:val="007C1AB6"/>
    <w:rsid w:val="007C1FC7"/>
    <w:rsid w:val="007C2D8F"/>
    <w:rsid w:val="007C4112"/>
    <w:rsid w:val="007C5235"/>
    <w:rsid w:val="007C6830"/>
    <w:rsid w:val="007C7472"/>
    <w:rsid w:val="007C7747"/>
    <w:rsid w:val="007C7C19"/>
    <w:rsid w:val="007D032C"/>
    <w:rsid w:val="007D10AC"/>
    <w:rsid w:val="007D18FB"/>
    <w:rsid w:val="007D1A65"/>
    <w:rsid w:val="007D23C3"/>
    <w:rsid w:val="007D2B4E"/>
    <w:rsid w:val="007D3FA7"/>
    <w:rsid w:val="007D4928"/>
    <w:rsid w:val="007D5001"/>
    <w:rsid w:val="007D590C"/>
    <w:rsid w:val="007D5A6E"/>
    <w:rsid w:val="007D5AC8"/>
    <w:rsid w:val="007D60CF"/>
    <w:rsid w:val="007D75B2"/>
    <w:rsid w:val="007D7905"/>
    <w:rsid w:val="007E1B16"/>
    <w:rsid w:val="007E2692"/>
    <w:rsid w:val="007E286B"/>
    <w:rsid w:val="007E2DC3"/>
    <w:rsid w:val="007E2EDC"/>
    <w:rsid w:val="007E2F6D"/>
    <w:rsid w:val="007E443F"/>
    <w:rsid w:val="007E5581"/>
    <w:rsid w:val="007E57B2"/>
    <w:rsid w:val="007E6083"/>
    <w:rsid w:val="007E62AA"/>
    <w:rsid w:val="007E6744"/>
    <w:rsid w:val="007E68D7"/>
    <w:rsid w:val="007E6B8E"/>
    <w:rsid w:val="007E6D69"/>
    <w:rsid w:val="007E7755"/>
    <w:rsid w:val="007F0E27"/>
    <w:rsid w:val="007F0F51"/>
    <w:rsid w:val="007F13A8"/>
    <w:rsid w:val="007F13CA"/>
    <w:rsid w:val="007F2910"/>
    <w:rsid w:val="007F3005"/>
    <w:rsid w:val="007F3152"/>
    <w:rsid w:val="007F3AB4"/>
    <w:rsid w:val="007F43A2"/>
    <w:rsid w:val="007F44E8"/>
    <w:rsid w:val="007F49E7"/>
    <w:rsid w:val="007F4D29"/>
    <w:rsid w:val="007F51B5"/>
    <w:rsid w:val="007F51DD"/>
    <w:rsid w:val="007F5571"/>
    <w:rsid w:val="007F5E26"/>
    <w:rsid w:val="007F6D95"/>
    <w:rsid w:val="007F7ABB"/>
    <w:rsid w:val="00800647"/>
    <w:rsid w:val="00800713"/>
    <w:rsid w:val="00802382"/>
    <w:rsid w:val="008023AA"/>
    <w:rsid w:val="00802890"/>
    <w:rsid w:val="00802EFB"/>
    <w:rsid w:val="00803104"/>
    <w:rsid w:val="008046F0"/>
    <w:rsid w:val="008048A5"/>
    <w:rsid w:val="00804A02"/>
    <w:rsid w:val="00804AC5"/>
    <w:rsid w:val="008052F3"/>
    <w:rsid w:val="008055A9"/>
    <w:rsid w:val="00805CD9"/>
    <w:rsid w:val="00805E94"/>
    <w:rsid w:val="008060A2"/>
    <w:rsid w:val="008062BD"/>
    <w:rsid w:val="0080635C"/>
    <w:rsid w:val="00806CB4"/>
    <w:rsid w:val="0081034E"/>
    <w:rsid w:val="00810D11"/>
    <w:rsid w:val="00811C87"/>
    <w:rsid w:val="0081226C"/>
    <w:rsid w:val="00812928"/>
    <w:rsid w:val="00812F7A"/>
    <w:rsid w:val="00813E2B"/>
    <w:rsid w:val="00813F00"/>
    <w:rsid w:val="00813F6F"/>
    <w:rsid w:val="00814F04"/>
    <w:rsid w:val="00815625"/>
    <w:rsid w:val="00815D73"/>
    <w:rsid w:val="008160E7"/>
    <w:rsid w:val="0081622A"/>
    <w:rsid w:val="0081659F"/>
    <w:rsid w:val="00816673"/>
    <w:rsid w:val="00816B65"/>
    <w:rsid w:val="00817766"/>
    <w:rsid w:val="00817EE2"/>
    <w:rsid w:val="00820AC7"/>
    <w:rsid w:val="00820F0B"/>
    <w:rsid w:val="008214A9"/>
    <w:rsid w:val="00821BEB"/>
    <w:rsid w:val="00822A3F"/>
    <w:rsid w:val="00823727"/>
    <w:rsid w:val="00823D86"/>
    <w:rsid w:val="00823DE8"/>
    <w:rsid w:val="0082507E"/>
    <w:rsid w:val="008258BC"/>
    <w:rsid w:val="008267CB"/>
    <w:rsid w:val="00826A5B"/>
    <w:rsid w:val="0082715A"/>
    <w:rsid w:val="0082778E"/>
    <w:rsid w:val="00827881"/>
    <w:rsid w:val="00827DD2"/>
    <w:rsid w:val="00827EBD"/>
    <w:rsid w:val="008303BF"/>
    <w:rsid w:val="008311E8"/>
    <w:rsid w:val="00831BD4"/>
    <w:rsid w:val="008320C2"/>
    <w:rsid w:val="00832C8F"/>
    <w:rsid w:val="008330FC"/>
    <w:rsid w:val="008333B4"/>
    <w:rsid w:val="0083378F"/>
    <w:rsid w:val="00833C12"/>
    <w:rsid w:val="00834388"/>
    <w:rsid w:val="00834B36"/>
    <w:rsid w:val="008350C7"/>
    <w:rsid w:val="008351F4"/>
    <w:rsid w:val="0083557B"/>
    <w:rsid w:val="00835B25"/>
    <w:rsid w:val="0083613B"/>
    <w:rsid w:val="00836DCB"/>
    <w:rsid w:val="00836F28"/>
    <w:rsid w:val="00837315"/>
    <w:rsid w:val="00837DB0"/>
    <w:rsid w:val="0084002E"/>
    <w:rsid w:val="008410B8"/>
    <w:rsid w:val="00841206"/>
    <w:rsid w:val="00841F01"/>
    <w:rsid w:val="0084229F"/>
    <w:rsid w:val="008426C7"/>
    <w:rsid w:val="008434BA"/>
    <w:rsid w:val="00843D26"/>
    <w:rsid w:val="00843E68"/>
    <w:rsid w:val="008448AE"/>
    <w:rsid w:val="00845865"/>
    <w:rsid w:val="0084670C"/>
    <w:rsid w:val="00847778"/>
    <w:rsid w:val="008501E3"/>
    <w:rsid w:val="00850A49"/>
    <w:rsid w:val="00851499"/>
    <w:rsid w:val="00851B7D"/>
    <w:rsid w:val="008524AC"/>
    <w:rsid w:val="00852669"/>
    <w:rsid w:val="00852D48"/>
    <w:rsid w:val="00853736"/>
    <w:rsid w:val="00853CD5"/>
    <w:rsid w:val="008557A4"/>
    <w:rsid w:val="00855884"/>
    <w:rsid w:val="00856307"/>
    <w:rsid w:val="008566F9"/>
    <w:rsid w:val="008570A0"/>
    <w:rsid w:val="008575B1"/>
    <w:rsid w:val="00857CEF"/>
    <w:rsid w:val="008603BA"/>
    <w:rsid w:val="00861D48"/>
    <w:rsid w:val="0086216E"/>
    <w:rsid w:val="00862927"/>
    <w:rsid w:val="00862DDD"/>
    <w:rsid w:val="00863E47"/>
    <w:rsid w:val="008646AC"/>
    <w:rsid w:val="008661C6"/>
    <w:rsid w:val="008666EA"/>
    <w:rsid w:val="00867300"/>
    <w:rsid w:val="0086765C"/>
    <w:rsid w:val="008676D9"/>
    <w:rsid w:val="00870F04"/>
    <w:rsid w:val="00871021"/>
    <w:rsid w:val="00871A18"/>
    <w:rsid w:val="00871B3C"/>
    <w:rsid w:val="0087270C"/>
    <w:rsid w:val="00872EB8"/>
    <w:rsid w:val="00872F70"/>
    <w:rsid w:val="008731D9"/>
    <w:rsid w:val="00873379"/>
    <w:rsid w:val="00873AA1"/>
    <w:rsid w:val="008759AE"/>
    <w:rsid w:val="00875CD3"/>
    <w:rsid w:val="00875F05"/>
    <w:rsid w:val="0087620B"/>
    <w:rsid w:val="0087673F"/>
    <w:rsid w:val="00876C91"/>
    <w:rsid w:val="00876DFB"/>
    <w:rsid w:val="00877161"/>
    <w:rsid w:val="00877F03"/>
    <w:rsid w:val="00880B24"/>
    <w:rsid w:val="00880D3C"/>
    <w:rsid w:val="00881136"/>
    <w:rsid w:val="0088131C"/>
    <w:rsid w:val="00881350"/>
    <w:rsid w:val="00882A54"/>
    <w:rsid w:val="00882D37"/>
    <w:rsid w:val="00882D73"/>
    <w:rsid w:val="0088345E"/>
    <w:rsid w:val="00883B6A"/>
    <w:rsid w:val="00884E19"/>
    <w:rsid w:val="008853A8"/>
    <w:rsid w:val="00885440"/>
    <w:rsid w:val="008858BF"/>
    <w:rsid w:val="00885FF4"/>
    <w:rsid w:val="008869F1"/>
    <w:rsid w:val="008878EC"/>
    <w:rsid w:val="00890E56"/>
    <w:rsid w:val="00890F42"/>
    <w:rsid w:val="0089111E"/>
    <w:rsid w:val="0089158A"/>
    <w:rsid w:val="00891993"/>
    <w:rsid w:val="00892083"/>
    <w:rsid w:val="00892584"/>
    <w:rsid w:val="00892811"/>
    <w:rsid w:val="0089448E"/>
    <w:rsid w:val="00894B3F"/>
    <w:rsid w:val="00894D56"/>
    <w:rsid w:val="00895289"/>
    <w:rsid w:val="00895496"/>
    <w:rsid w:val="008954FF"/>
    <w:rsid w:val="00895888"/>
    <w:rsid w:val="00895EEF"/>
    <w:rsid w:val="00895F0E"/>
    <w:rsid w:val="00896C37"/>
    <w:rsid w:val="008970D4"/>
    <w:rsid w:val="008977CC"/>
    <w:rsid w:val="00897E84"/>
    <w:rsid w:val="008A005B"/>
    <w:rsid w:val="008A081D"/>
    <w:rsid w:val="008A08B3"/>
    <w:rsid w:val="008A0913"/>
    <w:rsid w:val="008A0F95"/>
    <w:rsid w:val="008A1ED3"/>
    <w:rsid w:val="008A35F2"/>
    <w:rsid w:val="008A3818"/>
    <w:rsid w:val="008A415A"/>
    <w:rsid w:val="008A4BE1"/>
    <w:rsid w:val="008A4DDC"/>
    <w:rsid w:val="008A55EA"/>
    <w:rsid w:val="008A5A37"/>
    <w:rsid w:val="008A5B49"/>
    <w:rsid w:val="008A5D17"/>
    <w:rsid w:val="008A61C4"/>
    <w:rsid w:val="008A6AB6"/>
    <w:rsid w:val="008A6DAC"/>
    <w:rsid w:val="008A6F2E"/>
    <w:rsid w:val="008B0733"/>
    <w:rsid w:val="008B0962"/>
    <w:rsid w:val="008B184E"/>
    <w:rsid w:val="008B24DF"/>
    <w:rsid w:val="008B3A1B"/>
    <w:rsid w:val="008B3C1F"/>
    <w:rsid w:val="008B3D52"/>
    <w:rsid w:val="008B5909"/>
    <w:rsid w:val="008B5B0E"/>
    <w:rsid w:val="008B5F6B"/>
    <w:rsid w:val="008B615A"/>
    <w:rsid w:val="008B75A1"/>
    <w:rsid w:val="008B7D75"/>
    <w:rsid w:val="008C0262"/>
    <w:rsid w:val="008C0406"/>
    <w:rsid w:val="008C06E4"/>
    <w:rsid w:val="008C093C"/>
    <w:rsid w:val="008C0E45"/>
    <w:rsid w:val="008C1B28"/>
    <w:rsid w:val="008C1CC0"/>
    <w:rsid w:val="008C1D8F"/>
    <w:rsid w:val="008C1ED8"/>
    <w:rsid w:val="008C2522"/>
    <w:rsid w:val="008C2863"/>
    <w:rsid w:val="008C336B"/>
    <w:rsid w:val="008C3F13"/>
    <w:rsid w:val="008C4466"/>
    <w:rsid w:val="008C4949"/>
    <w:rsid w:val="008C51D1"/>
    <w:rsid w:val="008C5B68"/>
    <w:rsid w:val="008C6BAA"/>
    <w:rsid w:val="008C6D45"/>
    <w:rsid w:val="008C74C0"/>
    <w:rsid w:val="008C7672"/>
    <w:rsid w:val="008C784F"/>
    <w:rsid w:val="008C79D1"/>
    <w:rsid w:val="008C7BCC"/>
    <w:rsid w:val="008D01EB"/>
    <w:rsid w:val="008D100F"/>
    <w:rsid w:val="008D148B"/>
    <w:rsid w:val="008D1771"/>
    <w:rsid w:val="008D1D8F"/>
    <w:rsid w:val="008D2261"/>
    <w:rsid w:val="008D2639"/>
    <w:rsid w:val="008D2C8F"/>
    <w:rsid w:val="008D304F"/>
    <w:rsid w:val="008D42DE"/>
    <w:rsid w:val="008D4AC5"/>
    <w:rsid w:val="008D4CCC"/>
    <w:rsid w:val="008D52E2"/>
    <w:rsid w:val="008D5387"/>
    <w:rsid w:val="008D5E80"/>
    <w:rsid w:val="008D684E"/>
    <w:rsid w:val="008D7D78"/>
    <w:rsid w:val="008D7F1C"/>
    <w:rsid w:val="008E0E7C"/>
    <w:rsid w:val="008E165D"/>
    <w:rsid w:val="008E1BE4"/>
    <w:rsid w:val="008E20A1"/>
    <w:rsid w:val="008E23AD"/>
    <w:rsid w:val="008E2413"/>
    <w:rsid w:val="008E2578"/>
    <w:rsid w:val="008E28BD"/>
    <w:rsid w:val="008E2B0A"/>
    <w:rsid w:val="008E3109"/>
    <w:rsid w:val="008E420E"/>
    <w:rsid w:val="008E546B"/>
    <w:rsid w:val="008E5676"/>
    <w:rsid w:val="008E5679"/>
    <w:rsid w:val="008E62E7"/>
    <w:rsid w:val="008E647C"/>
    <w:rsid w:val="008E7DD3"/>
    <w:rsid w:val="008E7F11"/>
    <w:rsid w:val="008F021C"/>
    <w:rsid w:val="008F087C"/>
    <w:rsid w:val="008F1858"/>
    <w:rsid w:val="008F1FB0"/>
    <w:rsid w:val="008F219A"/>
    <w:rsid w:val="008F4035"/>
    <w:rsid w:val="008F4AE8"/>
    <w:rsid w:val="008F5B46"/>
    <w:rsid w:val="008F5B77"/>
    <w:rsid w:val="008F663E"/>
    <w:rsid w:val="008F6ED8"/>
    <w:rsid w:val="008F6EE6"/>
    <w:rsid w:val="008F6FF0"/>
    <w:rsid w:val="00900CCD"/>
    <w:rsid w:val="00900E9A"/>
    <w:rsid w:val="009016A7"/>
    <w:rsid w:val="00902D63"/>
    <w:rsid w:val="00902DC7"/>
    <w:rsid w:val="00902E5D"/>
    <w:rsid w:val="0090318E"/>
    <w:rsid w:val="0090390C"/>
    <w:rsid w:val="00903BDA"/>
    <w:rsid w:val="00904006"/>
    <w:rsid w:val="0090430D"/>
    <w:rsid w:val="00904ED1"/>
    <w:rsid w:val="00904F43"/>
    <w:rsid w:val="009052D3"/>
    <w:rsid w:val="009057C9"/>
    <w:rsid w:val="00905F26"/>
    <w:rsid w:val="0090605E"/>
    <w:rsid w:val="0090613E"/>
    <w:rsid w:val="00906CA9"/>
    <w:rsid w:val="00906FD2"/>
    <w:rsid w:val="0090707A"/>
    <w:rsid w:val="00907AFB"/>
    <w:rsid w:val="00907DAF"/>
    <w:rsid w:val="0091038A"/>
    <w:rsid w:val="00910A03"/>
    <w:rsid w:val="00910D27"/>
    <w:rsid w:val="0091197B"/>
    <w:rsid w:val="00912712"/>
    <w:rsid w:val="0091314C"/>
    <w:rsid w:val="00913DF2"/>
    <w:rsid w:val="009141C7"/>
    <w:rsid w:val="009144E5"/>
    <w:rsid w:val="00914637"/>
    <w:rsid w:val="00914DA2"/>
    <w:rsid w:val="00914EEF"/>
    <w:rsid w:val="00915401"/>
    <w:rsid w:val="00915896"/>
    <w:rsid w:val="00915B81"/>
    <w:rsid w:val="00915CDD"/>
    <w:rsid w:val="00915EEF"/>
    <w:rsid w:val="009163E6"/>
    <w:rsid w:val="00916FE8"/>
    <w:rsid w:val="00917135"/>
    <w:rsid w:val="009174B8"/>
    <w:rsid w:val="009178A1"/>
    <w:rsid w:val="00917A32"/>
    <w:rsid w:val="00917D70"/>
    <w:rsid w:val="009208A1"/>
    <w:rsid w:val="00920965"/>
    <w:rsid w:val="0092186C"/>
    <w:rsid w:val="00921B2A"/>
    <w:rsid w:val="00921E80"/>
    <w:rsid w:val="0092211E"/>
    <w:rsid w:val="009225D8"/>
    <w:rsid w:val="009230C7"/>
    <w:rsid w:val="0092330F"/>
    <w:rsid w:val="00923F7E"/>
    <w:rsid w:val="009242C3"/>
    <w:rsid w:val="00926EF4"/>
    <w:rsid w:val="0092739E"/>
    <w:rsid w:val="009274B6"/>
    <w:rsid w:val="00927657"/>
    <w:rsid w:val="009306D2"/>
    <w:rsid w:val="00930AAE"/>
    <w:rsid w:val="00930B66"/>
    <w:rsid w:val="00930D58"/>
    <w:rsid w:val="00932392"/>
    <w:rsid w:val="009325DE"/>
    <w:rsid w:val="00932B02"/>
    <w:rsid w:val="00932FAA"/>
    <w:rsid w:val="00933316"/>
    <w:rsid w:val="00933D11"/>
    <w:rsid w:val="00934977"/>
    <w:rsid w:val="00935958"/>
    <w:rsid w:val="00935E7B"/>
    <w:rsid w:val="00936066"/>
    <w:rsid w:val="00936453"/>
    <w:rsid w:val="0093653F"/>
    <w:rsid w:val="00936ECA"/>
    <w:rsid w:val="009374B3"/>
    <w:rsid w:val="00941F5E"/>
    <w:rsid w:val="00942407"/>
    <w:rsid w:val="009427E3"/>
    <w:rsid w:val="009430B9"/>
    <w:rsid w:val="00943F17"/>
    <w:rsid w:val="0094563C"/>
    <w:rsid w:val="00946EF8"/>
    <w:rsid w:val="00947368"/>
    <w:rsid w:val="00947591"/>
    <w:rsid w:val="0094797F"/>
    <w:rsid w:val="009500B9"/>
    <w:rsid w:val="00950D88"/>
    <w:rsid w:val="00951354"/>
    <w:rsid w:val="009521DA"/>
    <w:rsid w:val="009535EB"/>
    <w:rsid w:val="009538C5"/>
    <w:rsid w:val="009539B7"/>
    <w:rsid w:val="00953A6E"/>
    <w:rsid w:val="00953F68"/>
    <w:rsid w:val="0095513C"/>
    <w:rsid w:val="00955366"/>
    <w:rsid w:val="00955CE0"/>
    <w:rsid w:val="00955D23"/>
    <w:rsid w:val="00955E01"/>
    <w:rsid w:val="00956039"/>
    <w:rsid w:val="0095609D"/>
    <w:rsid w:val="00956573"/>
    <w:rsid w:val="0095658D"/>
    <w:rsid w:val="0095668F"/>
    <w:rsid w:val="0095691E"/>
    <w:rsid w:val="00956D06"/>
    <w:rsid w:val="0095725D"/>
    <w:rsid w:val="009572C5"/>
    <w:rsid w:val="009577CD"/>
    <w:rsid w:val="00957928"/>
    <w:rsid w:val="00957EA2"/>
    <w:rsid w:val="00960859"/>
    <w:rsid w:val="00960893"/>
    <w:rsid w:val="009608F9"/>
    <w:rsid w:val="00960D94"/>
    <w:rsid w:val="00960FA4"/>
    <w:rsid w:val="00961EAB"/>
    <w:rsid w:val="009626CF"/>
    <w:rsid w:val="009628CA"/>
    <w:rsid w:val="00963452"/>
    <w:rsid w:val="00963590"/>
    <w:rsid w:val="00963861"/>
    <w:rsid w:val="0096407A"/>
    <w:rsid w:val="00964542"/>
    <w:rsid w:val="009652EF"/>
    <w:rsid w:val="0096582C"/>
    <w:rsid w:val="00965D62"/>
    <w:rsid w:val="00965DA1"/>
    <w:rsid w:val="009666FF"/>
    <w:rsid w:val="00967774"/>
    <w:rsid w:val="00967A59"/>
    <w:rsid w:val="00967D2D"/>
    <w:rsid w:val="00970D60"/>
    <w:rsid w:val="00970EFF"/>
    <w:rsid w:val="00971BA5"/>
    <w:rsid w:val="00971F56"/>
    <w:rsid w:val="009725D5"/>
    <w:rsid w:val="009728EA"/>
    <w:rsid w:val="00972C45"/>
    <w:rsid w:val="009730B2"/>
    <w:rsid w:val="00973492"/>
    <w:rsid w:val="0097350B"/>
    <w:rsid w:val="0097484C"/>
    <w:rsid w:val="00974979"/>
    <w:rsid w:val="00974A74"/>
    <w:rsid w:val="00975129"/>
    <w:rsid w:val="00976179"/>
    <w:rsid w:val="00976DE5"/>
    <w:rsid w:val="00977289"/>
    <w:rsid w:val="00977542"/>
    <w:rsid w:val="00977CB4"/>
    <w:rsid w:val="00980391"/>
    <w:rsid w:val="0098048B"/>
    <w:rsid w:val="0098070D"/>
    <w:rsid w:val="009809F4"/>
    <w:rsid w:val="00980E55"/>
    <w:rsid w:val="00980F8E"/>
    <w:rsid w:val="009812F9"/>
    <w:rsid w:val="0098223F"/>
    <w:rsid w:val="00983750"/>
    <w:rsid w:val="00984F4D"/>
    <w:rsid w:val="009851C9"/>
    <w:rsid w:val="00985B39"/>
    <w:rsid w:val="00985FF2"/>
    <w:rsid w:val="009901AD"/>
    <w:rsid w:val="00990C42"/>
    <w:rsid w:val="009911BD"/>
    <w:rsid w:val="009916C6"/>
    <w:rsid w:val="009919DA"/>
    <w:rsid w:val="00992A29"/>
    <w:rsid w:val="00992BF2"/>
    <w:rsid w:val="009933B8"/>
    <w:rsid w:val="00993A40"/>
    <w:rsid w:val="00993AB1"/>
    <w:rsid w:val="00993BB1"/>
    <w:rsid w:val="00993C84"/>
    <w:rsid w:val="00993CFC"/>
    <w:rsid w:val="00993FF2"/>
    <w:rsid w:val="00994BBD"/>
    <w:rsid w:val="00994F05"/>
    <w:rsid w:val="00995977"/>
    <w:rsid w:val="00995A1F"/>
    <w:rsid w:val="0099747F"/>
    <w:rsid w:val="00997504"/>
    <w:rsid w:val="00997A4E"/>
    <w:rsid w:val="009A065B"/>
    <w:rsid w:val="009A0BF4"/>
    <w:rsid w:val="009A1B34"/>
    <w:rsid w:val="009A1B9E"/>
    <w:rsid w:val="009A23A7"/>
    <w:rsid w:val="009A24CA"/>
    <w:rsid w:val="009A3463"/>
    <w:rsid w:val="009A447A"/>
    <w:rsid w:val="009A47C3"/>
    <w:rsid w:val="009A482E"/>
    <w:rsid w:val="009A4B3C"/>
    <w:rsid w:val="009A5039"/>
    <w:rsid w:val="009A57DF"/>
    <w:rsid w:val="009A6460"/>
    <w:rsid w:val="009A6EC3"/>
    <w:rsid w:val="009A74F6"/>
    <w:rsid w:val="009B0C23"/>
    <w:rsid w:val="009B2C34"/>
    <w:rsid w:val="009B2F39"/>
    <w:rsid w:val="009B3301"/>
    <w:rsid w:val="009B380D"/>
    <w:rsid w:val="009B398A"/>
    <w:rsid w:val="009B3DC1"/>
    <w:rsid w:val="009B3E46"/>
    <w:rsid w:val="009B434E"/>
    <w:rsid w:val="009B4E3B"/>
    <w:rsid w:val="009B5796"/>
    <w:rsid w:val="009B5B1D"/>
    <w:rsid w:val="009B5D96"/>
    <w:rsid w:val="009B66BC"/>
    <w:rsid w:val="009B6C8F"/>
    <w:rsid w:val="009B7AF0"/>
    <w:rsid w:val="009C03E8"/>
    <w:rsid w:val="009C15D4"/>
    <w:rsid w:val="009C1891"/>
    <w:rsid w:val="009C18BE"/>
    <w:rsid w:val="009C204F"/>
    <w:rsid w:val="009C2B62"/>
    <w:rsid w:val="009C2F36"/>
    <w:rsid w:val="009C326A"/>
    <w:rsid w:val="009C3276"/>
    <w:rsid w:val="009C3395"/>
    <w:rsid w:val="009C34F2"/>
    <w:rsid w:val="009C375B"/>
    <w:rsid w:val="009C3AA0"/>
    <w:rsid w:val="009C3D2D"/>
    <w:rsid w:val="009C3E5C"/>
    <w:rsid w:val="009C45A4"/>
    <w:rsid w:val="009C5106"/>
    <w:rsid w:val="009C5267"/>
    <w:rsid w:val="009C54F1"/>
    <w:rsid w:val="009C65F7"/>
    <w:rsid w:val="009C6E67"/>
    <w:rsid w:val="009C6F5B"/>
    <w:rsid w:val="009C6F69"/>
    <w:rsid w:val="009C77F2"/>
    <w:rsid w:val="009D01D3"/>
    <w:rsid w:val="009D0979"/>
    <w:rsid w:val="009D0CCC"/>
    <w:rsid w:val="009D0F06"/>
    <w:rsid w:val="009D1357"/>
    <w:rsid w:val="009D13B5"/>
    <w:rsid w:val="009D19E4"/>
    <w:rsid w:val="009D1A40"/>
    <w:rsid w:val="009D3B06"/>
    <w:rsid w:val="009D46AE"/>
    <w:rsid w:val="009D517F"/>
    <w:rsid w:val="009D5BCF"/>
    <w:rsid w:val="009D6AFA"/>
    <w:rsid w:val="009D7A3B"/>
    <w:rsid w:val="009D7C5F"/>
    <w:rsid w:val="009D7CE5"/>
    <w:rsid w:val="009D7DD6"/>
    <w:rsid w:val="009E01D6"/>
    <w:rsid w:val="009E03FE"/>
    <w:rsid w:val="009E1499"/>
    <w:rsid w:val="009E1F29"/>
    <w:rsid w:val="009E2136"/>
    <w:rsid w:val="009E2327"/>
    <w:rsid w:val="009E2B7A"/>
    <w:rsid w:val="009E2DEF"/>
    <w:rsid w:val="009E31F5"/>
    <w:rsid w:val="009E3554"/>
    <w:rsid w:val="009E367D"/>
    <w:rsid w:val="009E3F39"/>
    <w:rsid w:val="009E4D74"/>
    <w:rsid w:val="009E5285"/>
    <w:rsid w:val="009E5358"/>
    <w:rsid w:val="009E58A0"/>
    <w:rsid w:val="009E594E"/>
    <w:rsid w:val="009E6BE7"/>
    <w:rsid w:val="009E7145"/>
    <w:rsid w:val="009E7419"/>
    <w:rsid w:val="009E787C"/>
    <w:rsid w:val="009E7D01"/>
    <w:rsid w:val="009F008A"/>
    <w:rsid w:val="009F00AB"/>
    <w:rsid w:val="009F09BB"/>
    <w:rsid w:val="009F121E"/>
    <w:rsid w:val="009F1938"/>
    <w:rsid w:val="009F1E6B"/>
    <w:rsid w:val="009F2743"/>
    <w:rsid w:val="009F282E"/>
    <w:rsid w:val="009F2943"/>
    <w:rsid w:val="009F34FF"/>
    <w:rsid w:val="009F4447"/>
    <w:rsid w:val="009F4640"/>
    <w:rsid w:val="009F4972"/>
    <w:rsid w:val="009F50F1"/>
    <w:rsid w:val="009F7725"/>
    <w:rsid w:val="009F7752"/>
    <w:rsid w:val="00A00111"/>
    <w:rsid w:val="00A00161"/>
    <w:rsid w:val="00A00804"/>
    <w:rsid w:val="00A01823"/>
    <w:rsid w:val="00A01834"/>
    <w:rsid w:val="00A01B7E"/>
    <w:rsid w:val="00A02AA9"/>
    <w:rsid w:val="00A04451"/>
    <w:rsid w:val="00A045F4"/>
    <w:rsid w:val="00A056EC"/>
    <w:rsid w:val="00A0622A"/>
    <w:rsid w:val="00A07083"/>
    <w:rsid w:val="00A07377"/>
    <w:rsid w:val="00A0741D"/>
    <w:rsid w:val="00A10AD0"/>
    <w:rsid w:val="00A1129A"/>
    <w:rsid w:val="00A12165"/>
    <w:rsid w:val="00A1299E"/>
    <w:rsid w:val="00A12A65"/>
    <w:rsid w:val="00A13EEF"/>
    <w:rsid w:val="00A14765"/>
    <w:rsid w:val="00A152A3"/>
    <w:rsid w:val="00A16423"/>
    <w:rsid w:val="00A17064"/>
    <w:rsid w:val="00A171C3"/>
    <w:rsid w:val="00A17330"/>
    <w:rsid w:val="00A17EC8"/>
    <w:rsid w:val="00A20B37"/>
    <w:rsid w:val="00A20F78"/>
    <w:rsid w:val="00A2114B"/>
    <w:rsid w:val="00A22F80"/>
    <w:rsid w:val="00A23A79"/>
    <w:rsid w:val="00A23B61"/>
    <w:rsid w:val="00A23CEC"/>
    <w:rsid w:val="00A243E2"/>
    <w:rsid w:val="00A24993"/>
    <w:rsid w:val="00A24CBB"/>
    <w:rsid w:val="00A24EDB"/>
    <w:rsid w:val="00A25C75"/>
    <w:rsid w:val="00A25E76"/>
    <w:rsid w:val="00A26D27"/>
    <w:rsid w:val="00A27A87"/>
    <w:rsid w:val="00A27FD9"/>
    <w:rsid w:val="00A300CE"/>
    <w:rsid w:val="00A3075B"/>
    <w:rsid w:val="00A30D0A"/>
    <w:rsid w:val="00A30F62"/>
    <w:rsid w:val="00A3105C"/>
    <w:rsid w:val="00A31740"/>
    <w:rsid w:val="00A322D1"/>
    <w:rsid w:val="00A32DC4"/>
    <w:rsid w:val="00A32F07"/>
    <w:rsid w:val="00A33A5F"/>
    <w:rsid w:val="00A3426F"/>
    <w:rsid w:val="00A34855"/>
    <w:rsid w:val="00A354D5"/>
    <w:rsid w:val="00A36B7C"/>
    <w:rsid w:val="00A371C2"/>
    <w:rsid w:val="00A37348"/>
    <w:rsid w:val="00A41FD2"/>
    <w:rsid w:val="00A4244A"/>
    <w:rsid w:val="00A42D68"/>
    <w:rsid w:val="00A43A48"/>
    <w:rsid w:val="00A44040"/>
    <w:rsid w:val="00A4431E"/>
    <w:rsid w:val="00A448A5"/>
    <w:rsid w:val="00A44C40"/>
    <w:rsid w:val="00A45498"/>
    <w:rsid w:val="00A454B9"/>
    <w:rsid w:val="00A4573C"/>
    <w:rsid w:val="00A45925"/>
    <w:rsid w:val="00A45BA0"/>
    <w:rsid w:val="00A470CE"/>
    <w:rsid w:val="00A47C10"/>
    <w:rsid w:val="00A502A8"/>
    <w:rsid w:val="00A5167C"/>
    <w:rsid w:val="00A516A7"/>
    <w:rsid w:val="00A51B33"/>
    <w:rsid w:val="00A529E8"/>
    <w:rsid w:val="00A53317"/>
    <w:rsid w:val="00A53365"/>
    <w:rsid w:val="00A53F9E"/>
    <w:rsid w:val="00A54149"/>
    <w:rsid w:val="00A547DF"/>
    <w:rsid w:val="00A54899"/>
    <w:rsid w:val="00A54A98"/>
    <w:rsid w:val="00A552CD"/>
    <w:rsid w:val="00A56BEF"/>
    <w:rsid w:val="00A571A0"/>
    <w:rsid w:val="00A574BE"/>
    <w:rsid w:val="00A578E1"/>
    <w:rsid w:val="00A57EF9"/>
    <w:rsid w:val="00A604A2"/>
    <w:rsid w:val="00A6054B"/>
    <w:rsid w:val="00A606D4"/>
    <w:rsid w:val="00A6091D"/>
    <w:rsid w:val="00A61A53"/>
    <w:rsid w:val="00A61FFF"/>
    <w:rsid w:val="00A625C2"/>
    <w:rsid w:val="00A6283C"/>
    <w:rsid w:val="00A63528"/>
    <w:rsid w:val="00A63B88"/>
    <w:rsid w:val="00A63DE1"/>
    <w:rsid w:val="00A64D7E"/>
    <w:rsid w:val="00A6502E"/>
    <w:rsid w:val="00A655C9"/>
    <w:rsid w:val="00A6569B"/>
    <w:rsid w:val="00A6573D"/>
    <w:rsid w:val="00A660B2"/>
    <w:rsid w:val="00A66423"/>
    <w:rsid w:val="00A67182"/>
    <w:rsid w:val="00A673A5"/>
    <w:rsid w:val="00A674B2"/>
    <w:rsid w:val="00A70612"/>
    <w:rsid w:val="00A70A6F"/>
    <w:rsid w:val="00A723C8"/>
    <w:rsid w:val="00A72D82"/>
    <w:rsid w:val="00A73287"/>
    <w:rsid w:val="00A73CEF"/>
    <w:rsid w:val="00A73F45"/>
    <w:rsid w:val="00A74A2A"/>
    <w:rsid w:val="00A759C9"/>
    <w:rsid w:val="00A7612D"/>
    <w:rsid w:val="00A769C4"/>
    <w:rsid w:val="00A76C3B"/>
    <w:rsid w:val="00A77072"/>
    <w:rsid w:val="00A770F0"/>
    <w:rsid w:val="00A77210"/>
    <w:rsid w:val="00A776BD"/>
    <w:rsid w:val="00A80531"/>
    <w:rsid w:val="00A816BA"/>
    <w:rsid w:val="00A81DB1"/>
    <w:rsid w:val="00A8232F"/>
    <w:rsid w:val="00A82B89"/>
    <w:rsid w:val="00A82EC7"/>
    <w:rsid w:val="00A83824"/>
    <w:rsid w:val="00A84252"/>
    <w:rsid w:val="00A84454"/>
    <w:rsid w:val="00A844B4"/>
    <w:rsid w:val="00A8494F"/>
    <w:rsid w:val="00A84EED"/>
    <w:rsid w:val="00A84F38"/>
    <w:rsid w:val="00A85D43"/>
    <w:rsid w:val="00A86A14"/>
    <w:rsid w:val="00A86A66"/>
    <w:rsid w:val="00A86A7B"/>
    <w:rsid w:val="00A86D09"/>
    <w:rsid w:val="00A90A31"/>
    <w:rsid w:val="00A90AF8"/>
    <w:rsid w:val="00A915B1"/>
    <w:rsid w:val="00A915D6"/>
    <w:rsid w:val="00A915E7"/>
    <w:rsid w:val="00A91926"/>
    <w:rsid w:val="00A91C3F"/>
    <w:rsid w:val="00A91F1C"/>
    <w:rsid w:val="00A920B6"/>
    <w:rsid w:val="00A922FF"/>
    <w:rsid w:val="00A92D02"/>
    <w:rsid w:val="00A92E2B"/>
    <w:rsid w:val="00A936B4"/>
    <w:rsid w:val="00A94519"/>
    <w:rsid w:val="00A948B8"/>
    <w:rsid w:val="00A94C82"/>
    <w:rsid w:val="00A9667A"/>
    <w:rsid w:val="00A974A4"/>
    <w:rsid w:val="00A974C9"/>
    <w:rsid w:val="00A97911"/>
    <w:rsid w:val="00AA0448"/>
    <w:rsid w:val="00AA0CAC"/>
    <w:rsid w:val="00AA0D09"/>
    <w:rsid w:val="00AA132C"/>
    <w:rsid w:val="00AA171B"/>
    <w:rsid w:val="00AA1A77"/>
    <w:rsid w:val="00AA223C"/>
    <w:rsid w:val="00AA2551"/>
    <w:rsid w:val="00AA2896"/>
    <w:rsid w:val="00AA2FFA"/>
    <w:rsid w:val="00AA316F"/>
    <w:rsid w:val="00AA3397"/>
    <w:rsid w:val="00AA3B35"/>
    <w:rsid w:val="00AA4A50"/>
    <w:rsid w:val="00AA4B1A"/>
    <w:rsid w:val="00AA4C31"/>
    <w:rsid w:val="00AA516A"/>
    <w:rsid w:val="00AA5189"/>
    <w:rsid w:val="00AA5342"/>
    <w:rsid w:val="00AA6794"/>
    <w:rsid w:val="00AA67DE"/>
    <w:rsid w:val="00AA7E5F"/>
    <w:rsid w:val="00AB0363"/>
    <w:rsid w:val="00AB0BD3"/>
    <w:rsid w:val="00AB15C8"/>
    <w:rsid w:val="00AB2177"/>
    <w:rsid w:val="00AB2D5B"/>
    <w:rsid w:val="00AB2EF9"/>
    <w:rsid w:val="00AB33AD"/>
    <w:rsid w:val="00AB4B3D"/>
    <w:rsid w:val="00AB5938"/>
    <w:rsid w:val="00AB6F77"/>
    <w:rsid w:val="00AB70A2"/>
    <w:rsid w:val="00AB70FE"/>
    <w:rsid w:val="00AC01B2"/>
    <w:rsid w:val="00AC0903"/>
    <w:rsid w:val="00AC0C52"/>
    <w:rsid w:val="00AC0D7C"/>
    <w:rsid w:val="00AC0FB2"/>
    <w:rsid w:val="00AC28FD"/>
    <w:rsid w:val="00AC296E"/>
    <w:rsid w:val="00AC45B3"/>
    <w:rsid w:val="00AC549A"/>
    <w:rsid w:val="00AC594C"/>
    <w:rsid w:val="00AC64BC"/>
    <w:rsid w:val="00AC67E5"/>
    <w:rsid w:val="00AC6C47"/>
    <w:rsid w:val="00AD2AEF"/>
    <w:rsid w:val="00AD3324"/>
    <w:rsid w:val="00AD34B8"/>
    <w:rsid w:val="00AD3A4C"/>
    <w:rsid w:val="00AD3C33"/>
    <w:rsid w:val="00AD447A"/>
    <w:rsid w:val="00AD45A5"/>
    <w:rsid w:val="00AD484E"/>
    <w:rsid w:val="00AD485C"/>
    <w:rsid w:val="00AD48D5"/>
    <w:rsid w:val="00AD5449"/>
    <w:rsid w:val="00AD558D"/>
    <w:rsid w:val="00AD5922"/>
    <w:rsid w:val="00AD5ACB"/>
    <w:rsid w:val="00AD5DA6"/>
    <w:rsid w:val="00AD6446"/>
    <w:rsid w:val="00AD6510"/>
    <w:rsid w:val="00AD7528"/>
    <w:rsid w:val="00AD7F08"/>
    <w:rsid w:val="00AE0262"/>
    <w:rsid w:val="00AE0D65"/>
    <w:rsid w:val="00AE1278"/>
    <w:rsid w:val="00AE15D2"/>
    <w:rsid w:val="00AE1B2C"/>
    <w:rsid w:val="00AE1CA2"/>
    <w:rsid w:val="00AE24FA"/>
    <w:rsid w:val="00AE2A2D"/>
    <w:rsid w:val="00AE3102"/>
    <w:rsid w:val="00AE3988"/>
    <w:rsid w:val="00AE3CB8"/>
    <w:rsid w:val="00AE3F7E"/>
    <w:rsid w:val="00AE3FE6"/>
    <w:rsid w:val="00AE45CE"/>
    <w:rsid w:val="00AE4CCB"/>
    <w:rsid w:val="00AE526F"/>
    <w:rsid w:val="00AE5957"/>
    <w:rsid w:val="00AE5AA4"/>
    <w:rsid w:val="00AE5E38"/>
    <w:rsid w:val="00AE640B"/>
    <w:rsid w:val="00AE6BED"/>
    <w:rsid w:val="00AE70EA"/>
    <w:rsid w:val="00AE7B98"/>
    <w:rsid w:val="00AE7C77"/>
    <w:rsid w:val="00AE7E08"/>
    <w:rsid w:val="00AF0524"/>
    <w:rsid w:val="00AF0B08"/>
    <w:rsid w:val="00AF0D83"/>
    <w:rsid w:val="00AF1FD1"/>
    <w:rsid w:val="00AF2902"/>
    <w:rsid w:val="00AF29A4"/>
    <w:rsid w:val="00AF3811"/>
    <w:rsid w:val="00AF3825"/>
    <w:rsid w:val="00AF4F32"/>
    <w:rsid w:val="00AF55C2"/>
    <w:rsid w:val="00AF5C31"/>
    <w:rsid w:val="00AF65C6"/>
    <w:rsid w:val="00AF6D6A"/>
    <w:rsid w:val="00AF6FD2"/>
    <w:rsid w:val="00B006D0"/>
    <w:rsid w:val="00B0076B"/>
    <w:rsid w:val="00B00BD2"/>
    <w:rsid w:val="00B00C9D"/>
    <w:rsid w:val="00B01061"/>
    <w:rsid w:val="00B01141"/>
    <w:rsid w:val="00B01CF7"/>
    <w:rsid w:val="00B026F6"/>
    <w:rsid w:val="00B0283F"/>
    <w:rsid w:val="00B02951"/>
    <w:rsid w:val="00B02979"/>
    <w:rsid w:val="00B02A0A"/>
    <w:rsid w:val="00B03001"/>
    <w:rsid w:val="00B03A63"/>
    <w:rsid w:val="00B04E85"/>
    <w:rsid w:val="00B04EFA"/>
    <w:rsid w:val="00B05A99"/>
    <w:rsid w:val="00B05DA8"/>
    <w:rsid w:val="00B07FDD"/>
    <w:rsid w:val="00B101B6"/>
    <w:rsid w:val="00B102A5"/>
    <w:rsid w:val="00B1039E"/>
    <w:rsid w:val="00B10BEE"/>
    <w:rsid w:val="00B10D3C"/>
    <w:rsid w:val="00B11284"/>
    <w:rsid w:val="00B119A5"/>
    <w:rsid w:val="00B12D76"/>
    <w:rsid w:val="00B131D8"/>
    <w:rsid w:val="00B13295"/>
    <w:rsid w:val="00B13303"/>
    <w:rsid w:val="00B136B9"/>
    <w:rsid w:val="00B137FC"/>
    <w:rsid w:val="00B14502"/>
    <w:rsid w:val="00B14628"/>
    <w:rsid w:val="00B1482D"/>
    <w:rsid w:val="00B14BFA"/>
    <w:rsid w:val="00B14CD0"/>
    <w:rsid w:val="00B152E0"/>
    <w:rsid w:val="00B15540"/>
    <w:rsid w:val="00B15692"/>
    <w:rsid w:val="00B169D4"/>
    <w:rsid w:val="00B1703A"/>
    <w:rsid w:val="00B171F3"/>
    <w:rsid w:val="00B179CD"/>
    <w:rsid w:val="00B17A80"/>
    <w:rsid w:val="00B20094"/>
    <w:rsid w:val="00B2040A"/>
    <w:rsid w:val="00B204C8"/>
    <w:rsid w:val="00B21DA2"/>
    <w:rsid w:val="00B22359"/>
    <w:rsid w:val="00B2257D"/>
    <w:rsid w:val="00B2273F"/>
    <w:rsid w:val="00B22AF0"/>
    <w:rsid w:val="00B22EEB"/>
    <w:rsid w:val="00B233BF"/>
    <w:rsid w:val="00B2344B"/>
    <w:rsid w:val="00B235DD"/>
    <w:rsid w:val="00B2405A"/>
    <w:rsid w:val="00B24579"/>
    <w:rsid w:val="00B2545C"/>
    <w:rsid w:val="00B25BDC"/>
    <w:rsid w:val="00B26055"/>
    <w:rsid w:val="00B270D9"/>
    <w:rsid w:val="00B27186"/>
    <w:rsid w:val="00B272E2"/>
    <w:rsid w:val="00B27AFD"/>
    <w:rsid w:val="00B27CA8"/>
    <w:rsid w:val="00B30D28"/>
    <w:rsid w:val="00B30F34"/>
    <w:rsid w:val="00B31144"/>
    <w:rsid w:val="00B31760"/>
    <w:rsid w:val="00B31D71"/>
    <w:rsid w:val="00B32CDF"/>
    <w:rsid w:val="00B3320A"/>
    <w:rsid w:val="00B33975"/>
    <w:rsid w:val="00B33BF5"/>
    <w:rsid w:val="00B33E6C"/>
    <w:rsid w:val="00B345A6"/>
    <w:rsid w:val="00B34CCC"/>
    <w:rsid w:val="00B34FBB"/>
    <w:rsid w:val="00B35949"/>
    <w:rsid w:val="00B36710"/>
    <w:rsid w:val="00B3677A"/>
    <w:rsid w:val="00B37CBB"/>
    <w:rsid w:val="00B37E82"/>
    <w:rsid w:val="00B37F7C"/>
    <w:rsid w:val="00B400C1"/>
    <w:rsid w:val="00B41043"/>
    <w:rsid w:val="00B417DB"/>
    <w:rsid w:val="00B42C7A"/>
    <w:rsid w:val="00B42F16"/>
    <w:rsid w:val="00B42FF3"/>
    <w:rsid w:val="00B4392E"/>
    <w:rsid w:val="00B43B19"/>
    <w:rsid w:val="00B43F11"/>
    <w:rsid w:val="00B440D6"/>
    <w:rsid w:val="00B4415F"/>
    <w:rsid w:val="00B443C2"/>
    <w:rsid w:val="00B446C9"/>
    <w:rsid w:val="00B471F8"/>
    <w:rsid w:val="00B475CC"/>
    <w:rsid w:val="00B47941"/>
    <w:rsid w:val="00B505F9"/>
    <w:rsid w:val="00B5086F"/>
    <w:rsid w:val="00B50B4B"/>
    <w:rsid w:val="00B50D11"/>
    <w:rsid w:val="00B51EDC"/>
    <w:rsid w:val="00B527E1"/>
    <w:rsid w:val="00B527E3"/>
    <w:rsid w:val="00B532B1"/>
    <w:rsid w:val="00B53D82"/>
    <w:rsid w:val="00B548E1"/>
    <w:rsid w:val="00B558CA"/>
    <w:rsid w:val="00B55951"/>
    <w:rsid w:val="00B56B1D"/>
    <w:rsid w:val="00B56B42"/>
    <w:rsid w:val="00B56C30"/>
    <w:rsid w:val="00B57ED9"/>
    <w:rsid w:val="00B57FDF"/>
    <w:rsid w:val="00B6004E"/>
    <w:rsid w:val="00B60F9D"/>
    <w:rsid w:val="00B6101A"/>
    <w:rsid w:val="00B61621"/>
    <w:rsid w:val="00B62550"/>
    <w:rsid w:val="00B63A42"/>
    <w:rsid w:val="00B64229"/>
    <w:rsid w:val="00B648F6"/>
    <w:rsid w:val="00B65E28"/>
    <w:rsid w:val="00B65F75"/>
    <w:rsid w:val="00B66756"/>
    <w:rsid w:val="00B67469"/>
    <w:rsid w:val="00B67CA5"/>
    <w:rsid w:val="00B70991"/>
    <w:rsid w:val="00B71039"/>
    <w:rsid w:val="00B71413"/>
    <w:rsid w:val="00B71958"/>
    <w:rsid w:val="00B71EC2"/>
    <w:rsid w:val="00B7246C"/>
    <w:rsid w:val="00B72B31"/>
    <w:rsid w:val="00B72F7C"/>
    <w:rsid w:val="00B73CAE"/>
    <w:rsid w:val="00B73F4D"/>
    <w:rsid w:val="00B7430D"/>
    <w:rsid w:val="00B7488E"/>
    <w:rsid w:val="00B748D8"/>
    <w:rsid w:val="00B74B92"/>
    <w:rsid w:val="00B7558C"/>
    <w:rsid w:val="00B75F23"/>
    <w:rsid w:val="00B76056"/>
    <w:rsid w:val="00B76FA0"/>
    <w:rsid w:val="00B77532"/>
    <w:rsid w:val="00B77AB9"/>
    <w:rsid w:val="00B77FED"/>
    <w:rsid w:val="00B8050A"/>
    <w:rsid w:val="00B81018"/>
    <w:rsid w:val="00B81A80"/>
    <w:rsid w:val="00B81BBB"/>
    <w:rsid w:val="00B8236B"/>
    <w:rsid w:val="00B82833"/>
    <w:rsid w:val="00B82C08"/>
    <w:rsid w:val="00B831FC"/>
    <w:rsid w:val="00B83266"/>
    <w:rsid w:val="00B83522"/>
    <w:rsid w:val="00B83550"/>
    <w:rsid w:val="00B836C8"/>
    <w:rsid w:val="00B83DCB"/>
    <w:rsid w:val="00B83F15"/>
    <w:rsid w:val="00B8410B"/>
    <w:rsid w:val="00B842A5"/>
    <w:rsid w:val="00B844B7"/>
    <w:rsid w:val="00B84733"/>
    <w:rsid w:val="00B847B0"/>
    <w:rsid w:val="00B84B39"/>
    <w:rsid w:val="00B84CF3"/>
    <w:rsid w:val="00B85FAE"/>
    <w:rsid w:val="00B86C1C"/>
    <w:rsid w:val="00B87366"/>
    <w:rsid w:val="00B9071D"/>
    <w:rsid w:val="00B90EBE"/>
    <w:rsid w:val="00B91722"/>
    <w:rsid w:val="00B91AFD"/>
    <w:rsid w:val="00B91B1B"/>
    <w:rsid w:val="00B92331"/>
    <w:rsid w:val="00B927AD"/>
    <w:rsid w:val="00B93101"/>
    <w:rsid w:val="00B932AC"/>
    <w:rsid w:val="00B935EB"/>
    <w:rsid w:val="00B957BA"/>
    <w:rsid w:val="00B95CB1"/>
    <w:rsid w:val="00B95DFE"/>
    <w:rsid w:val="00B95FC8"/>
    <w:rsid w:val="00B968F2"/>
    <w:rsid w:val="00B9711C"/>
    <w:rsid w:val="00B97B9F"/>
    <w:rsid w:val="00BA0882"/>
    <w:rsid w:val="00BA0C5D"/>
    <w:rsid w:val="00BA0F97"/>
    <w:rsid w:val="00BA12AC"/>
    <w:rsid w:val="00BA14C8"/>
    <w:rsid w:val="00BA1BFD"/>
    <w:rsid w:val="00BA3DB8"/>
    <w:rsid w:val="00BA433B"/>
    <w:rsid w:val="00BA4405"/>
    <w:rsid w:val="00BA4856"/>
    <w:rsid w:val="00BA4F34"/>
    <w:rsid w:val="00BA4FF5"/>
    <w:rsid w:val="00BA547D"/>
    <w:rsid w:val="00BA54A8"/>
    <w:rsid w:val="00BA6889"/>
    <w:rsid w:val="00BA6EB2"/>
    <w:rsid w:val="00BA762E"/>
    <w:rsid w:val="00BB040C"/>
    <w:rsid w:val="00BB08EF"/>
    <w:rsid w:val="00BB1115"/>
    <w:rsid w:val="00BB1288"/>
    <w:rsid w:val="00BB198E"/>
    <w:rsid w:val="00BB1C67"/>
    <w:rsid w:val="00BB244E"/>
    <w:rsid w:val="00BB2DF6"/>
    <w:rsid w:val="00BB3A41"/>
    <w:rsid w:val="00BB3B5D"/>
    <w:rsid w:val="00BB43DD"/>
    <w:rsid w:val="00BB4EDC"/>
    <w:rsid w:val="00BB52CF"/>
    <w:rsid w:val="00BB634A"/>
    <w:rsid w:val="00BB63BE"/>
    <w:rsid w:val="00BB69FD"/>
    <w:rsid w:val="00BB6A98"/>
    <w:rsid w:val="00BB7111"/>
    <w:rsid w:val="00BB74C0"/>
    <w:rsid w:val="00BB7B63"/>
    <w:rsid w:val="00BC0002"/>
    <w:rsid w:val="00BC0432"/>
    <w:rsid w:val="00BC0600"/>
    <w:rsid w:val="00BC1688"/>
    <w:rsid w:val="00BC170D"/>
    <w:rsid w:val="00BC19B6"/>
    <w:rsid w:val="00BC1CD6"/>
    <w:rsid w:val="00BC2302"/>
    <w:rsid w:val="00BC3046"/>
    <w:rsid w:val="00BC3D54"/>
    <w:rsid w:val="00BC4571"/>
    <w:rsid w:val="00BC4DA3"/>
    <w:rsid w:val="00BC4F09"/>
    <w:rsid w:val="00BC623E"/>
    <w:rsid w:val="00BC62FA"/>
    <w:rsid w:val="00BC6407"/>
    <w:rsid w:val="00BC6D68"/>
    <w:rsid w:val="00BC70FB"/>
    <w:rsid w:val="00BC7340"/>
    <w:rsid w:val="00BC79CC"/>
    <w:rsid w:val="00BC7BC6"/>
    <w:rsid w:val="00BD015F"/>
    <w:rsid w:val="00BD0252"/>
    <w:rsid w:val="00BD0586"/>
    <w:rsid w:val="00BD0D43"/>
    <w:rsid w:val="00BD150B"/>
    <w:rsid w:val="00BD1A67"/>
    <w:rsid w:val="00BD23BF"/>
    <w:rsid w:val="00BD2EF8"/>
    <w:rsid w:val="00BD2F64"/>
    <w:rsid w:val="00BD3091"/>
    <w:rsid w:val="00BD3A16"/>
    <w:rsid w:val="00BD3AA8"/>
    <w:rsid w:val="00BD40BB"/>
    <w:rsid w:val="00BD48E7"/>
    <w:rsid w:val="00BD4CEA"/>
    <w:rsid w:val="00BD4E4C"/>
    <w:rsid w:val="00BD5119"/>
    <w:rsid w:val="00BD555B"/>
    <w:rsid w:val="00BD5B38"/>
    <w:rsid w:val="00BD6A8C"/>
    <w:rsid w:val="00BE079C"/>
    <w:rsid w:val="00BE0A2C"/>
    <w:rsid w:val="00BE12E6"/>
    <w:rsid w:val="00BE1345"/>
    <w:rsid w:val="00BE1672"/>
    <w:rsid w:val="00BE198A"/>
    <w:rsid w:val="00BE19D4"/>
    <w:rsid w:val="00BE1BEB"/>
    <w:rsid w:val="00BE1C4F"/>
    <w:rsid w:val="00BE22CB"/>
    <w:rsid w:val="00BE2BCF"/>
    <w:rsid w:val="00BE30EF"/>
    <w:rsid w:val="00BE31F9"/>
    <w:rsid w:val="00BE36F7"/>
    <w:rsid w:val="00BE4851"/>
    <w:rsid w:val="00BE5001"/>
    <w:rsid w:val="00BE511A"/>
    <w:rsid w:val="00BE5840"/>
    <w:rsid w:val="00BE58E6"/>
    <w:rsid w:val="00BE7371"/>
    <w:rsid w:val="00BE73C0"/>
    <w:rsid w:val="00BF033A"/>
    <w:rsid w:val="00BF0E61"/>
    <w:rsid w:val="00BF0FB8"/>
    <w:rsid w:val="00BF126C"/>
    <w:rsid w:val="00BF343E"/>
    <w:rsid w:val="00BF381E"/>
    <w:rsid w:val="00BF3EA8"/>
    <w:rsid w:val="00BF42E5"/>
    <w:rsid w:val="00BF4659"/>
    <w:rsid w:val="00BF4873"/>
    <w:rsid w:val="00BF49F0"/>
    <w:rsid w:val="00BF5094"/>
    <w:rsid w:val="00BF509D"/>
    <w:rsid w:val="00BF5AF6"/>
    <w:rsid w:val="00BF5D10"/>
    <w:rsid w:val="00BF5DDB"/>
    <w:rsid w:val="00BF6278"/>
    <w:rsid w:val="00BF642F"/>
    <w:rsid w:val="00BF6615"/>
    <w:rsid w:val="00BF6BF6"/>
    <w:rsid w:val="00BF6C77"/>
    <w:rsid w:val="00BF6D15"/>
    <w:rsid w:val="00BF6DE9"/>
    <w:rsid w:val="00BF6E29"/>
    <w:rsid w:val="00BF73CB"/>
    <w:rsid w:val="00C00716"/>
    <w:rsid w:val="00C007C1"/>
    <w:rsid w:val="00C00B44"/>
    <w:rsid w:val="00C0113A"/>
    <w:rsid w:val="00C016EE"/>
    <w:rsid w:val="00C03E0E"/>
    <w:rsid w:val="00C042AB"/>
    <w:rsid w:val="00C04B2F"/>
    <w:rsid w:val="00C04BFB"/>
    <w:rsid w:val="00C04F65"/>
    <w:rsid w:val="00C05285"/>
    <w:rsid w:val="00C057E3"/>
    <w:rsid w:val="00C05B53"/>
    <w:rsid w:val="00C062A9"/>
    <w:rsid w:val="00C06F5F"/>
    <w:rsid w:val="00C07756"/>
    <w:rsid w:val="00C07C2F"/>
    <w:rsid w:val="00C07D31"/>
    <w:rsid w:val="00C07F0E"/>
    <w:rsid w:val="00C1037F"/>
    <w:rsid w:val="00C11009"/>
    <w:rsid w:val="00C117ED"/>
    <w:rsid w:val="00C11BA2"/>
    <w:rsid w:val="00C11F20"/>
    <w:rsid w:val="00C12511"/>
    <w:rsid w:val="00C1284B"/>
    <w:rsid w:val="00C12884"/>
    <w:rsid w:val="00C1339F"/>
    <w:rsid w:val="00C13CBB"/>
    <w:rsid w:val="00C148B4"/>
    <w:rsid w:val="00C15085"/>
    <w:rsid w:val="00C15488"/>
    <w:rsid w:val="00C159B2"/>
    <w:rsid w:val="00C16081"/>
    <w:rsid w:val="00C16430"/>
    <w:rsid w:val="00C168B8"/>
    <w:rsid w:val="00C1767F"/>
    <w:rsid w:val="00C2090F"/>
    <w:rsid w:val="00C213D2"/>
    <w:rsid w:val="00C21BF8"/>
    <w:rsid w:val="00C21D6D"/>
    <w:rsid w:val="00C24A3C"/>
    <w:rsid w:val="00C24C45"/>
    <w:rsid w:val="00C25C1F"/>
    <w:rsid w:val="00C263D2"/>
    <w:rsid w:val="00C26647"/>
    <w:rsid w:val="00C26848"/>
    <w:rsid w:val="00C27896"/>
    <w:rsid w:val="00C3029A"/>
    <w:rsid w:val="00C30477"/>
    <w:rsid w:val="00C30CF0"/>
    <w:rsid w:val="00C31AE7"/>
    <w:rsid w:val="00C31FD4"/>
    <w:rsid w:val="00C33431"/>
    <w:rsid w:val="00C3437A"/>
    <w:rsid w:val="00C343E4"/>
    <w:rsid w:val="00C3478A"/>
    <w:rsid w:val="00C35BB8"/>
    <w:rsid w:val="00C36509"/>
    <w:rsid w:val="00C36588"/>
    <w:rsid w:val="00C366F4"/>
    <w:rsid w:val="00C3719F"/>
    <w:rsid w:val="00C375DB"/>
    <w:rsid w:val="00C376A3"/>
    <w:rsid w:val="00C37DED"/>
    <w:rsid w:val="00C40062"/>
    <w:rsid w:val="00C40548"/>
    <w:rsid w:val="00C40FA4"/>
    <w:rsid w:val="00C40FB0"/>
    <w:rsid w:val="00C414EA"/>
    <w:rsid w:val="00C4266A"/>
    <w:rsid w:val="00C4272F"/>
    <w:rsid w:val="00C42BD5"/>
    <w:rsid w:val="00C42CFA"/>
    <w:rsid w:val="00C42DC0"/>
    <w:rsid w:val="00C42E66"/>
    <w:rsid w:val="00C43A5D"/>
    <w:rsid w:val="00C447CA"/>
    <w:rsid w:val="00C4496F"/>
    <w:rsid w:val="00C45E37"/>
    <w:rsid w:val="00C464D3"/>
    <w:rsid w:val="00C4717F"/>
    <w:rsid w:val="00C5011F"/>
    <w:rsid w:val="00C506D6"/>
    <w:rsid w:val="00C50707"/>
    <w:rsid w:val="00C50A2C"/>
    <w:rsid w:val="00C50FA5"/>
    <w:rsid w:val="00C51178"/>
    <w:rsid w:val="00C513ED"/>
    <w:rsid w:val="00C514B4"/>
    <w:rsid w:val="00C514DB"/>
    <w:rsid w:val="00C519F1"/>
    <w:rsid w:val="00C51EBF"/>
    <w:rsid w:val="00C52776"/>
    <w:rsid w:val="00C5327E"/>
    <w:rsid w:val="00C5399F"/>
    <w:rsid w:val="00C53B45"/>
    <w:rsid w:val="00C53E78"/>
    <w:rsid w:val="00C541AF"/>
    <w:rsid w:val="00C56723"/>
    <w:rsid w:val="00C569C1"/>
    <w:rsid w:val="00C56BAC"/>
    <w:rsid w:val="00C56BE1"/>
    <w:rsid w:val="00C56E95"/>
    <w:rsid w:val="00C5730D"/>
    <w:rsid w:val="00C576D7"/>
    <w:rsid w:val="00C57C21"/>
    <w:rsid w:val="00C57F69"/>
    <w:rsid w:val="00C604A1"/>
    <w:rsid w:val="00C60604"/>
    <w:rsid w:val="00C606CE"/>
    <w:rsid w:val="00C624C8"/>
    <w:rsid w:val="00C6278F"/>
    <w:rsid w:val="00C628EF"/>
    <w:rsid w:val="00C62FF2"/>
    <w:rsid w:val="00C630D2"/>
    <w:rsid w:val="00C633EA"/>
    <w:rsid w:val="00C63636"/>
    <w:rsid w:val="00C63892"/>
    <w:rsid w:val="00C63AAE"/>
    <w:rsid w:val="00C63F1A"/>
    <w:rsid w:val="00C641F1"/>
    <w:rsid w:val="00C64FB3"/>
    <w:rsid w:val="00C65B5D"/>
    <w:rsid w:val="00C669A9"/>
    <w:rsid w:val="00C66E5F"/>
    <w:rsid w:val="00C67164"/>
    <w:rsid w:val="00C67AFE"/>
    <w:rsid w:val="00C67CB9"/>
    <w:rsid w:val="00C67CFE"/>
    <w:rsid w:val="00C70103"/>
    <w:rsid w:val="00C70169"/>
    <w:rsid w:val="00C70721"/>
    <w:rsid w:val="00C70CFB"/>
    <w:rsid w:val="00C70E25"/>
    <w:rsid w:val="00C71F76"/>
    <w:rsid w:val="00C71F94"/>
    <w:rsid w:val="00C731EF"/>
    <w:rsid w:val="00C737FF"/>
    <w:rsid w:val="00C73D7B"/>
    <w:rsid w:val="00C74B92"/>
    <w:rsid w:val="00C7596C"/>
    <w:rsid w:val="00C75A0D"/>
    <w:rsid w:val="00C75BFA"/>
    <w:rsid w:val="00C75CA2"/>
    <w:rsid w:val="00C7681F"/>
    <w:rsid w:val="00C76A72"/>
    <w:rsid w:val="00C77357"/>
    <w:rsid w:val="00C774C9"/>
    <w:rsid w:val="00C77E7E"/>
    <w:rsid w:val="00C77FBE"/>
    <w:rsid w:val="00C804FA"/>
    <w:rsid w:val="00C8067A"/>
    <w:rsid w:val="00C80F35"/>
    <w:rsid w:val="00C81690"/>
    <w:rsid w:val="00C817C7"/>
    <w:rsid w:val="00C8195D"/>
    <w:rsid w:val="00C81A43"/>
    <w:rsid w:val="00C81E65"/>
    <w:rsid w:val="00C826BF"/>
    <w:rsid w:val="00C82DCA"/>
    <w:rsid w:val="00C8302B"/>
    <w:rsid w:val="00C8310C"/>
    <w:rsid w:val="00C83E08"/>
    <w:rsid w:val="00C848A1"/>
    <w:rsid w:val="00C84C6F"/>
    <w:rsid w:val="00C856EF"/>
    <w:rsid w:val="00C85E5B"/>
    <w:rsid w:val="00C85EC9"/>
    <w:rsid w:val="00C8612F"/>
    <w:rsid w:val="00C8670B"/>
    <w:rsid w:val="00C86740"/>
    <w:rsid w:val="00C87D23"/>
    <w:rsid w:val="00C87D31"/>
    <w:rsid w:val="00C87DFE"/>
    <w:rsid w:val="00C87F7E"/>
    <w:rsid w:val="00C903C5"/>
    <w:rsid w:val="00C9197D"/>
    <w:rsid w:val="00C91A42"/>
    <w:rsid w:val="00C91F9B"/>
    <w:rsid w:val="00C928A1"/>
    <w:rsid w:val="00C92F22"/>
    <w:rsid w:val="00C93017"/>
    <w:rsid w:val="00C93D63"/>
    <w:rsid w:val="00C93EFB"/>
    <w:rsid w:val="00C94C1B"/>
    <w:rsid w:val="00C94CA8"/>
    <w:rsid w:val="00C94CAA"/>
    <w:rsid w:val="00C94CD8"/>
    <w:rsid w:val="00C95806"/>
    <w:rsid w:val="00C96F4A"/>
    <w:rsid w:val="00C97277"/>
    <w:rsid w:val="00C978BF"/>
    <w:rsid w:val="00C978E7"/>
    <w:rsid w:val="00C97907"/>
    <w:rsid w:val="00C97CA2"/>
    <w:rsid w:val="00CA075B"/>
    <w:rsid w:val="00CA0922"/>
    <w:rsid w:val="00CA0C75"/>
    <w:rsid w:val="00CA1830"/>
    <w:rsid w:val="00CA18D7"/>
    <w:rsid w:val="00CA1A5D"/>
    <w:rsid w:val="00CA1A91"/>
    <w:rsid w:val="00CA1D73"/>
    <w:rsid w:val="00CA258D"/>
    <w:rsid w:val="00CA2A90"/>
    <w:rsid w:val="00CA2E7B"/>
    <w:rsid w:val="00CA3214"/>
    <w:rsid w:val="00CA3D0E"/>
    <w:rsid w:val="00CA4399"/>
    <w:rsid w:val="00CA44BA"/>
    <w:rsid w:val="00CA4935"/>
    <w:rsid w:val="00CA50FA"/>
    <w:rsid w:val="00CA5311"/>
    <w:rsid w:val="00CA5EDC"/>
    <w:rsid w:val="00CA6179"/>
    <w:rsid w:val="00CA6738"/>
    <w:rsid w:val="00CB016E"/>
    <w:rsid w:val="00CB0EFD"/>
    <w:rsid w:val="00CB129C"/>
    <w:rsid w:val="00CB17C7"/>
    <w:rsid w:val="00CB22C0"/>
    <w:rsid w:val="00CB2316"/>
    <w:rsid w:val="00CB2A6C"/>
    <w:rsid w:val="00CB2DC1"/>
    <w:rsid w:val="00CB2E3D"/>
    <w:rsid w:val="00CB2E91"/>
    <w:rsid w:val="00CB3379"/>
    <w:rsid w:val="00CB3B25"/>
    <w:rsid w:val="00CB401A"/>
    <w:rsid w:val="00CB6040"/>
    <w:rsid w:val="00CB6993"/>
    <w:rsid w:val="00CB750D"/>
    <w:rsid w:val="00CB7847"/>
    <w:rsid w:val="00CC0530"/>
    <w:rsid w:val="00CC0556"/>
    <w:rsid w:val="00CC06EA"/>
    <w:rsid w:val="00CC1177"/>
    <w:rsid w:val="00CC136B"/>
    <w:rsid w:val="00CC1596"/>
    <w:rsid w:val="00CC1BB7"/>
    <w:rsid w:val="00CC1D7C"/>
    <w:rsid w:val="00CC1E46"/>
    <w:rsid w:val="00CC23F6"/>
    <w:rsid w:val="00CC2A1C"/>
    <w:rsid w:val="00CC31A0"/>
    <w:rsid w:val="00CC3886"/>
    <w:rsid w:val="00CC3E91"/>
    <w:rsid w:val="00CC4C4C"/>
    <w:rsid w:val="00CC5204"/>
    <w:rsid w:val="00CC55B3"/>
    <w:rsid w:val="00CC5AEF"/>
    <w:rsid w:val="00CD001E"/>
    <w:rsid w:val="00CD0264"/>
    <w:rsid w:val="00CD0E2C"/>
    <w:rsid w:val="00CD19B9"/>
    <w:rsid w:val="00CD1A31"/>
    <w:rsid w:val="00CD1A35"/>
    <w:rsid w:val="00CD1E1F"/>
    <w:rsid w:val="00CD2449"/>
    <w:rsid w:val="00CD269D"/>
    <w:rsid w:val="00CD299C"/>
    <w:rsid w:val="00CD2E13"/>
    <w:rsid w:val="00CD36E7"/>
    <w:rsid w:val="00CD40C2"/>
    <w:rsid w:val="00CD57E7"/>
    <w:rsid w:val="00CD57F4"/>
    <w:rsid w:val="00CD58FD"/>
    <w:rsid w:val="00CD5A49"/>
    <w:rsid w:val="00CD7482"/>
    <w:rsid w:val="00CD75E9"/>
    <w:rsid w:val="00CD78B7"/>
    <w:rsid w:val="00CD7BF1"/>
    <w:rsid w:val="00CD7BF2"/>
    <w:rsid w:val="00CE0046"/>
    <w:rsid w:val="00CE04CB"/>
    <w:rsid w:val="00CE1195"/>
    <w:rsid w:val="00CE1424"/>
    <w:rsid w:val="00CE1BD2"/>
    <w:rsid w:val="00CE1EE6"/>
    <w:rsid w:val="00CE2436"/>
    <w:rsid w:val="00CE363A"/>
    <w:rsid w:val="00CE3A39"/>
    <w:rsid w:val="00CE4326"/>
    <w:rsid w:val="00CE47EA"/>
    <w:rsid w:val="00CE48F7"/>
    <w:rsid w:val="00CE57C0"/>
    <w:rsid w:val="00CE5C69"/>
    <w:rsid w:val="00CE67AC"/>
    <w:rsid w:val="00CE6C40"/>
    <w:rsid w:val="00CE6C61"/>
    <w:rsid w:val="00CE75C3"/>
    <w:rsid w:val="00CE7613"/>
    <w:rsid w:val="00CE77E1"/>
    <w:rsid w:val="00CE7906"/>
    <w:rsid w:val="00CF0035"/>
    <w:rsid w:val="00CF00D3"/>
    <w:rsid w:val="00CF0467"/>
    <w:rsid w:val="00CF0631"/>
    <w:rsid w:val="00CF196D"/>
    <w:rsid w:val="00CF228A"/>
    <w:rsid w:val="00CF36F5"/>
    <w:rsid w:val="00CF3E2E"/>
    <w:rsid w:val="00CF4476"/>
    <w:rsid w:val="00CF556B"/>
    <w:rsid w:val="00CF576A"/>
    <w:rsid w:val="00CF63CA"/>
    <w:rsid w:val="00CF6CBE"/>
    <w:rsid w:val="00CF6DD0"/>
    <w:rsid w:val="00CF7285"/>
    <w:rsid w:val="00CF72AA"/>
    <w:rsid w:val="00CF768D"/>
    <w:rsid w:val="00CF7D33"/>
    <w:rsid w:val="00CF7D86"/>
    <w:rsid w:val="00CF7E62"/>
    <w:rsid w:val="00D011D4"/>
    <w:rsid w:val="00D026B0"/>
    <w:rsid w:val="00D02A20"/>
    <w:rsid w:val="00D03ECF"/>
    <w:rsid w:val="00D045F3"/>
    <w:rsid w:val="00D06020"/>
    <w:rsid w:val="00D0724A"/>
    <w:rsid w:val="00D075E9"/>
    <w:rsid w:val="00D10EFB"/>
    <w:rsid w:val="00D1114A"/>
    <w:rsid w:val="00D1201C"/>
    <w:rsid w:val="00D1284C"/>
    <w:rsid w:val="00D129DA"/>
    <w:rsid w:val="00D1361C"/>
    <w:rsid w:val="00D136AC"/>
    <w:rsid w:val="00D13CDD"/>
    <w:rsid w:val="00D1424A"/>
    <w:rsid w:val="00D14F41"/>
    <w:rsid w:val="00D150B0"/>
    <w:rsid w:val="00D15B52"/>
    <w:rsid w:val="00D1668B"/>
    <w:rsid w:val="00D17002"/>
    <w:rsid w:val="00D1737F"/>
    <w:rsid w:val="00D176F6"/>
    <w:rsid w:val="00D17E9C"/>
    <w:rsid w:val="00D20517"/>
    <w:rsid w:val="00D205B6"/>
    <w:rsid w:val="00D206FA"/>
    <w:rsid w:val="00D20C71"/>
    <w:rsid w:val="00D21921"/>
    <w:rsid w:val="00D21D00"/>
    <w:rsid w:val="00D2223D"/>
    <w:rsid w:val="00D22356"/>
    <w:rsid w:val="00D22453"/>
    <w:rsid w:val="00D2254E"/>
    <w:rsid w:val="00D22B0A"/>
    <w:rsid w:val="00D24522"/>
    <w:rsid w:val="00D24C56"/>
    <w:rsid w:val="00D253D8"/>
    <w:rsid w:val="00D2549B"/>
    <w:rsid w:val="00D259FD"/>
    <w:rsid w:val="00D265DC"/>
    <w:rsid w:val="00D273A8"/>
    <w:rsid w:val="00D3003F"/>
    <w:rsid w:val="00D3090F"/>
    <w:rsid w:val="00D30BFA"/>
    <w:rsid w:val="00D310C8"/>
    <w:rsid w:val="00D3117D"/>
    <w:rsid w:val="00D31745"/>
    <w:rsid w:val="00D319E1"/>
    <w:rsid w:val="00D31D0A"/>
    <w:rsid w:val="00D32F9D"/>
    <w:rsid w:val="00D333FA"/>
    <w:rsid w:val="00D338BF"/>
    <w:rsid w:val="00D33BC4"/>
    <w:rsid w:val="00D33C05"/>
    <w:rsid w:val="00D33E02"/>
    <w:rsid w:val="00D33FE3"/>
    <w:rsid w:val="00D342CB"/>
    <w:rsid w:val="00D34AD2"/>
    <w:rsid w:val="00D353FB"/>
    <w:rsid w:val="00D35C50"/>
    <w:rsid w:val="00D36273"/>
    <w:rsid w:val="00D36511"/>
    <w:rsid w:val="00D36DF8"/>
    <w:rsid w:val="00D370E4"/>
    <w:rsid w:val="00D372C5"/>
    <w:rsid w:val="00D377C5"/>
    <w:rsid w:val="00D3793A"/>
    <w:rsid w:val="00D401AF"/>
    <w:rsid w:val="00D403B4"/>
    <w:rsid w:val="00D404F5"/>
    <w:rsid w:val="00D40684"/>
    <w:rsid w:val="00D40D43"/>
    <w:rsid w:val="00D414F1"/>
    <w:rsid w:val="00D41C82"/>
    <w:rsid w:val="00D41E4C"/>
    <w:rsid w:val="00D4230A"/>
    <w:rsid w:val="00D42504"/>
    <w:rsid w:val="00D437BD"/>
    <w:rsid w:val="00D43EDE"/>
    <w:rsid w:val="00D44E75"/>
    <w:rsid w:val="00D45B62"/>
    <w:rsid w:val="00D45E7A"/>
    <w:rsid w:val="00D4697A"/>
    <w:rsid w:val="00D46AFF"/>
    <w:rsid w:val="00D474A6"/>
    <w:rsid w:val="00D47970"/>
    <w:rsid w:val="00D5035B"/>
    <w:rsid w:val="00D5098D"/>
    <w:rsid w:val="00D52D09"/>
    <w:rsid w:val="00D5329C"/>
    <w:rsid w:val="00D53ABF"/>
    <w:rsid w:val="00D53E72"/>
    <w:rsid w:val="00D54658"/>
    <w:rsid w:val="00D54683"/>
    <w:rsid w:val="00D54A22"/>
    <w:rsid w:val="00D557D8"/>
    <w:rsid w:val="00D55CF7"/>
    <w:rsid w:val="00D56786"/>
    <w:rsid w:val="00D5695B"/>
    <w:rsid w:val="00D57271"/>
    <w:rsid w:val="00D57705"/>
    <w:rsid w:val="00D57BA3"/>
    <w:rsid w:val="00D57CCB"/>
    <w:rsid w:val="00D60161"/>
    <w:rsid w:val="00D60301"/>
    <w:rsid w:val="00D604EC"/>
    <w:rsid w:val="00D60BFB"/>
    <w:rsid w:val="00D60E67"/>
    <w:rsid w:val="00D6115E"/>
    <w:rsid w:val="00D614D2"/>
    <w:rsid w:val="00D63052"/>
    <w:rsid w:val="00D634F6"/>
    <w:rsid w:val="00D63E41"/>
    <w:rsid w:val="00D64A81"/>
    <w:rsid w:val="00D64B4A"/>
    <w:rsid w:val="00D64E3D"/>
    <w:rsid w:val="00D66114"/>
    <w:rsid w:val="00D66787"/>
    <w:rsid w:val="00D66924"/>
    <w:rsid w:val="00D66D32"/>
    <w:rsid w:val="00D66EE1"/>
    <w:rsid w:val="00D676F3"/>
    <w:rsid w:val="00D705C5"/>
    <w:rsid w:val="00D70AA2"/>
    <w:rsid w:val="00D70E84"/>
    <w:rsid w:val="00D713B6"/>
    <w:rsid w:val="00D729C3"/>
    <w:rsid w:val="00D72B5B"/>
    <w:rsid w:val="00D73DBF"/>
    <w:rsid w:val="00D74359"/>
    <w:rsid w:val="00D74A9E"/>
    <w:rsid w:val="00D7581A"/>
    <w:rsid w:val="00D76688"/>
    <w:rsid w:val="00D76B5F"/>
    <w:rsid w:val="00D77C7C"/>
    <w:rsid w:val="00D77E76"/>
    <w:rsid w:val="00D80C55"/>
    <w:rsid w:val="00D8101E"/>
    <w:rsid w:val="00D81369"/>
    <w:rsid w:val="00D8172D"/>
    <w:rsid w:val="00D81B47"/>
    <w:rsid w:val="00D828ED"/>
    <w:rsid w:val="00D8290B"/>
    <w:rsid w:val="00D82DA3"/>
    <w:rsid w:val="00D82FEC"/>
    <w:rsid w:val="00D830CA"/>
    <w:rsid w:val="00D83E19"/>
    <w:rsid w:val="00D84757"/>
    <w:rsid w:val="00D84CBE"/>
    <w:rsid w:val="00D84FFA"/>
    <w:rsid w:val="00D857A0"/>
    <w:rsid w:val="00D857FC"/>
    <w:rsid w:val="00D874F3"/>
    <w:rsid w:val="00D87D94"/>
    <w:rsid w:val="00D9108D"/>
    <w:rsid w:val="00D9277D"/>
    <w:rsid w:val="00D93A80"/>
    <w:rsid w:val="00D93BB7"/>
    <w:rsid w:val="00D951BD"/>
    <w:rsid w:val="00D95383"/>
    <w:rsid w:val="00D95EDC"/>
    <w:rsid w:val="00D96888"/>
    <w:rsid w:val="00D96B50"/>
    <w:rsid w:val="00D96B98"/>
    <w:rsid w:val="00D97CB1"/>
    <w:rsid w:val="00D97DF3"/>
    <w:rsid w:val="00DA0073"/>
    <w:rsid w:val="00DA0142"/>
    <w:rsid w:val="00DA036F"/>
    <w:rsid w:val="00DA0789"/>
    <w:rsid w:val="00DA07A4"/>
    <w:rsid w:val="00DA0A54"/>
    <w:rsid w:val="00DA3476"/>
    <w:rsid w:val="00DA34BA"/>
    <w:rsid w:val="00DA4BC0"/>
    <w:rsid w:val="00DA5787"/>
    <w:rsid w:val="00DA6279"/>
    <w:rsid w:val="00DA6C7B"/>
    <w:rsid w:val="00DA7AA8"/>
    <w:rsid w:val="00DB050E"/>
    <w:rsid w:val="00DB0D6C"/>
    <w:rsid w:val="00DB106D"/>
    <w:rsid w:val="00DB1824"/>
    <w:rsid w:val="00DB1D68"/>
    <w:rsid w:val="00DB2070"/>
    <w:rsid w:val="00DB235C"/>
    <w:rsid w:val="00DB2A84"/>
    <w:rsid w:val="00DB31A8"/>
    <w:rsid w:val="00DB31EB"/>
    <w:rsid w:val="00DB3A12"/>
    <w:rsid w:val="00DB3E9D"/>
    <w:rsid w:val="00DB4058"/>
    <w:rsid w:val="00DB42D5"/>
    <w:rsid w:val="00DB46D9"/>
    <w:rsid w:val="00DB47C8"/>
    <w:rsid w:val="00DB4F40"/>
    <w:rsid w:val="00DB53C4"/>
    <w:rsid w:val="00DB58F5"/>
    <w:rsid w:val="00DB641C"/>
    <w:rsid w:val="00DB680B"/>
    <w:rsid w:val="00DB7F51"/>
    <w:rsid w:val="00DC0063"/>
    <w:rsid w:val="00DC0228"/>
    <w:rsid w:val="00DC0332"/>
    <w:rsid w:val="00DC090F"/>
    <w:rsid w:val="00DC25D7"/>
    <w:rsid w:val="00DC264C"/>
    <w:rsid w:val="00DC2785"/>
    <w:rsid w:val="00DC2D27"/>
    <w:rsid w:val="00DC2E49"/>
    <w:rsid w:val="00DC35AB"/>
    <w:rsid w:val="00DC3C07"/>
    <w:rsid w:val="00DC3F20"/>
    <w:rsid w:val="00DC4065"/>
    <w:rsid w:val="00DC496F"/>
    <w:rsid w:val="00DC4DFA"/>
    <w:rsid w:val="00DC5273"/>
    <w:rsid w:val="00DC570E"/>
    <w:rsid w:val="00DC5951"/>
    <w:rsid w:val="00DC67E6"/>
    <w:rsid w:val="00DC6AA0"/>
    <w:rsid w:val="00DC7839"/>
    <w:rsid w:val="00DD009F"/>
    <w:rsid w:val="00DD034C"/>
    <w:rsid w:val="00DD0462"/>
    <w:rsid w:val="00DD085C"/>
    <w:rsid w:val="00DD1942"/>
    <w:rsid w:val="00DD2EEE"/>
    <w:rsid w:val="00DD306A"/>
    <w:rsid w:val="00DD30D9"/>
    <w:rsid w:val="00DD30F1"/>
    <w:rsid w:val="00DD3FAC"/>
    <w:rsid w:val="00DD4080"/>
    <w:rsid w:val="00DD43BE"/>
    <w:rsid w:val="00DD480B"/>
    <w:rsid w:val="00DD55D4"/>
    <w:rsid w:val="00DD5996"/>
    <w:rsid w:val="00DD638C"/>
    <w:rsid w:val="00DD6B93"/>
    <w:rsid w:val="00DD6C02"/>
    <w:rsid w:val="00DD7249"/>
    <w:rsid w:val="00DD7533"/>
    <w:rsid w:val="00DD7EB9"/>
    <w:rsid w:val="00DD7F78"/>
    <w:rsid w:val="00DE02BC"/>
    <w:rsid w:val="00DE05A9"/>
    <w:rsid w:val="00DE05FC"/>
    <w:rsid w:val="00DE1DFF"/>
    <w:rsid w:val="00DE2CD7"/>
    <w:rsid w:val="00DE38D7"/>
    <w:rsid w:val="00DE3F17"/>
    <w:rsid w:val="00DE49E1"/>
    <w:rsid w:val="00DE500A"/>
    <w:rsid w:val="00DE524B"/>
    <w:rsid w:val="00DE53EE"/>
    <w:rsid w:val="00DE596B"/>
    <w:rsid w:val="00DE6092"/>
    <w:rsid w:val="00DE7C09"/>
    <w:rsid w:val="00DE7D31"/>
    <w:rsid w:val="00DE7E0A"/>
    <w:rsid w:val="00DF01E5"/>
    <w:rsid w:val="00DF049F"/>
    <w:rsid w:val="00DF0C71"/>
    <w:rsid w:val="00DF0D6F"/>
    <w:rsid w:val="00DF1607"/>
    <w:rsid w:val="00DF17B0"/>
    <w:rsid w:val="00DF18AF"/>
    <w:rsid w:val="00DF1A23"/>
    <w:rsid w:val="00DF1ABB"/>
    <w:rsid w:val="00DF1C67"/>
    <w:rsid w:val="00DF1DE4"/>
    <w:rsid w:val="00DF24AD"/>
    <w:rsid w:val="00DF2A95"/>
    <w:rsid w:val="00DF2C42"/>
    <w:rsid w:val="00DF312E"/>
    <w:rsid w:val="00DF33F0"/>
    <w:rsid w:val="00DF351F"/>
    <w:rsid w:val="00DF396A"/>
    <w:rsid w:val="00DF3DE1"/>
    <w:rsid w:val="00DF428C"/>
    <w:rsid w:val="00DF4770"/>
    <w:rsid w:val="00DF4ABF"/>
    <w:rsid w:val="00DF4BE7"/>
    <w:rsid w:val="00DF70ED"/>
    <w:rsid w:val="00DF7993"/>
    <w:rsid w:val="00E00569"/>
    <w:rsid w:val="00E01431"/>
    <w:rsid w:val="00E01758"/>
    <w:rsid w:val="00E0182E"/>
    <w:rsid w:val="00E01AFA"/>
    <w:rsid w:val="00E02315"/>
    <w:rsid w:val="00E027A6"/>
    <w:rsid w:val="00E02A9C"/>
    <w:rsid w:val="00E02AAA"/>
    <w:rsid w:val="00E02BEA"/>
    <w:rsid w:val="00E0354B"/>
    <w:rsid w:val="00E036DF"/>
    <w:rsid w:val="00E03F15"/>
    <w:rsid w:val="00E04913"/>
    <w:rsid w:val="00E049F6"/>
    <w:rsid w:val="00E05144"/>
    <w:rsid w:val="00E055D4"/>
    <w:rsid w:val="00E05C56"/>
    <w:rsid w:val="00E06FBB"/>
    <w:rsid w:val="00E07C84"/>
    <w:rsid w:val="00E07FD3"/>
    <w:rsid w:val="00E11740"/>
    <w:rsid w:val="00E11A43"/>
    <w:rsid w:val="00E1215D"/>
    <w:rsid w:val="00E1238B"/>
    <w:rsid w:val="00E1278E"/>
    <w:rsid w:val="00E12DD3"/>
    <w:rsid w:val="00E12F01"/>
    <w:rsid w:val="00E12F16"/>
    <w:rsid w:val="00E13071"/>
    <w:rsid w:val="00E138D2"/>
    <w:rsid w:val="00E144A7"/>
    <w:rsid w:val="00E1460F"/>
    <w:rsid w:val="00E152B1"/>
    <w:rsid w:val="00E152FC"/>
    <w:rsid w:val="00E1534F"/>
    <w:rsid w:val="00E15474"/>
    <w:rsid w:val="00E155FD"/>
    <w:rsid w:val="00E16088"/>
    <w:rsid w:val="00E1633C"/>
    <w:rsid w:val="00E1652C"/>
    <w:rsid w:val="00E1677C"/>
    <w:rsid w:val="00E168FE"/>
    <w:rsid w:val="00E17BF5"/>
    <w:rsid w:val="00E17D5E"/>
    <w:rsid w:val="00E17F8A"/>
    <w:rsid w:val="00E20553"/>
    <w:rsid w:val="00E20C64"/>
    <w:rsid w:val="00E2238B"/>
    <w:rsid w:val="00E224EC"/>
    <w:rsid w:val="00E227CF"/>
    <w:rsid w:val="00E23506"/>
    <w:rsid w:val="00E23568"/>
    <w:rsid w:val="00E23781"/>
    <w:rsid w:val="00E23AB0"/>
    <w:rsid w:val="00E23B3A"/>
    <w:rsid w:val="00E2424D"/>
    <w:rsid w:val="00E245C6"/>
    <w:rsid w:val="00E245CC"/>
    <w:rsid w:val="00E246D4"/>
    <w:rsid w:val="00E24852"/>
    <w:rsid w:val="00E249AB"/>
    <w:rsid w:val="00E24E8C"/>
    <w:rsid w:val="00E2506A"/>
    <w:rsid w:val="00E25345"/>
    <w:rsid w:val="00E25F8C"/>
    <w:rsid w:val="00E264FD"/>
    <w:rsid w:val="00E269E6"/>
    <w:rsid w:val="00E27361"/>
    <w:rsid w:val="00E2739E"/>
    <w:rsid w:val="00E27B8B"/>
    <w:rsid w:val="00E27FE1"/>
    <w:rsid w:val="00E30286"/>
    <w:rsid w:val="00E30B06"/>
    <w:rsid w:val="00E312CF"/>
    <w:rsid w:val="00E31763"/>
    <w:rsid w:val="00E317C5"/>
    <w:rsid w:val="00E31D58"/>
    <w:rsid w:val="00E32AF6"/>
    <w:rsid w:val="00E3305B"/>
    <w:rsid w:val="00E33FD3"/>
    <w:rsid w:val="00E347C9"/>
    <w:rsid w:val="00E3501F"/>
    <w:rsid w:val="00E35098"/>
    <w:rsid w:val="00E363CC"/>
    <w:rsid w:val="00E37561"/>
    <w:rsid w:val="00E37576"/>
    <w:rsid w:val="00E379E9"/>
    <w:rsid w:val="00E37C1B"/>
    <w:rsid w:val="00E406B3"/>
    <w:rsid w:val="00E4198D"/>
    <w:rsid w:val="00E41B7B"/>
    <w:rsid w:val="00E4238F"/>
    <w:rsid w:val="00E4355C"/>
    <w:rsid w:val="00E44273"/>
    <w:rsid w:val="00E44AC3"/>
    <w:rsid w:val="00E47518"/>
    <w:rsid w:val="00E504D2"/>
    <w:rsid w:val="00E508A4"/>
    <w:rsid w:val="00E50C48"/>
    <w:rsid w:val="00E516FA"/>
    <w:rsid w:val="00E51848"/>
    <w:rsid w:val="00E51908"/>
    <w:rsid w:val="00E51B43"/>
    <w:rsid w:val="00E52813"/>
    <w:rsid w:val="00E5292B"/>
    <w:rsid w:val="00E52D21"/>
    <w:rsid w:val="00E53304"/>
    <w:rsid w:val="00E53911"/>
    <w:rsid w:val="00E5408A"/>
    <w:rsid w:val="00E54249"/>
    <w:rsid w:val="00E54B22"/>
    <w:rsid w:val="00E54BC3"/>
    <w:rsid w:val="00E54E40"/>
    <w:rsid w:val="00E55D74"/>
    <w:rsid w:val="00E55FD3"/>
    <w:rsid w:val="00E56FA3"/>
    <w:rsid w:val="00E60CFA"/>
    <w:rsid w:val="00E613FB"/>
    <w:rsid w:val="00E61C76"/>
    <w:rsid w:val="00E623C2"/>
    <w:rsid w:val="00E63066"/>
    <w:rsid w:val="00E63443"/>
    <w:rsid w:val="00E63CD4"/>
    <w:rsid w:val="00E63E36"/>
    <w:rsid w:val="00E63E94"/>
    <w:rsid w:val="00E653D8"/>
    <w:rsid w:val="00E65526"/>
    <w:rsid w:val="00E66213"/>
    <w:rsid w:val="00E666A1"/>
    <w:rsid w:val="00E6677F"/>
    <w:rsid w:val="00E66FF2"/>
    <w:rsid w:val="00E676F6"/>
    <w:rsid w:val="00E6781A"/>
    <w:rsid w:val="00E67F49"/>
    <w:rsid w:val="00E70939"/>
    <w:rsid w:val="00E70B6E"/>
    <w:rsid w:val="00E721C7"/>
    <w:rsid w:val="00E724F3"/>
    <w:rsid w:val="00E7289F"/>
    <w:rsid w:val="00E73726"/>
    <w:rsid w:val="00E73828"/>
    <w:rsid w:val="00E744B2"/>
    <w:rsid w:val="00E7498D"/>
    <w:rsid w:val="00E74995"/>
    <w:rsid w:val="00E749D8"/>
    <w:rsid w:val="00E75159"/>
    <w:rsid w:val="00E7517B"/>
    <w:rsid w:val="00E761EE"/>
    <w:rsid w:val="00E779CF"/>
    <w:rsid w:val="00E805DE"/>
    <w:rsid w:val="00E80D3C"/>
    <w:rsid w:val="00E80ED1"/>
    <w:rsid w:val="00E8126D"/>
    <w:rsid w:val="00E81DDA"/>
    <w:rsid w:val="00E82026"/>
    <w:rsid w:val="00E82167"/>
    <w:rsid w:val="00E8242F"/>
    <w:rsid w:val="00E82631"/>
    <w:rsid w:val="00E82CA5"/>
    <w:rsid w:val="00E843F1"/>
    <w:rsid w:val="00E84777"/>
    <w:rsid w:val="00E84970"/>
    <w:rsid w:val="00E84C4D"/>
    <w:rsid w:val="00E8612A"/>
    <w:rsid w:val="00E867D6"/>
    <w:rsid w:val="00E86AEF"/>
    <w:rsid w:val="00E8725E"/>
    <w:rsid w:val="00E8782F"/>
    <w:rsid w:val="00E90147"/>
    <w:rsid w:val="00E90CA5"/>
    <w:rsid w:val="00E90FB2"/>
    <w:rsid w:val="00E91169"/>
    <w:rsid w:val="00E912EC"/>
    <w:rsid w:val="00E9143D"/>
    <w:rsid w:val="00E915B1"/>
    <w:rsid w:val="00E917BC"/>
    <w:rsid w:val="00E91AE0"/>
    <w:rsid w:val="00E92725"/>
    <w:rsid w:val="00E92D9D"/>
    <w:rsid w:val="00E9357D"/>
    <w:rsid w:val="00E949E3"/>
    <w:rsid w:val="00E95E05"/>
    <w:rsid w:val="00E95EE3"/>
    <w:rsid w:val="00E961E7"/>
    <w:rsid w:val="00E9676C"/>
    <w:rsid w:val="00E9699F"/>
    <w:rsid w:val="00E96EAA"/>
    <w:rsid w:val="00E96FAB"/>
    <w:rsid w:val="00E9791F"/>
    <w:rsid w:val="00E97FFE"/>
    <w:rsid w:val="00EA00E8"/>
    <w:rsid w:val="00EA03C0"/>
    <w:rsid w:val="00EA10E4"/>
    <w:rsid w:val="00EA3248"/>
    <w:rsid w:val="00EA3469"/>
    <w:rsid w:val="00EA3B89"/>
    <w:rsid w:val="00EA3D22"/>
    <w:rsid w:val="00EA3D4E"/>
    <w:rsid w:val="00EA4074"/>
    <w:rsid w:val="00EA5A0C"/>
    <w:rsid w:val="00EA64F5"/>
    <w:rsid w:val="00EA66B0"/>
    <w:rsid w:val="00EA6719"/>
    <w:rsid w:val="00EA6804"/>
    <w:rsid w:val="00EA6DE4"/>
    <w:rsid w:val="00EA72C1"/>
    <w:rsid w:val="00EB1D4E"/>
    <w:rsid w:val="00EB2123"/>
    <w:rsid w:val="00EB32F8"/>
    <w:rsid w:val="00EB3DDA"/>
    <w:rsid w:val="00EB3E44"/>
    <w:rsid w:val="00EB5859"/>
    <w:rsid w:val="00EB585F"/>
    <w:rsid w:val="00EB5D87"/>
    <w:rsid w:val="00EB6806"/>
    <w:rsid w:val="00EB6B1C"/>
    <w:rsid w:val="00EB6B3D"/>
    <w:rsid w:val="00EB6EF3"/>
    <w:rsid w:val="00EB722E"/>
    <w:rsid w:val="00EB74F1"/>
    <w:rsid w:val="00EC005C"/>
    <w:rsid w:val="00EC0270"/>
    <w:rsid w:val="00EC02DA"/>
    <w:rsid w:val="00EC0332"/>
    <w:rsid w:val="00EC0F6F"/>
    <w:rsid w:val="00EC16C5"/>
    <w:rsid w:val="00EC19C4"/>
    <w:rsid w:val="00EC1E0D"/>
    <w:rsid w:val="00EC2361"/>
    <w:rsid w:val="00EC2B52"/>
    <w:rsid w:val="00EC3173"/>
    <w:rsid w:val="00EC3E94"/>
    <w:rsid w:val="00EC54D9"/>
    <w:rsid w:val="00EC5E77"/>
    <w:rsid w:val="00EC60A2"/>
    <w:rsid w:val="00EC629B"/>
    <w:rsid w:val="00EC7212"/>
    <w:rsid w:val="00EC737E"/>
    <w:rsid w:val="00EC769D"/>
    <w:rsid w:val="00ED039F"/>
    <w:rsid w:val="00ED09D0"/>
    <w:rsid w:val="00ED0C13"/>
    <w:rsid w:val="00ED0F5E"/>
    <w:rsid w:val="00ED1341"/>
    <w:rsid w:val="00ED4AD3"/>
    <w:rsid w:val="00ED4F45"/>
    <w:rsid w:val="00ED506F"/>
    <w:rsid w:val="00ED595F"/>
    <w:rsid w:val="00ED6195"/>
    <w:rsid w:val="00ED620E"/>
    <w:rsid w:val="00ED62F4"/>
    <w:rsid w:val="00ED66E0"/>
    <w:rsid w:val="00ED6FBA"/>
    <w:rsid w:val="00ED7C6D"/>
    <w:rsid w:val="00EE04EC"/>
    <w:rsid w:val="00EE0D82"/>
    <w:rsid w:val="00EE1CF0"/>
    <w:rsid w:val="00EE1F75"/>
    <w:rsid w:val="00EE2352"/>
    <w:rsid w:val="00EE268C"/>
    <w:rsid w:val="00EE3EFB"/>
    <w:rsid w:val="00EE40B1"/>
    <w:rsid w:val="00EE4145"/>
    <w:rsid w:val="00EE4258"/>
    <w:rsid w:val="00EE43DC"/>
    <w:rsid w:val="00EE4EC1"/>
    <w:rsid w:val="00EE5516"/>
    <w:rsid w:val="00EE5A93"/>
    <w:rsid w:val="00EE5F73"/>
    <w:rsid w:val="00EE60C6"/>
    <w:rsid w:val="00EE65BA"/>
    <w:rsid w:val="00EE6865"/>
    <w:rsid w:val="00EE709E"/>
    <w:rsid w:val="00EE74F7"/>
    <w:rsid w:val="00EF024F"/>
    <w:rsid w:val="00EF0C2B"/>
    <w:rsid w:val="00EF0D4C"/>
    <w:rsid w:val="00EF0E6F"/>
    <w:rsid w:val="00EF11BB"/>
    <w:rsid w:val="00EF3136"/>
    <w:rsid w:val="00EF3AEE"/>
    <w:rsid w:val="00EF3F47"/>
    <w:rsid w:val="00EF41C8"/>
    <w:rsid w:val="00EF478A"/>
    <w:rsid w:val="00EF5B26"/>
    <w:rsid w:val="00EF5FAD"/>
    <w:rsid w:val="00EF600C"/>
    <w:rsid w:val="00EF68A6"/>
    <w:rsid w:val="00EF6ADC"/>
    <w:rsid w:val="00EF729B"/>
    <w:rsid w:val="00EF73F5"/>
    <w:rsid w:val="00EF7411"/>
    <w:rsid w:val="00EF7A21"/>
    <w:rsid w:val="00F0038C"/>
    <w:rsid w:val="00F00CD9"/>
    <w:rsid w:val="00F00D64"/>
    <w:rsid w:val="00F00F79"/>
    <w:rsid w:val="00F01F73"/>
    <w:rsid w:val="00F0238F"/>
    <w:rsid w:val="00F02F40"/>
    <w:rsid w:val="00F032BA"/>
    <w:rsid w:val="00F03AA9"/>
    <w:rsid w:val="00F03F8E"/>
    <w:rsid w:val="00F048EB"/>
    <w:rsid w:val="00F0505E"/>
    <w:rsid w:val="00F05412"/>
    <w:rsid w:val="00F056AF"/>
    <w:rsid w:val="00F057AB"/>
    <w:rsid w:val="00F06236"/>
    <w:rsid w:val="00F0635F"/>
    <w:rsid w:val="00F065BE"/>
    <w:rsid w:val="00F06964"/>
    <w:rsid w:val="00F0788C"/>
    <w:rsid w:val="00F079DA"/>
    <w:rsid w:val="00F107DF"/>
    <w:rsid w:val="00F1152E"/>
    <w:rsid w:val="00F117AD"/>
    <w:rsid w:val="00F128BF"/>
    <w:rsid w:val="00F12BCC"/>
    <w:rsid w:val="00F12EDA"/>
    <w:rsid w:val="00F12FBB"/>
    <w:rsid w:val="00F13026"/>
    <w:rsid w:val="00F13F4E"/>
    <w:rsid w:val="00F14C85"/>
    <w:rsid w:val="00F156A7"/>
    <w:rsid w:val="00F15ABC"/>
    <w:rsid w:val="00F161CD"/>
    <w:rsid w:val="00F16EC8"/>
    <w:rsid w:val="00F17056"/>
    <w:rsid w:val="00F175F8"/>
    <w:rsid w:val="00F204D3"/>
    <w:rsid w:val="00F20636"/>
    <w:rsid w:val="00F209F1"/>
    <w:rsid w:val="00F20CFE"/>
    <w:rsid w:val="00F213A3"/>
    <w:rsid w:val="00F2159A"/>
    <w:rsid w:val="00F2197B"/>
    <w:rsid w:val="00F21C1B"/>
    <w:rsid w:val="00F22510"/>
    <w:rsid w:val="00F2260D"/>
    <w:rsid w:val="00F23903"/>
    <w:rsid w:val="00F2464A"/>
    <w:rsid w:val="00F24B77"/>
    <w:rsid w:val="00F24C79"/>
    <w:rsid w:val="00F252EE"/>
    <w:rsid w:val="00F266DD"/>
    <w:rsid w:val="00F267DE"/>
    <w:rsid w:val="00F26AB2"/>
    <w:rsid w:val="00F27BF0"/>
    <w:rsid w:val="00F27DE0"/>
    <w:rsid w:val="00F27EEA"/>
    <w:rsid w:val="00F3015E"/>
    <w:rsid w:val="00F303CA"/>
    <w:rsid w:val="00F31ACE"/>
    <w:rsid w:val="00F31BF8"/>
    <w:rsid w:val="00F32A82"/>
    <w:rsid w:val="00F32B25"/>
    <w:rsid w:val="00F335B0"/>
    <w:rsid w:val="00F33C19"/>
    <w:rsid w:val="00F33D27"/>
    <w:rsid w:val="00F34084"/>
    <w:rsid w:val="00F34937"/>
    <w:rsid w:val="00F34A41"/>
    <w:rsid w:val="00F34B54"/>
    <w:rsid w:val="00F34C15"/>
    <w:rsid w:val="00F34EAC"/>
    <w:rsid w:val="00F3540F"/>
    <w:rsid w:val="00F35FF6"/>
    <w:rsid w:val="00F36118"/>
    <w:rsid w:val="00F3660D"/>
    <w:rsid w:val="00F37569"/>
    <w:rsid w:val="00F37F84"/>
    <w:rsid w:val="00F40910"/>
    <w:rsid w:val="00F4176D"/>
    <w:rsid w:val="00F4209B"/>
    <w:rsid w:val="00F425B8"/>
    <w:rsid w:val="00F425E5"/>
    <w:rsid w:val="00F4278F"/>
    <w:rsid w:val="00F42CCC"/>
    <w:rsid w:val="00F43601"/>
    <w:rsid w:val="00F43A6F"/>
    <w:rsid w:val="00F43C90"/>
    <w:rsid w:val="00F44DFE"/>
    <w:rsid w:val="00F44FDB"/>
    <w:rsid w:val="00F4633D"/>
    <w:rsid w:val="00F46F3D"/>
    <w:rsid w:val="00F475A1"/>
    <w:rsid w:val="00F50487"/>
    <w:rsid w:val="00F509E9"/>
    <w:rsid w:val="00F50AA6"/>
    <w:rsid w:val="00F50AB8"/>
    <w:rsid w:val="00F50AF8"/>
    <w:rsid w:val="00F514EA"/>
    <w:rsid w:val="00F51A10"/>
    <w:rsid w:val="00F51F92"/>
    <w:rsid w:val="00F529FE"/>
    <w:rsid w:val="00F539FD"/>
    <w:rsid w:val="00F5403C"/>
    <w:rsid w:val="00F54B81"/>
    <w:rsid w:val="00F54EF1"/>
    <w:rsid w:val="00F552CF"/>
    <w:rsid w:val="00F552FA"/>
    <w:rsid w:val="00F55CDF"/>
    <w:rsid w:val="00F56B5D"/>
    <w:rsid w:val="00F56E72"/>
    <w:rsid w:val="00F5717B"/>
    <w:rsid w:val="00F605D8"/>
    <w:rsid w:val="00F60886"/>
    <w:rsid w:val="00F60A2A"/>
    <w:rsid w:val="00F60DDA"/>
    <w:rsid w:val="00F6143B"/>
    <w:rsid w:val="00F63103"/>
    <w:rsid w:val="00F63AE3"/>
    <w:rsid w:val="00F63E1C"/>
    <w:rsid w:val="00F658CA"/>
    <w:rsid w:val="00F65D72"/>
    <w:rsid w:val="00F66477"/>
    <w:rsid w:val="00F666D7"/>
    <w:rsid w:val="00F66A0F"/>
    <w:rsid w:val="00F66A16"/>
    <w:rsid w:val="00F6718A"/>
    <w:rsid w:val="00F67741"/>
    <w:rsid w:val="00F70D89"/>
    <w:rsid w:val="00F71146"/>
    <w:rsid w:val="00F712F0"/>
    <w:rsid w:val="00F7152F"/>
    <w:rsid w:val="00F718C0"/>
    <w:rsid w:val="00F7201C"/>
    <w:rsid w:val="00F72066"/>
    <w:rsid w:val="00F72367"/>
    <w:rsid w:val="00F728F3"/>
    <w:rsid w:val="00F72ECC"/>
    <w:rsid w:val="00F73044"/>
    <w:rsid w:val="00F7321A"/>
    <w:rsid w:val="00F73D9D"/>
    <w:rsid w:val="00F74682"/>
    <w:rsid w:val="00F747A9"/>
    <w:rsid w:val="00F748A1"/>
    <w:rsid w:val="00F74D3D"/>
    <w:rsid w:val="00F75570"/>
    <w:rsid w:val="00F75A5F"/>
    <w:rsid w:val="00F75C45"/>
    <w:rsid w:val="00F76612"/>
    <w:rsid w:val="00F77050"/>
    <w:rsid w:val="00F7720A"/>
    <w:rsid w:val="00F779CD"/>
    <w:rsid w:val="00F805F1"/>
    <w:rsid w:val="00F8075F"/>
    <w:rsid w:val="00F80E20"/>
    <w:rsid w:val="00F815EC"/>
    <w:rsid w:val="00F81FA6"/>
    <w:rsid w:val="00F81FAF"/>
    <w:rsid w:val="00F82621"/>
    <w:rsid w:val="00F82702"/>
    <w:rsid w:val="00F82FA8"/>
    <w:rsid w:val="00F833FB"/>
    <w:rsid w:val="00F83F68"/>
    <w:rsid w:val="00F84129"/>
    <w:rsid w:val="00F85875"/>
    <w:rsid w:val="00F868C9"/>
    <w:rsid w:val="00F87342"/>
    <w:rsid w:val="00F877B7"/>
    <w:rsid w:val="00F87A00"/>
    <w:rsid w:val="00F91453"/>
    <w:rsid w:val="00F91D90"/>
    <w:rsid w:val="00F9304F"/>
    <w:rsid w:val="00F9321F"/>
    <w:rsid w:val="00F94309"/>
    <w:rsid w:val="00F94BBE"/>
    <w:rsid w:val="00F94C42"/>
    <w:rsid w:val="00F95158"/>
    <w:rsid w:val="00F9538F"/>
    <w:rsid w:val="00F95685"/>
    <w:rsid w:val="00F9582E"/>
    <w:rsid w:val="00F9589F"/>
    <w:rsid w:val="00F95AA5"/>
    <w:rsid w:val="00F96429"/>
    <w:rsid w:val="00F97136"/>
    <w:rsid w:val="00F9735A"/>
    <w:rsid w:val="00F9788F"/>
    <w:rsid w:val="00F97E9F"/>
    <w:rsid w:val="00FA0C9E"/>
    <w:rsid w:val="00FA10B3"/>
    <w:rsid w:val="00FA153E"/>
    <w:rsid w:val="00FA1C99"/>
    <w:rsid w:val="00FA273F"/>
    <w:rsid w:val="00FA29A8"/>
    <w:rsid w:val="00FA3957"/>
    <w:rsid w:val="00FA39DE"/>
    <w:rsid w:val="00FA3A45"/>
    <w:rsid w:val="00FA409A"/>
    <w:rsid w:val="00FA40A2"/>
    <w:rsid w:val="00FA485A"/>
    <w:rsid w:val="00FA5043"/>
    <w:rsid w:val="00FA5069"/>
    <w:rsid w:val="00FA5741"/>
    <w:rsid w:val="00FA5E93"/>
    <w:rsid w:val="00FA7B62"/>
    <w:rsid w:val="00FB00C8"/>
    <w:rsid w:val="00FB050C"/>
    <w:rsid w:val="00FB0BCC"/>
    <w:rsid w:val="00FB157E"/>
    <w:rsid w:val="00FB25A0"/>
    <w:rsid w:val="00FB28E5"/>
    <w:rsid w:val="00FB29D0"/>
    <w:rsid w:val="00FB33F4"/>
    <w:rsid w:val="00FB3509"/>
    <w:rsid w:val="00FB3C48"/>
    <w:rsid w:val="00FB3D92"/>
    <w:rsid w:val="00FB3FD6"/>
    <w:rsid w:val="00FB47C5"/>
    <w:rsid w:val="00FB498A"/>
    <w:rsid w:val="00FB58EA"/>
    <w:rsid w:val="00FB6584"/>
    <w:rsid w:val="00FB659B"/>
    <w:rsid w:val="00FB6777"/>
    <w:rsid w:val="00FB764E"/>
    <w:rsid w:val="00FC0848"/>
    <w:rsid w:val="00FC0E59"/>
    <w:rsid w:val="00FC14E7"/>
    <w:rsid w:val="00FC15DA"/>
    <w:rsid w:val="00FC1CEB"/>
    <w:rsid w:val="00FC2A7A"/>
    <w:rsid w:val="00FC2BA2"/>
    <w:rsid w:val="00FC2EEF"/>
    <w:rsid w:val="00FC2EF2"/>
    <w:rsid w:val="00FC35D6"/>
    <w:rsid w:val="00FC3D4F"/>
    <w:rsid w:val="00FC3F50"/>
    <w:rsid w:val="00FC4B44"/>
    <w:rsid w:val="00FC5028"/>
    <w:rsid w:val="00FC5239"/>
    <w:rsid w:val="00FC5486"/>
    <w:rsid w:val="00FC56D3"/>
    <w:rsid w:val="00FC5A64"/>
    <w:rsid w:val="00FC7A16"/>
    <w:rsid w:val="00FD07B4"/>
    <w:rsid w:val="00FD2ED8"/>
    <w:rsid w:val="00FD3377"/>
    <w:rsid w:val="00FD37D5"/>
    <w:rsid w:val="00FD39CF"/>
    <w:rsid w:val="00FD4EC6"/>
    <w:rsid w:val="00FD4F98"/>
    <w:rsid w:val="00FD507B"/>
    <w:rsid w:val="00FD52BA"/>
    <w:rsid w:val="00FD5C34"/>
    <w:rsid w:val="00FD631B"/>
    <w:rsid w:val="00FD67CF"/>
    <w:rsid w:val="00FD7109"/>
    <w:rsid w:val="00FD7493"/>
    <w:rsid w:val="00FD7622"/>
    <w:rsid w:val="00FD7BF6"/>
    <w:rsid w:val="00FE0F68"/>
    <w:rsid w:val="00FE1BCA"/>
    <w:rsid w:val="00FE1D92"/>
    <w:rsid w:val="00FE1DEF"/>
    <w:rsid w:val="00FE278B"/>
    <w:rsid w:val="00FE39CA"/>
    <w:rsid w:val="00FE3C83"/>
    <w:rsid w:val="00FE4211"/>
    <w:rsid w:val="00FE426D"/>
    <w:rsid w:val="00FE472D"/>
    <w:rsid w:val="00FE47F0"/>
    <w:rsid w:val="00FE4B61"/>
    <w:rsid w:val="00FE54EE"/>
    <w:rsid w:val="00FE5A94"/>
    <w:rsid w:val="00FE6148"/>
    <w:rsid w:val="00FE6297"/>
    <w:rsid w:val="00FE7386"/>
    <w:rsid w:val="00FE7584"/>
    <w:rsid w:val="00FE7683"/>
    <w:rsid w:val="00FF0291"/>
    <w:rsid w:val="00FF049D"/>
    <w:rsid w:val="00FF0CE0"/>
    <w:rsid w:val="00FF1638"/>
    <w:rsid w:val="00FF2B4A"/>
    <w:rsid w:val="00FF3638"/>
    <w:rsid w:val="00FF3679"/>
    <w:rsid w:val="00FF41A7"/>
    <w:rsid w:val="00FF4980"/>
    <w:rsid w:val="00FF4FC3"/>
    <w:rsid w:val="00FF524C"/>
    <w:rsid w:val="00FF565C"/>
    <w:rsid w:val="00FF5790"/>
    <w:rsid w:val="00FF5E78"/>
    <w:rsid w:val="00FF6445"/>
    <w:rsid w:val="00FF6FE6"/>
    <w:rsid w:val="00FF7495"/>
    <w:rsid w:val="00FF7A9A"/>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04EFA"/>
    <w:rPr>
      <w:b/>
      <w:bCs/>
    </w:rPr>
  </w:style>
  <w:style w:type="paragraph" w:styleId="a4">
    <w:name w:val="Body Text"/>
    <w:basedOn w:val="a"/>
    <w:link w:val="a5"/>
    <w:rsid w:val="00B04EFA"/>
    <w:pPr>
      <w:spacing w:before="100" w:beforeAutospacing="1" w:after="100" w:afterAutospacing="1"/>
    </w:pPr>
  </w:style>
  <w:style w:type="character" w:customStyle="1" w:styleId="a5">
    <w:name w:val="Основной текст Знак"/>
    <w:basedOn w:val="a0"/>
    <w:link w:val="a4"/>
    <w:rsid w:val="00B04EFA"/>
    <w:rPr>
      <w:rFonts w:ascii="Times New Roman" w:eastAsia="Times New Roman" w:hAnsi="Times New Roman" w:cs="Times New Roman"/>
      <w:sz w:val="24"/>
      <w:szCs w:val="24"/>
      <w:lang w:eastAsia="ru-RU"/>
    </w:rPr>
  </w:style>
  <w:style w:type="paragraph" w:styleId="a6">
    <w:name w:val="List Bullet"/>
    <w:basedOn w:val="a"/>
    <w:rsid w:val="00B04EFA"/>
    <w:pPr>
      <w:spacing w:before="100" w:beforeAutospacing="1" w:after="100" w:afterAutospacing="1"/>
    </w:pPr>
  </w:style>
  <w:style w:type="paragraph" w:styleId="2">
    <w:name w:val="Body Text 2"/>
    <w:basedOn w:val="a"/>
    <w:link w:val="20"/>
    <w:rsid w:val="00B04EFA"/>
    <w:pPr>
      <w:spacing w:before="100" w:beforeAutospacing="1" w:after="100" w:afterAutospacing="1"/>
    </w:pPr>
  </w:style>
  <w:style w:type="character" w:customStyle="1" w:styleId="20">
    <w:name w:val="Основной текст 2 Знак"/>
    <w:basedOn w:val="a0"/>
    <w:link w:val="2"/>
    <w:rsid w:val="00B04EFA"/>
    <w:rPr>
      <w:rFonts w:ascii="Times New Roman" w:eastAsia="Times New Roman" w:hAnsi="Times New Roman" w:cs="Times New Roman"/>
      <w:sz w:val="24"/>
      <w:szCs w:val="24"/>
      <w:lang w:eastAsia="ru-RU"/>
    </w:rPr>
  </w:style>
  <w:style w:type="paragraph" w:styleId="a7">
    <w:name w:val="Body Text Indent"/>
    <w:basedOn w:val="a"/>
    <w:link w:val="a8"/>
    <w:rsid w:val="00B04EFA"/>
    <w:pPr>
      <w:spacing w:before="100" w:beforeAutospacing="1" w:after="100" w:afterAutospacing="1"/>
    </w:pPr>
  </w:style>
  <w:style w:type="character" w:customStyle="1" w:styleId="a8">
    <w:name w:val="Основной текст с отступом Знак"/>
    <w:basedOn w:val="a0"/>
    <w:link w:val="a7"/>
    <w:rsid w:val="00B04EFA"/>
    <w:rPr>
      <w:rFonts w:ascii="Times New Roman" w:eastAsia="Times New Roman" w:hAnsi="Times New Roman" w:cs="Times New Roman"/>
      <w:sz w:val="24"/>
      <w:szCs w:val="24"/>
      <w:lang w:eastAsia="ru-RU"/>
    </w:rPr>
  </w:style>
  <w:style w:type="paragraph" w:styleId="21">
    <w:name w:val="Body Text Indent 2"/>
    <w:basedOn w:val="a"/>
    <w:link w:val="22"/>
    <w:rsid w:val="00B04EFA"/>
    <w:pPr>
      <w:spacing w:before="100" w:beforeAutospacing="1" w:after="100" w:afterAutospacing="1"/>
    </w:pPr>
  </w:style>
  <w:style w:type="character" w:customStyle="1" w:styleId="22">
    <w:name w:val="Основной текст с отступом 2 Знак"/>
    <w:basedOn w:val="a0"/>
    <w:link w:val="21"/>
    <w:rsid w:val="00B04EFA"/>
    <w:rPr>
      <w:rFonts w:ascii="Times New Roman" w:eastAsia="Times New Roman" w:hAnsi="Times New Roman" w:cs="Times New Roman"/>
      <w:sz w:val="24"/>
      <w:szCs w:val="24"/>
      <w:lang w:eastAsia="ru-RU"/>
    </w:rPr>
  </w:style>
  <w:style w:type="paragraph" w:styleId="a9">
    <w:name w:val="footer"/>
    <w:basedOn w:val="a"/>
    <w:link w:val="aa"/>
    <w:rsid w:val="00B04EFA"/>
    <w:pPr>
      <w:tabs>
        <w:tab w:val="center" w:pos="4677"/>
        <w:tab w:val="right" w:pos="9355"/>
      </w:tabs>
    </w:pPr>
  </w:style>
  <w:style w:type="character" w:customStyle="1" w:styleId="aa">
    <w:name w:val="Нижний колонтитул Знак"/>
    <w:basedOn w:val="a0"/>
    <w:link w:val="a9"/>
    <w:rsid w:val="00B04EFA"/>
    <w:rPr>
      <w:rFonts w:ascii="Times New Roman" w:eastAsia="Times New Roman" w:hAnsi="Times New Roman" w:cs="Times New Roman"/>
      <w:sz w:val="24"/>
      <w:szCs w:val="24"/>
      <w:lang w:eastAsia="ru-RU"/>
    </w:rPr>
  </w:style>
  <w:style w:type="character" w:styleId="ab">
    <w:name w:val="page number"/>
    <w:basedOn w:val="a0"/>
    <w:rsid w:val="00B04EFA"/>
  </w:style>
  <w:style w:type="paragraph" w:styleId="ac">
    <w:name w:val="Balloon Text"/>
    <w:basedOn w:val="a"/>
    <w:link w:val="ad"/>
    <w:uiPriority w:val="99"/>
    <w:semiHidden/>
    <w:unhideWhenUsed/>
    <w:rsid w:val="00370022"/>
    <w:rPr>
      <w:rFonts w:ascii="Tahoma" w:hAnsi="Tahoma" w:cs="Tahoma"/>
      <w:sz w:val="16"/>
      <w:szCs w:val="16"/>
    </w:rPr>
  </w:style>
  <w:style w:type="character" w:customStyle="1" w:styleId="ad">
    <w:name w:val="Текст выноски Знак"/>
    <w:basedOn w:val="a0"/>
    <w:link w:val="ac"/>
    <w:uiPriority w:val="99"/>
    <w:semiHidden/>
    <w:rsid w:val="003700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4954</Words>
  <Characters>28243</Characters>
  <Application>Microsoft Office Word</Application>
  <DocSecurity>0</DocSecurity>
  <Lines>235</Lines>
  <Paragraphs>66</Paragraphs>
  <ScaleCrop>false</ScaleCrop>
  <Company>Microsoft</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2016-02-15T12:59:00Z</cp:lastPrinted>
  <dcterms:created xsi:type="dcterms:W3CDTF">2016-02-15T12:57:00Z</dcterms:created>
  <dcterms:modified xsi:type="dcterms:W3CDTF">2016-02-24T07:31:00Z</dcterms:modified>
</cp:coreProperties>
</file>